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924B" w14:textId="7F27B651"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OUTLINE FOR THE 2025 ANNUAL TRAINING REPORT</w:t>
      </w:r>
    </w:p>
    <w:p w14:paraId="1E833D1C" w14:textId="5C9EBBC0" w:rsidR="0053124F" w:rsidRPr="00171E6F" w:rsidRDefault="0053124F" w:rsidP="00171E6F">
      <w:pPr>
        <w:spacing w:line="360" w:lineRule="auto"/>
        <w:jc w:val="both"/>
        <w:rPr>
          <w:rFonts w:ascii="Bookman Old Style" w:hAnsi="Bookman Old Style"/>
        </w:rPr>
      </w:pPr>
      <w:r w:rsidRPr="00171E6F">
        <w:rPr>
          <w:rFonts w:ascii="Bookman Old Style" w:hAnsi="Bookman Old Style"/>
        </w:rPr>
        <w:t xml:space="preserve">The </w:t>
      </w:r>
      <w:r w:rsidR="00226A88">
        <w:rPr>
          <w:rFonts w:ascii="Bookman Old Style" w:hAnsi="Bookman Old Style"/>
        </w:rPr>
        <w:t xml:space="preserve">End of Year </w:t>
      </w:r>
      <w:r w:rsidRPr="00171E6F">
        <w:rPr>
          <w:rFonts w:ascii="Bookman Old Style" w:hAnsi="Bookman Old Style"/>
        </w:rPr>
        <w:t>Training Report should follow the outline below:</w:t>
      </w:r>
    </w:p>
    <w:p w14:paraId="2BCC2A5F" w14:textId="6F526458"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1. INTRODUCTION</w:t>
      </w:r>
    </w:p>
    <w:p w14:paraId="52825820" w14:textId="2CCE41BE" w:rsidR="0053124F" w:rsidRPr="005E4A10" w:rsidRDefault="005E4A10" w:rsidP="00171E6F">
      <w:pPr>
        <w:spacing w:line="360" w:lineRule="auto"/>
        <w:jc w:val="both"/>
        <w:rPr>
          <w:rFonts w:ascii="Bookman Old Style" w:hAnsi="Bookman Old Style"/>
          <w:b/>
          <w:bCs/>
          <w:i/>
          <w:iCs/>
        </w:rPr>
      </w:pPr>
      <w:r w:rsidRPr="005E4A10">
        <w:rPr>
          <w:rFonts w:ascii="Bookman Old Style" w:hAnsi="Bookman Old Style"/>
          <w:b/>
          <w:bCs/>
          <w:i/>
          <w:iCs/>
        </w:rPr>
        <w:t>Please provide</w:t>
      </w:r>
      <w:r w:rsidR="00A26E37" w:rsidRPr="005E4A10">
        <w:rPr>
          <w:rFonts w:ascii="Bookman Old Style" w:hAnsi="Bookman Old Style"/>
          <w:b/>
          <w:bCs/>
          <w:i/>
          <w:iCs/>
        </w:rPr>
        <w:t xml:space="preserve"> a clear overview of the report, emphasizing its importance in evaluating staff capacity development through the training programs conducted in 2025. Highlight how these initiatives address the competency gaps identified in staff performance appraisals and contribute to enhancing the overall </w:t>
      </w:r>
      <w:r w:rsidR="0053124F" w:rsidRPr="005E4A10">
        <w:rPr>
          <w:rFonts w:ascii="Bookman Old Style" w:hAnsi="Bookman Old Style"/>
          <w:b/>
          <w:bCs/>
          <w:i/>
          <w:iCs/>
        </w:rPr>
        <w:t>effectiveness of the Ghana Civil Service.</w:t>
      </w:r>
    </w:p>
    <w:p w14:paraId="6D7BA6C1"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2. OBJECTIVE OF THE REPORT</w:t>
      </w:r>
    </w:p>
    <w:p w14:paraId="3BB91FDE"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3. METHODOLOGY</w:t>
      </w:r>
    </w:p>
    <w:p w14:paraId="480854E6"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4. ANALYSIS</w:t>
      </w:r>
    </w:p>
    <w:p w14:paraId="636FE363" w14:textId="051C713D" w:rsidR="0053124F" w:rsidRPr="005E4A10" w:rsidRDefault="0053124F" w:rsidP="005E4A10">
      <w:pPr>
        <w:spacing w:line="360" w:lineRule="auto"/>
        <w:jc w:val="both"/>
        <w:rPr>
          <w:rFonts w:ascii="Bookman Old Style" w:hAnsi="Bookman Old Style"/>
          <w:b/>
          <w:bCs/>
          <w:i/>
          <w:iCs/>
        </w:rPr>
      </w:pPr>
      <w:r w:rsidRPr="005E4A10">
        <w:rPr>
          <w:rFonts w:ascii="Bookman Old Style" w:hAnsi="Bookman Old Style"/>
          <w:b/>
          <w:bCs/>
          <w:i/>
          <w:iCs/>
        </w:rPr>
        <w:t>Provide a detailed narrative analysis of the training activities using the specified categories.</w:t>
      </w:r>
      <w:r w:rsidR="005E4A10">
        <w:rPr>
          <w:rFonts w:ascii="Bookman Old Style" w:hAnsi="Bookman Old Style"/>
          <w:b/>
          <w:bCs/>
          <w:i/>
          <w:iCs/>
        </w:rPr>
        <w:t xml:space="preserve"> </w:t>
      </w:r>
      <w:r w:rsidRPr="005E4A10">
        <w:rPr>
          <w:rFonts w:ascii="Bookman Old Style" w:hAnsi="Bookman Old Style"/>
          <w:b/>
          <w:bCs/>
          <w:i/>
          <w:iCs/>
        </w:rPr>
        <w:t>Summarize the key points with tables and graphs to support the narrative</w:t>
      </w:r>
      <w:r w:rsidRPr="00171E6F">
        <w:rPr>
          <w:rFonts w:ascii="Bookman Old Style" w:hAnsi="Bookman Old Style"/>
        </w:rPr>
        <w:t>.</w:t>
      </w:r>
    </w:p>
    <w:p w14:paraId="567328FA"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4.1 ANALYSIS OF TRAINING BY TYPE AND GRADE LEVEL</w:t>
      </w:r>
    </w:p>
    <w:p w14:paraId="1AF7F1C3" w14:textId="77777777" w:rsidR="0053124F" w:rsidRPr="00171E6F" w:rsidRDefault="0053124F" w:rsidP="00171E6F">
      <w:pPr>
        <w:spacing w:line="360" w:lineRule="auto"/>
        <w:jc w:val="both"/>
        <w:rPr>
          <w:rFonts w:ascii="Bookman Old Style" w:hAnsi="Bookman Old Style"/>
        </w:rPr>
      </w:pPr>
      <w:r w:rsidRPr="00171E6F">
        <w:rPr>
          <w:rFonts w:ascii="Bookman Old Style" w:hAnsi="Bookman Old Style"/>
        </w:rPr>
        <w:t>Analyse training participation using the combined headings below:</w:t>
      </w:r>
    </w:p>
    <w:p w14:paraId="350291BE"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4.1.1 Scheme of Service</w:t>
      </w:r>
    </w:p>
    <w:p w14:paraId="3E9DFFF0" w14:textId="2E01D055"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Total participants disaggregated by gender (Male and Female) and grade level.</w:t>
      </w:r>
    </w:p>
    <w:p w14:paraId="4E7072D4" w14:textId="29BDCCDF"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Highlight trends or significant participation from specific grades.</w:t>
      </w:r>
    </w:p>
    <w:p w14:paraId="4AF20449"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4.1.2 Competency-Based Training</w:t>
      </w:r>
    </w:p>
    <w:p w14:paraId="419B331F" w14:textId="41733943"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Total participants disaggregated by gender (Male and Female) and grade level.</w:t>
      </w:r>
    </w:p>
    <w:p w14:paraId="7A04F47D" w14:textId="357F7E56"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Discuss how this training addressed competency gaps.</w:t>
      </w:r>
    </w:p>
    <w:p w14:paraId="2B246383" w14:textId="26560AF0"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lastRenderedPageBreak/>
        <w:t>4.1.3</w:t>
      </w:r>
      <w:r w:rsidR="00875E26">
        <w:rPr>
          <w:rFonts w:ascii="Bookman Old Style" w:hAnsi="Bookman Old Style"/>
          <w:b/>
          <w:bCs/>
        </w:rPr>
        <w:tab/>
      </w:r>
      <w:r w:rsidRPr="00171E6F">
        <w:rPr>
          <w:rFonts w:ascii="Bookman Old Style" w:hAnsi="Bookman Old Style"/>
          <w:b/>
          <w:bCs/>
        </w:rPr>
        <w:t>Academic Programs</w:t>
      </w:r>
    </w:p>
    <w:p w14:paraId="2E0A550F" w14:textId="7DC823C8"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Total participants disaggregated by gender (Male and Female) and grade level.</w:t>
      </w:r>
    </w:p>
    <w:p w14:paraId="5D6DEA54" w14:textId="0559F925"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Include areas of study and their relevance to service delivery.</w:t>
      </w:r>
    </w:p>
    <w:p w14:paraId="5CC3761A" w14:textId="77777777" w:rsidR="0053124F" w:rsidRPr="00171E6F" w:rsidRDefault="0053124F" w:rsidP="00171E6F">
      <w:pPr>
        <w:spacing w:line="360" w:lineRule="auto"/>
        <w:jc w:val="both"/>
        <w:rPr>
          <w:rFonts w:ascii="Bookman Old Style" w:hAnsi="Bookman Old Style"/>
          <w:b/>
          <w:bCs/>
        </w:rPr>
      </w:pPr>
      <w:r w:rsidRPr="00171E6F">
        <w:rPr>
          <w:rFonts w:ascii="Bookman Old Style" w:hAnsi="Bookman Old Style"/>
          <w:b/>
          <w:bCs/>
        </w:rPr>
        <w:t>4.1.4 Workshops, Conferences, and Seminars</w:t>
      </w:r>
    </w:p>
    <w:p w14:paraId="51969843" w14:textId="769E25B7" w:rsidR="0053124F" w:rsidRPr="005E4A10"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Total participants disaggregated by gender (Male and Female) and grade level.</w:t>
      </w:r>
    </w:p>
    <w:p w14:paraId="195C33DC" w14:textId="3C61375D" w:rsidR="0053124F" w:rsidRDefault="0053124F" w:rsidP="005E4A10">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Provide insights into the purpose of these programs and their impact.</w:t>
      </w:r>
    </w:p>
    <w:p w14:paraId="5E967DAB" w14:textId="73CB24ED" w:rsidR="00505AF9" w:rsidRDefault="00505AF9" w:rsidP="00505AF9">
      <w:pPr>
        <w:spacing w:line="360" w:lineRule="auto"/>
        <w:jc w:val="both"/>
        <w:rPr>
          <w:rFonts w:ascii="Bookman Old Style" w:hAnsi="Bookman Old Style"/>
          <w:b/>
          <w:bCs/>
          <w:i/>
          <w:iCs/>
        </w:rPr>
      </w:pPr>
      <w:r>
        <w:rPr>
          <w:rFonts w:ascii="Bookman Old Style" w:hAnsi="Bookman Old Style"/>
          <w:b/>
          <w:bCs/>
          <w:i/>
          <w:iCs/>
        </w:rPr>
        <w:t>4.</w:t>
      </w:r>
      <w:r w:rsidR="00875E26">
        <w:rPr>
          <w:rFonts w:ascii="Bookman Old Style" w:hAnsi="Bookman Old Style"/>
          <w:b/>
          <w:bCs/>
          <w:i/>
          <w:iCs/>
        </w:rPr>
        <w:t>2</w:t>
      </w:r>
      <w:r>
        <w:rPr>
          <w:rFonts w:ascii="Bookman Old Style" w:hAnsi="Bookman Old Style"/>
          <w:b/>
          <w:bCs/>
          <w:i/>
          <w:iCs/>
        </w:rPr>
        <w:tab/>
        <w:t>IMPLEMENTATION OF THE 40-HOUR TRAINING POLICY</w:t>
      </w:r>
    </w:p>
    <w:tbl>
      <w:tblPr>
        <w:tblStyle w:val="TableGrid"/>
        <w:tblW w:w="0" w:type="auto"/>
        <w:tblLook w:val="04A0" w:firstRow="1" w:lastRow="0" w:firstColumn="1" w:lastColumn="0" w:noHBand="0" w:noVBand="1"/>
      </w:tblPr>
      <w:tblGrid>
        <w:gridCol w:w="846"/>
        <w:gridCol w:w="2410"/>
        <w:gridCol w:w="6094"/>
      </w:tblGrid>
      <w:tr w:rsidR="00505AF9" w14:paraId="4F6F8E26" w14:textId="77777777" w:rsidTr="00505AF9">
        <w:tc>
          <w:tcPr>
            <w:tcW w:w="846" w:type="dxa"/>
          </w:tcPr>
          <w:p w14:paraId="1665F94A" w14:textId="18EE6129" w:rsidR="00505AF9" w:rsidRPr="00505AF9" w:rsidRDefault="00505AF9" w:rsidP="00505AF9">
            <w:pPr>
              <w:spacing w:line="360" w:lineRule="auto"/>
              <w:jc w:val="both"/>
              <w:rPr>
                <w:rFonts w:ascii="Bookman Old Style" w:hAnsi="Bookman Old Style"/>
                <w:b/>
                <w:bCs/>
              </w:rPr>
            </w:pPr>
            <w:r>
              <w:rPr>
                <w:rFonts w:ascii="Bookman Old Style" w:hAnsi="Bookman Old Style"/>
                <w:b/>
                <w:bCs/>
              </w:rPr>
              <w:t>S/N</w:t>
            </w:r>
          </w:p>
        </w:tc>
        <w:tc>
          <w:tcPr>
            <w:tcW w:w="2410" w:type="dxa"/>
          </w:tcPr>
          <w:p w14:paraId="611953E3" w14:textId="2D5E1AEB" w:rsidR="00505AF9" w:rsidRDefault="00505AF9" w:rsidP="00505AF9">
            <w:pPr>
              <w:spacing w:line="360" w:lineRule="auto"/>
              <w:jc w:val="both"/>
              <w:rPr>
                <w:rFonts w:ascii="Bookman Old Style" w:hAnsi="Bookman Old Style"/>
                <w:b/>
                <w:bCs/>
                <w:i/>
                <w:iCs/>
              </w:rPr>
            </w:pPr>
            <w:r>
              <w:rPr>
                <w:rFonts w:ascii="Bookman Old Style" w:hAnsi="Bookman Old Style"/>
                <w:b/>
                <w:bCs/>
                <w:i/>
                <w:iCs/>
              </w:rPr>
              <w:t xml:space="preserve">NO. OF HOURS </w:t>
            </w:r>
          </w:p>
        </w:tc>
        <w:tc>
          <w:tcPr>
            <w:tcW w:w="6094" w:type="dxa"/>
          </w:tcPr>
          <w:p w14:paraId="23B41AA9" w14:textId="5EF4B563" w:rsidR="00505AF9" w:rsidRDefault="00505AF9" w:rsidP="00505AF9">
            <w:pPr>
              <w:spacing w:line="360" w:lineRule="auto"/>
              <w:jc w:val="both"/>
              <w:rPr>
                <w:rFonts w:ascii="Bookman Old Style" w:hAnsi="Bookman Old Style"/>
                <w:b/>
                <w:bCs/>
                <w:i/>
                <w:iCs/>
              </w:rPr>
            </w:pPr>
            <w:r>
              <w:rPr>
                <w:rFonts w:ascii="Bookman Old Style" w:hAnsi="Bookman Old Style"/>
                <w:b/>
                <w:bCs/>
                <w:i/>
                <w:iCs/>
              </w:rPr>
              <w:t>TOTAL TRAINED</w:t>
            </w:r>
          </w:p>
        </w:tc>
      </w:tr>
      <w:tr w:rsidR="00505AF9" w14:paraId="21C6A28E" w14:textId="77777777" w:rsidTr="00505AF9">
        <w:tc>
          <w:tcPr>
            <w:tcW w:w="846" w:type="dxa"/>
          </w:tcPr>
          <w:p w14:paraId="05AD2FF5" w14:textId="48464659" w:rsidR="00505AF9" w:rsidRDefault="00505AF9" w:rsidP="00505AF9">
            <w:pPr>
              <w:spacing w:line="360" w:lineRule="auto"/>
              <w:jc w:val="both"/>
              <w:rPr>
                <w:rFonts w:ascii="Bookman Old Style" w:hAnsi="Bookman Old Style"/>
                <w:b/>
                <w:bCs/>
                <w:i/>
                <w:iCs/>
              </w:rPr>
            </w:pPr>
            <w:r>
              <w:rPr>
                <w:rFonts w:ascii="Bookman Old Style" w:hAnsi="Bookman Old Style"/>
                <w:b/>
                <w:bCs/>
                <w:i/>
                <w:iCs/>
              </w:rPr>
              <w:t>1</w:t>
            </w:r>
          </w:p>
        </w:tc>
        <w:tc>
          <w:tcPr>
            <w:tcW w:w="2410" w:type="dxa"/>
          </w:tcPr>
          <w:p w14:paraId="60158FE9" w14:textId="105A221E" w:rsidR="00505AF9" w:rsidRDefault="00505AF9" w:rsidP="00505AF9">
            <w:pPr>
              <w:spacing w:line="360" w:lineRule="auto"/>
              <w:jc w:val="both"/>
              <w:rPr>
                <w:rFonts w:ascii="Bookman Old Style" w:hAnsi="Bookman Old Style"/>
                <w:b/>
                <w:bCs/>
                <w:i/>
                <w:iCs/>
              </w:rPr>
            </w:pPr>
            <w:r>
              <w:rPr>
                <w:rFonts w:ascii="Bookman Old Style" w:hAnsi="Bookman Old Style"/>
                <w:b/>
                <w:bCs/>
                <w:i/>
                <w:iCs/>
              </w:rPr>
              <w:t>0-5</w:t>
            </w:r>
          </w:p>
        </w:tc>
        <w:tc>
          <w:tcPr>
            <w:tcW w:w="6094" w:type="dxa"/>
          </w:tcPr>
          <w:p w14:paraId="363EC98B" w14:textId="77777777" w:rsidR="00505AF9" w:rsidRDefault="00505AF9" w:rsidP="00505AF9">
            <w:pPr>
              <w:spacing w:line="360" w:lineRule="auto"/>
              <w:jc w:val="both"/>
              <w:rPr>
                <w:rFonts w:ascii="Bookman Old Style" w:hAnsi="Bookman Old Style"/>
                <w:b/>
                <w:bCs/>
                <w:i/>
                <w:iCs/>
              </w:rPr>
            </w:pPr>
          </w:p>
        </w:tc>
      </w:tr>
      <w:tr w:rsidR="00505AF9" w14:paraId="7EB7DF40" w14:textId="77777777" w:rsidTr="00505AF9">
        <w:tc>
          <w:tcPr>
            <w:tcW w:w="846" w:type="dxa"/>
          </w:tcPr>
          <w:p w14:paraId="5C56D8E2" w14:textId="2D9D7796" w:rsidR="00505AF9" w:rsidRDefault="00505AF9" w:rsidP="00505AF9">
            <w:pPr>
              <w:spacing w:line="360" w:lineRule="auto"/>
              <w:jc w:val="both"/>
              <w:rPr>
                <w:rFonts w:ascii="Bookman Old Style" w:hAnsi="Bookman Old Style"/>
                <w:b/>
                <w:bCs/>
                <w:i/>
                <w:iCs/>
              </w:rPr>
            </w:pPr>
            <w:r>
              <w:rPr>
                <w:rFonts w:ascii="Bookman Old Style" w:hAnsi="Bookman Old Style"/>
                <w:b/>
                <w:bCs/>
                <w:i/>
                <w:iCs/>
              </w:rPr>
              <w:t>2</w:t>
            </w:r>
          </w:p>
        </w:tc>
        <w:tc>
          <w:tcPr>
            <w:tcW w:w="2410" w:type="dxa"/>
          </w:tcPr>
          <w:p w14:paraId="0ACB31E4" w14:textId="1C1B300A" w:rsidR="00505AF9" w:rsidRDefault="00505AF9" w:rsidP="00505AF9">
            <w:pPr>
              <w:spacing w:line="360" w:lineRule="auto"/>
              <w:jc w:val="both"/>
              <w:rPr>
                <w:rFonts w:ascii="Bookman Old Style" w:hAnsi="Bookman Old Style"/>
                <w:b/>
                <w:bCs/>
                <w:i/>
                <w:iCs/>
              </w:rPr>
            </w:pPr>
            <w:r>
              <w:rPr>
                <w:rFonts w:ascii="Bookman Old Style" w:hAnsi="Bookman Old Style"/>
                <w:b/>
                <w:bCs/>
                <w:i/>
                <w:iCs/>
              </w:rPr>
              <w:t>6-10</w:t>
            </w:r>
          </w:p>
        </w:tc>
        <w:tc>
          <w:tcPr>
            <w:tcW w:w="6094" w:type="dxa"/>
          </w:tcPr>
          <w:p w14:paraId="3045BEDD" w14:textId="77777777" w:rsidR="00505AF9" w:rsidRDefault="00505AF9" w:rsidP="00505AF9">
            <w:pPr>
              <w:spacing w:line="360" w:lineRule="auto"/>
              <w:jc w:val="both"/>
              <w:rPr>
                <w:rFonts w:ascii="Bookman Old Style" w:hAnsi="Bookman Old Style"/>
                <w:b/>
                <w:bCs/>
                <w:i/>
                <w:iCs/>
              </w:rPr>
            </w:pPr>
          </w:p>
        </w:tc>
      </w:tr>
      <w:tr w:rsidR="00505AF9" w14:paraId="217EBE87" w14:textId="77777777" w:rsidTr="00505AF9">
        <w:tc>
          <w:tcPr>
            <w:tcW w:w="846" w:type="dxa"/>
          </w:tcPr>
          <w:p w14:paraId="6EFC9894" w14:textId="0D0189DD" w:rsidR="00505AF9" w:rsidRDefault="00505AF9" w:rsidP="00505AF9">
            <w:pPr>
              <w:spacing w:line="360" w:lineRule="auto"/>
              <w:jc w:val="both"/>
              <w:rPr>
                <w:rFonts w:ascii="Bookman Old Style" w:hAnsi="Bookman Old Style"/>
                <w:b/>
                <w:bCs/>
                <w:i/>
                <w:iCs/>
              </w:rPr>
            </w:pPr>
            <w:r>
              <w:rPr>
                <w:rFonts w:ascii="Bookman Old Style" w:hAnsi="Bookman Old Style"/>
                <w:b/>
                <w:bCs/>
                <w:i/>
                <w:iCs/>
              </w:rPr>
              <w:t>3</w:t>
            </w:r>
          </w:p>
        </w:tc>
        <w:tc>
          <w:tcPr>
            <w:tcW w:w="2410" w:type="dxa"/>
          </w:tcPr>
          <w:p w14:paraId="6B764931" w14:textId="2EFD77C8" w:rsidR="00505AF9" w:rsidRDefault="00505AF9" w:rsidP="00505AF9">
            <w:pPr>
              <w:spacing w:line="360" w:lineRule="auto"/>
              <w:jc w:val="both"/>
              <w:rPr>
                <w:rFonts w:ascii="Bookman Old Style" w:hAnsi="Bookman Old Style"/>
                <w:b/>
                <w:bCs/>
                <w:i/>
                <w:iCs/>
              </w:rPr>
            </w:pPr>
            <w:r>
              <w:rPr>
                <w:rFonts w:ascii="Bookman Old Style" w:hAnsi="Bookman Old Style"/>
                <w:b/>
                <w:bCs/>
                <w:i/>
                <w:iCs/>
              </w:rPr>
              <w:t>11-20</w:t>
            </w:r>
          </w:p>
        </w:tc>
        <w:tc>
          <w:tcPr>
            <w:tcW w:w="6094" w:type="dxa"/>
          </w:tcPr>
          <w:p w14:paraId="33E2DE81" w14:textId="77777777" w:rsidR="00505AF9" w:rsidRDefault="00505AF9" w:rsidP="00505AF9">
            <w:pPr>
              <w:spacing w:line="360" w:lineRule="auto"/>
              <w:jc w:val="both"/>
              <w:rPr>
                <w:rFonts w:ascii="Bookman Old Style" w:hAnsi="Bookman Old Style"/>
                <w:b/>
                <w:bCs/>
                <w:i/>
                <w:iCs/>
              </w:rPr>
            </w:pPr>
          </w:p>
        </w:tc>
      </w:tr>
      <w:tr w:rsidR="00505AF9" w14:paraId="26FB5C6E" w14:textId="77777777" w:rsidTr="00505AF9">
        <w:tc>
          <w:tcPr>
            <w:tcW w:w="846" w:type="dxa"/>
          </w:tcPr>
          <w:p w14:paraId="165FF559" w14:textId="0F12AAFF" w:rsidR="00505AF9" w:rsidRDefault="00505AF9" w:rsidP="00505AF9">
            <w:pPr>
              <w:spacing w:line="360" w:lineRule="auto"/>
              <w:jc w:val="both"/>
              <w:rPr>
                <w:rFonts w:ascii="Bookman Old Style" w:hAnsi="Bookman Old Style"/>
                <w:b/>
                <w:bCs/>
                <w:i/>
                <w:iCs/>
              </w:rPr>
            </w:pPr>
            <w:r>
              <w:rPr>
                <w:rFonts w:ascii="Bookman Old Style" w:hAnsi="Bookman Old Style"/>
                <w:b/>
                <w:bCs/>
                <w:i/>
                <w:iCs/>
              </w:rPr>
              <w:t>4</w:t>
            </w:r>
          </w:p>
        </w:tc>
        <w:tc>
          <w:tcPr>
            <w:tcW w:w="2410" w:type="dxa"/>
          </w:tcPr>
          <w:p w14:paraId="7A540290" w14:textId="3EB11D04" w:rsidR="00505AF9" w:rsidRDefault="00505AF9" w:rsidP="00505AF9">
            <w:pPr>
              <w:spacing w:line="360" w:lineRule="auto"/>
              <w:jc w:val="both"/>
              <w:rPr>
                <w:rFonts w:ascii="Bookman Old Style" w:hAnsi="Bookman Old Style"/>
                <w:b/>
                <w:bCs/>
                <w:i/>
                <w:iCs/>
              </w:rPr>
            </w:pPr>
            <w:r>
              <w:rPr>
                <w:rFonts w:ascii="Bookman Old Style" w:hAnsi="Bookman Old Style"/>
                <w:b/>
                <w:bCs/>
                <w:i/>
                <w:iCs/>
              </w:rPr>
              <w:t>21-30</w:t>
            </w:r>
          </w:p>
        </w:tc>
        <w:tc>
          <w:tcPr>
            <w:tcW w:w="6094" w:type="dxa"/>
          </w:tcPr>
          <w:p w14:paraId="03F3471A" w14:textId="77777777" w:rsidR="00505AF9" w:rsidRDefault="00505AF9" w:rsidP="00505AF9">
            <w:pPr>
              <w:spacing w:line="360" w:lineRule="auto"/>
              <w:jc w:val="both"/>
              <w:rPr>
                <w:rFonts w:ascii="Bookman Old Style" w:hAnsi="Bookman Old Style"/>
                <w:b/>
                <w:bCs/>
                <w:i/>
                <w:iCs/>
              </w:rPr>
            </w:pPr>
          </w:p>
        </w:tc>
      </w:tr>
      <w:tr w:rsidR="00505AF9" w14:paraId="1570B579" w14:textId="77777777" w:rsidTr="00505AF9">
        <w:tc>
          <w:tcPr>
            <w:tcW w:w="846" w:type="dxa"/>
          </w:tcPr>
          <w:p w14:paraId="1415B358" w14:textId="08881C29" w:rsidR="00505AF9" w:rsidRDefault="00505AF9" w:rsidP="00505AF9">
            <w:pPr>
              <w:spacing w:line="360" w:lineRule="auto"/>
              <w:jc w:val="both"/>
              <w:rPr>
                <w:rFonts w:ascii="Bookman Old Style" w:hAnsi="Bookman Old Style"/>
                <w:b/>
                <w:bCs/>
                <w:i/>
                <w:iCs/>
              </w:rPr>
            </w:pPr>
            <w:r>
              <w:rPr>
                <w:rFonts w:ascii="Bookman Old Style" w:hAnsi="Bookman Old Style"/>
                <w:b/>
                <w:bCs/>
                <w:i/>
                <w:iCs/>
              </w:rPr>
              <w:t>5</w:t>
            </w:r>
          </w:p>
        </w:tc>
        <w:tc>
          <w:tcPr>
            <w:tcW w:w="2410" w:type="dxa"/>
          </w:tcPr>
          <w:p w14:paraId="1F8DE01B" w14:textId="1774FE0A" w:rsidR="00505AF9" w:rsidRDefault="00505AF9" w:rsidP="00505AF9">
            <w:pPr>
              <w:spacing w:line="360" w:lineRule="auto"/>
              <w:jc w:val="both"/>
              <w:rPr>
                <w:rFonts w:ascii="Bookman Old Style" w:hAnsi="Bookman Old Style"/>
                <w:b/>
                <w:bCs/>
                <w:i/>
                <w:iCs/>
              </w:rPr>
            </w:pPr>
            <w:r>
              <w:rPr>
                <w:rFonts w:ascii="Bookman Old Style" w:hAnsi="Bookman Old Style"/>
                <w:b/>
                <w:bCs/>
                <w:i/>
                <w:iCs/>
              </w:rPr>
              <w:t>31-40</w:t>
            </w:r>
          </w:p>
        </w:tc>
        <w:tc>
          <w:tcPr>
            <w:tcW w:w="6094" w:type="dxa"/>
          </w:tcPr>
          <w:p w14:paraId="20DB3AEF" w14:textId="77777777" w:rsidR="00505AF9" w:rsidRDefault="00505AF9" w:rsidP="00505AF9">
            <w:pPr>
              <w:spacing w:line="360" w:lineRule="auto"/>
              <w:jc w:val="both"/>
              <w:rPr>
                <w:rFonts w:ascii="Bookman Old Style" w:hAnsi="Bookman Old Style"/>
                <w:b/>
                <w:bCs/>
                <w:i/>
                <w:iCs/>
              </w:rPr>
            </w:pPr>
          </w:p>
        </w:tc>
      </w:tr>
    </w:tbl>
    <w:p w14:paraId="0B457762" w14:textId="77777777" w:rsidR="005E75DA" w:rsidRDefault="005E75DA">
      <w:pPr>
        <w:pStyle w:val="p1"/>
      </w:pPr>
    </w:p>
    <w:p w14:paraId="0301B35C" w14:textId="77777777" w:rsidR="005E75DA" w:rsidRPr="009D14CE" w:rsidRDefault="005E75DA" w:rsidP="009D14CE">
      <w:pPr>
        <w:pStyle w:val="p2"/>
        <w:jc w:val="both"/>
        <w:rPr>
          <w:i/>
          <w:iCs/>
        </w:rPr>
      </w:pPr>
      <w:r w:rsidRPr="009D14CE">
        <w:rPr>
          <w:rStyle w:val="s2"/>
          <w:i/>
          <w:iCs/>
        </w:rPr>
        <w:t>Kindly provide a detailed analysis of the training hours staff received, as per the above template. It should include the reason (where applicable) why the institution did not meet the policy requirement of 40 hours per year for staff.</w:t>
      </w:r>
      <w:r w:rsidRPr="009D14CE">
        <w:rPr>
          <w:rStyle w:val="apple-converted-space"/>
          <w:rFonts w:ascii="UICTFontTextStyleEmphasizedBody" w:hAnsi="UICTFontTextStyleEmphasizedBody"/>
          <w:b/>
          <w:bCs/>
          <w:i/>
          <w:iCs/>
        </w:rPr>
        <w:t> </w:t>
      </w:r>
    </w:p>
    <w:p w14:paraId="6CF8AE16" w14:textId="7AB0CC7C" w:rsidR="00505AF9" w:rsidRPr="00505AF9" w:rsidRDefault="00505AF9" w:rsidP="00505AF9">
      <w:pPr>
        <w:spacing w:line="360" w:lineRule="auto"/>
        <w:jc w:val="both"/>
        <w:rPr>
          <w:rFonts w:ascii="Bookman Old Style" w:hAnsi="Bookman Old Style"/>
          <w:b/>
          <w:bCs/>
        </w:rPr>
      </w:pPr>
    </w:p>
    <w:p w14:paraId="013E3985" w14:textId="6E2A41E3" w:rsidR="0053124F" w:rsidRPr="00171E6F" w:rsidRDefault="0053124F" w:rsidP="00171E6F">
      <w:pPr>
        <w:spacing w:line="240" w:lineRule="auto"/>
        <w:jc w:val="both"/>
        <w:rPr>
          <w:rFonts w:ascii="Bookman Old Style" w:hAnsi="Bookman Old Style"/>
          <w:b/>
          <w:bCs/>
        </w:rPr>
      </w:pPr>
      <w:r w:rsidRPr="00171E6F">
        <w:rPr>
          <w:rFonts w:ascii="Bookman Old Style" w:hAnsi="Bookman Old Style"/>
          <w:b/>
          <w:bCs/>
        </w:rPr>
        <w:t>4.</w:t>
      </w:r>
      <w:r w:rsidR="00875E26">
        <w:rPr>
          <w:rFonts w:ascii="Bookman Old Style" w:hAnsi="Bookman Old Style"/>
          <w:b/>
          <w:bCs/>
        </w:rPr>
        <w:t>3</w:t>
      </w:r>
      <w:r w:rsidRPr="00171E6F">
        <w:rPr>
          <w:rFonts w:ascii="Bookman Old Style" w:hAnsi="Bookman Old Style"/>
          <w:b/>
          <w:bCs/>
        </w:rPr>
        <w:t xml:space="preserve"> AREAS OF ACADEMIC STUDIES</w:t>
      </w:r>
    </w:p>
    <w:p w14:paraId="36FB0F69" w14:textId="4B32A3FB" w:rsidR="0053124F" w:rsidRPr="005E4A10" w:rsidRDefault="005E4A10" w:rsidP="00171E6F">
      <w:pPr>
        <w:spacing w:line="240" w:lineRule="auto"/>
        <w:jc w:val="both"/>
        <w:rPr>
          <w:rFonts w:ascii="Bookman Old Style" w:hAnsi="Bookman Old Style"/>
          <w:b/>
          <w:bCs/>
          <w:i/>
          <w:iCs/>
        </w:rPr>
      </w:pPr>
      <w:r w:rsidRPr="005E4A10">
        <w:rPr>
          <w:rFonts w:ascii="Bookman Old Style" w:hAnsi="Bookman Old Style"/>
          <w:b/>
          <w:bCs/>
          <w:i/>
          <w:iCs/>
        </w:rPr>
        <w:t>Categorise and summarise the area of academic training using the table below, emphasising</w:t>
      </w:r>
      <w:r w:rsidR="0053124F" w:rsidRPr="005E4A10">
        <w:rPr>
          <w:rFonts w:ascii="Bookman Old Style" w:hAnsi="Bookman Old Style"/>
          <w:b/>
          <w:bCs/>
          <w:i/>
          <w:iCs/>
        </w:rPr>
        <w:t xml:space="preserve"> the relevance of each area to </w:t>
      </w:r>
      <w:r>
        <w:rPr>
          <w:rFonts w:ascii="Bookman Old Style" w:hAnsi="Bookman Old Style"/>
          <w:b/>
          <w:bCs/>
          <w:i/>
          <w:iCs/>
        </w:rPr>
        <w:t xml:space="preserve">your institution and </w:t>
      </w:r>
      <w:r w:rsidR="0053124F" w:rsidRPr="005E4A10">
        <w:rPr>
          <w:rFonts w:ascii="Bookman Old Style" w:hAnsi="Bookman Old Style"/>
          <w:b/>
          <w:bCs/>
          <w:i/>
          <w:iCs/>
        </w:rPr>
        <w:t>the Civil Service, supported by graphs to enhance the narrative.</w:t>
      </w:r>
    </w:p>
    <w:tbl>
      <w:tblPr>
        <w:tblStyle w:val="TableGrid"/>
        <w:tblW w:w="0" w:type="auto"/>
        <w:tblLook w:val="04A0" w:firstRow="1" w:lastRow="0" w:firstColumn="1" w:lastColumn="0" w:noHBand="0" w:noVBand="1"/>
      </w:tblPr>
      <w:tblGrid>
        <w:gridCol w:w="696"/>
        <w:gridCol w:w="5619"/>
        <w:gridCol w:w="3035"/>
      </w:tblGrid>
      <w:tr w:rsidR="0053124F" w:rsidRPr="00171E6F" w14:paraId="79F72280" w14:textId="77777777" w:rsidTr="0053124F">
        <w:tc>
          <w:tcPr>
            <w:tcW w:w="445" w:type="dxa"/>
          </w:tcPr>
          <w:p w14:paraId="4EBE8CF2" w14:textId="4043FFD1" w:rsidR="0053124F" w:rsidRPr="00171E6F" w:rsidRDefault="0053124F" w:rsidP="00171E6F">
            <w:pPr>
              <w:jc w:val="both"/>
              <w:rPr>
                <w:rFonts w:ascii="Bookman Old Style" w:hAnsi="Bookman Old Style"/>
                <w:b/>
                <w:bCs/>
              </w:rPr>
            </w:pPr>
            <w:r w:rsidRPr="00171E6F">
              <w:rPr>
                <w:rFonts w:ascii="Bookman Old Style" w:hAnsi="Bookman Old Style"/>
                <w:b/>
                <w:bCs/>
              </w:rPr>
              <w:t>S/N</w:t>
            </w:r>
          </w:p>
        </w:tc>
        <w:tc>
          <w:tcPr>
            <w:tcW w:w="5788" w:type="dxa"/>
          </w:tcPr>
          <w:p w14:paraId="7F320A3C" w14:textId="662B94A6" w:rsidR="0053124F" w:rsidRPr="00171E6F" w:rsidRDefault="0053124F" w:rsidP="00171E6F">
            <w:pPr>
              <w:jc w:val="both"/>
              <w:rPr>
                <w:rFonts w:ascii="Bookman Old Style" w:hAnsi="Bookman Old Style"/>
                <w:b/>
                <w:bCs/>
              </w:rPr>
            </w:pPr>
            <w:r w:rsidRPr="00171E6F">
              <w:rPr>
                <w:rFonts w:ascii="Bookman Old Style" w:hAnsi="Bookman Old Style"/>
                <w:b/>
                <w:bCs/>
              </w:rPr>
              <w:t>AREA OF TRAINING</w:t>
            </w:r>
          </w:p>
        </w:tc>
        <w:tc>
          <w:tcPr>
            <w:tcW w:w="3117" w:type="dxa"/>
          </w:tcPr>
          <w:p w14:paraId="3DBF9655" w14:textId="1521F38A" w:rsidR="0053124F" w:rsidRPr="00171E6F" w:rsidRDefault="0053124F" w:rsidP="00171E6F">
            <w:pPr>
              <w:jc w:val="both"/>
              <w:rPr>
                <w:rFonts w:ascii="Bookman Old Style" w:hAnsi="Bookman Old Style"/>
                <w:b/>
                <w:bCs/>
              </w:rPr>
            </w:pPr>
            <w:r w:rsidRPr="00171E6F">
              <w:rPr>
                <w:rFonts w:ascii="Bookman Old Style" w:hAnsi="Bookman Old Style"/>
                <w:b/>
                <w:bCs/>
              </w:rPr>
              <w:t>TOTAL NUMBER</w:t>
            </w:r>
          </w:p>
        </w:tc>
      </w:tr>
      <w:tr w:rsidR="0053124F" w:rsidRPr="00171E6F" w14:paraId="6F89E097" w14:textId="77777777" w:rsidTr="0053124F">
        <w:tc>
          <w:tcPr>
            <w:tcW w:w="445" w:type="dxa"/>
          </w:tcPr>
          <w:p w14:paraId="18F390B9" w14:textId="7C4B8410" w:rsidR="0053124F" w:rsidRPr="00171E6F" w:rsidRDefault="0053124F" w:rsidP="00171E6F">
            <w:pPr>
              <w:jc w:val="both"/>
              <w:rPr>
                <w:rFonts w:ascii="Bookman Old Style" w:hAnsi="Bookman Old Style"/>
              </w:rPr>
            </w:pPr>
            <w:r w:rsidRPr="00171E6F">
              <w:rPr>
                <w:rFonts w:ascii="Bookman Old Style" w:hAnsi="Bookman Old Style"/>
              </w:rPr>
              <w:t>1</w:t>
            </w:r>
          </w:p>
        </w:tc>
        <w:tc>
          <w:tcPr>
            <w:tcW w:w="5788" w:type="dxa"/>
          </w:tcPr>
          <w:p w14:paraId="5303C560" w14:textId="1515489F" w:rsidR="0053124F" w:rsidRPr="00171E6F" w:rsidRDefault="005E4A10" w:rsidP="00171E6F">
            <w:pPr>
              <w:jc w:val="both"/>
              <w:rPr>
                <w:rFonts w:ascii="Bookman Old Style" w:hAnsi="Bookman Old Style"/>
              </w:rPr>
            </w:pPr>
            <w:r>
              <w:rPr>
                <w:rFonts w:ascii="Bookman Old Style" w:hAnsi="Bookman Old Style"/>
              </w:rPr>
              <w:t>Policy-related</w:t>
            </w:r>
            <w:r w:rsidR="0053124F" w:rsidRPr="00171E6F">
              <w:rPr>
                <w:rFonts w:ascii="Bookman Old Style" w:hAnsi="Bookman Old Style"/>
              </w:rPr>
              <w:t xml:space="preserve"> Programmes</w:t>
            </w:r>
          </w:p>
        </w:tc>
        <w:tc>
          <w:tcPr>
            <w:tcW w:w="3117" w:type="dxa"/>
          </w:tcPr>
          <w:p w14:paraId="52B7C83E" w14:textId="77777777" w:rsidR="0053124F" w:rsidRPr="00171E6F" w:rsidRDefault="0053124F" w:rsidP="00171E6F">
            <w:pPr>
              <w:jc w:val="both"/>
              <w:rPr>
                <w:rFonts w:ascii="Bookman Old Style" w:hAnsi="Bookman Old Style"/>
              </w:rPr>
            </w:pPr>
          </w:p>
        </w:tc>
      </w:tr>
      <w:tr w:rsidR="0053124F" w:rsidRPr="00171E6F" w14:paraId="10D0B741" w14:textId="77777777" w:rsidTr="0053124F">
        <w:tc>
          <w:tcPr>
            <w:tcW w:w="445" w:type="dxa"/>
          </w:tcPr>
          <w:p w14:paraId="1779FA8B" w14:textId="7816634E" w:rsidR="0053124F" w:rsidRPr="00171E6F" w:rsidRDefault="0053124F" w:rsidP="00171E6F">
            <w:pPr>
              <w:jc w:val="both"/>
              <w:rPr>
                <w:rFonts w:ascii="Bookman Old Style" w:hAnsi="Bookman Old Style"/>
              </w:rPr>
            </w:pPr>
            <w:r w:rsidRPr="00171E6F">
              <w:rPr>
                <w:rFonts w:ascii="Bookman Old Style" w:hAnsi="Bookman Old Style"/>
              </w:rPr>
              <w:t>2</w:t>
            </w:r>
          </w:p>
        </w:tc>
        <w:tc>
          <w:tcPr>
            <w:tcW w:w="5788" w:type="dxa"/>
          </w:tcPr>
          <w:p w14:paraId="3D8D595F" w14:textId="00BDF94F" w:rsidR="0053124F" w:rsidRPr="00171E6F" w:rsidRDefault="0053124F" w:rsidP="00171E6F">
            <w:pPr>
              <w:jc w:val="both"/>
              <w:rPr>
                <w:rFonts w:ascii="Bookman Old Style" w:hAnsi="Bookman Old Style"/>
              </w:rPr>
            </w:pPr>
            <w:r w:rsidRPr="00171E6F">
              <w:rPr>
                <w:rFonts w:ascii="Bookman Old Style" w:hAnsi="Bookman Old Style"/>
              </w:rPr>
              <w:t>Information Technology</w:t>
            </w:r>
          </w:p>
        </w:tc>
        <w:tc>
          <w:tcPr>
            <w:tcW w:w="3117" w:type="dxa"/>
          </w:tcPr>
          <w:p w14:paraId="72AA7829" w14:textId="77777777" w:rsidR="0053124F" w:rsidRPr="00171E6F" w:rsidRDefault="0053124F" w:rsidP="00171E6F">
            <w:pPr>
              <w:jc w:val="both"/>
              <w:rPr>
                <w:rFonts w:ascii="Bookman Old Style" w:hAnsi="Bookman Old Style"/>
              </w:rPr>
            </w:pPr>
          </w:p>
        </w:tc>
      </w:tr>
      <w:tr w:rsidR="0053124F" w:rsidRPr="00171E6F" w14:paraId="5CBE7087" w14:textId="77777777" w:rsidTr="0053124F">
        <w:tc>
          <w:tcPr>
            <w:tcW w:w="445" w:type="dxa"/>
          </w:tcPr>
          <w:p w14:paraId="321303EB" w14:textId="4255CAAE" w:rsidR="0053124F" w:rsidRPr="00171E6F" w:rsidRDefault="0053124F" w:rsidP="00171E6F">
            <w:pPr>
              <w:jc w:val="both"/>
              <w:rPr>
                <w:rFonts w:ascii="Bookman Old Style" w:hAnsi="Bookman Old Style"/>
              </w:rPr>
            </w:pPr>
            <w:r w:rsidRPr="00171E6F">
              <w:rPr>
                <w:rFonts w:ascii="Bookman Old Style" w:hAnsi="Bookman Old Style"/>
              </w:rPr>
              <w:t>3</w:t>
            </w:r>
          </w:p>
        </w:tc>
        <w:tc>
          <w:tcPr>
            <w:tcW w:w="5788" w:type="dxa"/>
          </w:tcPr>
          <w:p w14:paraId="1E8A16E7" w14:textId="79BCC96C" w:rsidR="0053124F" w:rsidRPr="00171E6F" w:rsidRDefault="0053124F" w:rsidP="00171E6F">
            <w:pPr>
              <w:jc w:val="both"/>
              <w:rPr>
                <w:rFonts w:ascii="Bookman Old Style" w:hAnsi="Bookman Old Style"/>
              </w:rPr>
            </w:pPr>
            <w:r w:rsidRPr="00171E6F">
              <w:rPr>
                <w:rFonts w:ascii="Bookman Old Style" w:hAnsi="Bookman Old Style"/>
              </w:rPr>
              <w:t>Accounting, Finance &amp; Economics</w:t>
            </w:r>
          </w:p>
        </w:tc>
        <w:tc>
          <w:tcPr>
            <w:tcW w:w="3117" w:type="dxa"/>
          </w:tcPr>
          <w:p w14:paraId="329D6F2A" w14:textId="77777777" w:rsidR="0053124F" w:rsidRPr="00171E6F" w:rsidRDefault="0053124F" w:rsidP="00171E6F">
            <w:pPr>
              <w:jc w:val="both"/>
              <w:rPr>
                <w:rFonts w:ascii="Bookman Old Style" w:hAnsi="Bookman Old Style"/>
              </w:rPr>
            </w:pPr>
          </w:p>
        </w:tc>
      </w:tr>
      <w:tr w:rsidR="0053124F" w:rsidRPr="00171E6F" w14:paraId="445171D7" w14:textId="77777777" w:rsidTr="0053124F">
        <w:tc>
          <w:tcPr>
            <w:tcW w:w="445" w:type="dxa"/>
          </w:tcPr>
          <w:p w14:paraId="10EFD5D2" w14:textId="704D4010" w:rsidR="0053124F" w:rsidRPr="00171E6F" w:rsidRDefault="0053124F" w:rsidP="00171E6F">
            <w:pPr>
              <w:jc w:val="both"/>
              <w:rPr>
                <w:rFonts w:ascii="Bookman Old Style" w:hAnsi="Bookman Old Style"/>
              </w:rPr>
            </w:pPr>
            <w:r w:rsidRPr="00171E6F">
              <w:rPr>
                <w:rFonts w:ascii="Bookman Old Style" w:hAnsi="Bookman Old Style"/>
              </w:rPr>
              <w:t>4</w:t>
            </w:r>
          </w:p>
        </w:tc>
        <w:tc>
          <w:tcPr>
            <w:tcW w:w="5788" w:type="dxa"/>
          </w:tcPr>
          <w:p w14:paraId="5BEA868B" w14:textId="151DC927" w:rsidR="0053124F" w:rsidRPr="00171E6F" w:rsidRDefault="0053124F" w:rsidP="00171E6F">
            <w:pPr>
              <w:jc w:val="both"/>
              <w:rPr>
                <w:rFonts w:ascii="Bookman Old Style" w:hAnsi="Bookman Old Style"/>
              </w:rPr>
            </w:pPr>
            <w:r w:rsidRPr="00171E6F">
              <w:rPr>
                <w:rFonts w:ascii="Bookman Old Style" w:hAnsi="Bookman Old Style"/>
              </w:rPr>
              <w:t xml:space="preserve">Procurement, Supply Chain and Logistics </w:t>
            </w:r>
          </w:p>
        </w:tc>
        <w:tc>
          <w:tcPr>
            <w:tcW w:w="3117" w:type="dxa"/>
          </w:tcPr>
          <w:p w14:paraId="4F38779C" w14:textId="77777777" w:rsidR="0053124F" w:rsidRPr="00171E6F" w:rsidRDefault="0053124F" w:rsidP="00171E6F">
            <w:pPr>
              <w:jc w:val="both"/>
              <w:rPr>
                <w:rFonts w:ascii="Bookman Old Style" w:hAnsi="Bookman Old Style"/>
              </w:rPr>
            </w:pPr>
          </w:p>
        </w:tc>
      </w:tr>
      <w:tr w:rsidR="0053124F" w:rsidRPr="00171E6F" w14:paraId="2233BA92" w14:textId="77777777" w:rsidTr="0053124F">
        <w:tc>
          <w:tcPr>
            <w:tcW w:w="445" w:type="dxa"/>
          </w:tcPr>
          <w:p w14:paraId="03891A9A" w14:textId="5E9F9142" w:rsidR="0053124F" w:rsidRPr="00171E6F" w:rsidRDefault="0053124F" w:rsidP="00171E6F">
            <w:pPr>
              <w:jc w:val="both"/>
              <w:rPr>
                <w:rFonts w:ascii="Bookman Old Style" w:hAnsi="Bookman Old Style"/>
              </w:rPr>
            </w:pPr>
            <w:r w:rsidRPr="00171E6F">
              <w:rPr>
                <w:rFonts w:ascii="Bookman Old Style" w:hAnsi="Bookman Old Style"/>
              </w:rPr>
              <w:t>5</w:t>
            </w:r>
          </w:p>
        </w:tc>
        <w:tc>
          <w:tcPr>
            <w:tcW w:w="5788" w:type="dxa"/>
          </w:tcPr>
          <w:p w14:paraId="3DCE4316" w14:textId="481C5C11" w:rsidR="0053124F" w:rsidRPr="00171E6F" w:rsidRDefault="0053124F" w:rsidP="00171E6F">
            <w:pPr>
              <w:jc w:val="both"/>
              <w:rPr>
                <w:rFonts w:ascii="Bookman Old Style" w:hAnsi="Bookman Old Style"/>
              </w:rPr>
            </w:pPr>
            <w:r w:rsidRPr="00171E6F">
              <w:rPr>
                <w:rFonts w:ascii="Bookman Old Style" w:hAnsi="Bookman Old Style"/>
              </w:rPr>
              <w:t>Public Relations and Communication</w:t>
            </w:r>
          </w:p>
        </w:tc>
        <w:tc>
          <w:tcPr>
            <w:tcW w:w="3117" w:type="dxa"/>
          </w:tcPr>
          <w:p w14:paraId="2CF0853A" w14:textId="77777777" w:rsidR="0053124F" w:rsidRPr="00171E6F" w:rsidRDefault="0053124F" w:rsidP="00171E6F">
            <w:pPr>
              <w:jc w:val="both"/>
              <w:rPr>
                <w:rFonts w:ascii="Bookman Old Style" w:hAnsi="Bookman Old Style"/>
              </w:rPr>
            </w:pPr>
          </w:p>
        </w:tc>
      </w:tr>
      <w:tr w:rsidR="0053124F" w:rsidRPr="00171E6F" w14:paraId="2E2F37B8" w14:textId="77777777" w:rsidTr="0053124F">
        <w:tc>
          <w:tcPr>
            <w:tcW w:w="445" w:type="dxa"/>
          </w:tcPr>
          <w:p w14:paraId="358924DE" w14:textId="2A947D1A" w:rsidR="0053124F" w:rsidRPr="00171E6F" w:rsidRDefault="0053124F" w:rsidP="00171E6F">
            <w:pPr>
              <w:jc w:val="both"/>
              <w:rPr>
                <w:rFonts w:ascii="Bookman Old Style" w:hAnsi="Bookman Old Style"/>
              </w:rPr>
            </w:pPr>
            <w:r w:rsidRPr="00171E6F">
              <w:rPr>
                <w:rFonts w:ascii="Bookman Old Style" w:hAnsi="Bookman Old Style"/>
              </w:rPr>
              <w:lastRenderedPageBreak/>
              <w:t>6</w:t>
            </w:r>
          </w:p>
        </w:tc>
        <w:tc>
          <w:tcPr>
            <w:tcW w:w="5788" w:type="dxa"/>
          </w:tcPr>
          <w:p w14:paraId="69582A78" w14:textId="09C886F1" w:rsidR="0053124F" w:rsidRPr="00171E6F" w:rsidRDefault="0053124F" w:rsidP="00171E6F">
            <w:pPr>
              <w:jc w:val="both"/>
              <w:rPr>
                <w:rFonts w:ascii="Bookman Old Style" w:hAnsi="Bookman Old Style"/>
              </w:rPr>
            </w:pPr>
            <w:r w:rsidRPr="00171E6F">
              <w:rPr>
                <w:rFonts w:ascii="Bookman Old Style" w:hAnsi="Bookman Old Style"/>
              </w:rPr>
              <w:t>Project Management</w:t>
            </w:r>
          </w:p>
        </w:tc>
        <w:tc>
          <w:tcPr>
            <w:tcW w:w="3117" w:type="dxa"/>
          </w:tcPr>
          <w:p w14:paraId="766224EB" w14:textId="77777777" w:rsidR="0053124F" w:rsidRPr="00171E6F" w:rsidRDefault="0053124F" w:rsidP="00171E6F">
            <w:pPr>
              <w:jc w:val="both"/>
              <w:rPr>
                <w:rFonts w:ascii="Bookman Old Style" w:hAnsi="Bookman Old Style"/>
              </w:rPr>
            </w:pPr>
          </w:p>
        </w:tc>
      </w:tr>
      <w:tr w:rsidR="0053124F" w:rsidRPr="00171E6F" w14:paraId="0A52D656" w14:textId="77777777" w:rsidTr="0053124F">
        <w:tc>
          <w:tcPr>
            <w:tcW w:w="445" w:type="dxa"/>
          </w:tcPr>
          <w:p w14:paraId="64795A7E" w14:textId="1D90060B" w:rsidR="0053124F" w:rsidRPr="00171E6F" w:rsidRDefault="0053124F" w:rsidP="00171E6F">
            <w:pPr>
              <w:jc w:val="both"/>
              <w:rPr>
                <w:rFonts w:ascii="Bookman Old Style" w:hAnsi="Bookman Old Style"/>
              </w:rPr>
            </w:pPr>
            <w:r w:rsidRPr="00171E6F">
              <w:rPr>
                <w:rFonts w:ascii="Bookman Old Style" w:hAnsi="Bookman Old Style"/>
              </w:rPr>
              <w:t>7</w:t>
            </w:r>
          </w:p>
        </w:tc>
        <w:tc>
          <w:tcPr>
            <w:tcW w:w="5788" w:type="dxa"/>
          </w:tcPr>
          <w:p w14:paraId="1E918D03" w14:textId="681386B4" w:rsidR="0053124F" w:rsidRPr="00171E6F" w:rsidRDefault="0053124F" w:rsidP="00171E6F">
            <w:pPr>
              <w:jc w:val="both"/>
              <w:rPr>
                <w:rFonts w:ascii="Bookman Old Style" w:hAnsi="Bookman Old Style"/>
              </w:rPr>
            </w:pPr>
            <w:r w:rsidRPr="00171E6F">
              <w:rPr>
                <w:rFonts w:ascii="Bookman Old Style" w:hAnsi="Bookman Old Style"/>
              </w:rPr>
              <w:t>Public Administration</w:t>
            </w:r>
          </w:p>
        </w:tc>
        <w:tc>
          <w:tcPr>
            <w:tcW w:w="3117" w:type="dxa"/>
          </w:tcPr>
          <w:p w14:paraId="50DB5B85" w14:textId="77777777" w:rsidR="0053124F" w:rsidRPr="00171E6F" w:rsidRDefault="0053124F" w:rsidP="00171E6F">
            <w:pPr>
              <w:jc w:val="both"/>
              <w:rPr>
                <w:rFonts w:ascii="Bookman Old Style" w:hAnsi="Bookman Old Style"/>
              </w:rPr>
            </w:pPr>
          </w:p>
        </w:tc>
      </w:tr>
      <w:tr w:rsidR="0053124F" w:rsidRPr="00171E6F" w14:paraId="529DCD4B" w14:textId="77777777" w:rsidTr="0053124F">
        <w:tc>
          <w:tcPr>
            <w:tcW w:w="445" w:type="dxa"/>
          </w:tcPr>
          <w:p w14:paraId="26F54CA1" w14:textId="3944A54B" w:rsidR="0053124F" w:rsidRPr="00171E6F" w:rsidRDefault="0053124F" w:rsidP="00171E6F">
            <w:pPr>
              <w:jc w:val="both"/>
              <w:rPr>
                <w:rFonts w:ascii="Bookman Old Style" w:hAnsi="Bookman Old Style"/>
              </w:rPr>
            </w:pPr>
            <w:r w:rsidRPr="00171E6F">
              <w:rPr>
                <w:rFonts w:ascii="Bookman Old Style" w:hAnsi="Bookman Old Style"/>
              </w:rPr>
              <w:t>8</w:t>
            </w:r>
          </w:p>
        </w:tc>
        <w:tc>
          <w:tcPr>
            <w:tcW w:w="5788" w:type="dxa"/>
          </w:tcPr>
          <w:p w14:paraId="2B89767C" w14:textId="4111D6E6" w:rsidR="0053124F" w:rsidRPr="00171E6F" w:rsidRDefault="0053124F" w:rsidP="00171E6F">
            <w:pPr>
              <w:jc w:val="both"/>
              <w:rPr>
                <w:rFonts w:ascii="Bookman Old Style" w:hAnsi="Bookman Old Style"/>
              </w:rPr>
            </w:pPr>
            <w:r w:rsidRPr="00171E6F">
              <w:rPr>
                <w:rFonts w:ascii="Bookman Old Style" w:hAnsi="Bookman Old Style"/>
              </w:rPr>
              <w:t>Gender-related Programmes</w:t>
            </w:r>
          </w:p>
        </w:tc>
        <w:tc>
          <w:tcPr>
            <w:tcW w:w="3117" w:type="dxa"/>
          </w:tcPr>
          <w:p w14:paraId="53933D26" w14:textId="77777777" w:rsidR="0053124F" w:rsidRPr="00171E6F" w:rsidRDefault="0053124F" w:rsidP="00171E6F">
            <w:pPr>
              <w:jc w:val="both"/>
              <w:rPr>
                <w:rFonts w:ascii="Bookman Old Style" w:hAnsi="Bookman Old Style"/>
              </w:rPr>
            </w:pPr>
          </w:p>
        </w:tc>
      </w:tr>
      <w:tr w:rsidR="0053124F" w:rsidRPr="00171E6F" w14:paraId="6A97F4CD" w14:textId="77777777" w:rsidTr="0053124F">
        <w:tc>
          <w:tcPr>
            <w:tcW w:w="445" w:type="dxa"/>
          </w:tcPr>
          <w:p w14:paraId="0AD9A512" w14:textId="19860B29" w:rsidR="0053124F" w:rsidRPr="00171E6F" w:rsidRDefault="0053124F" w:rsidP="00171E6F">
            <w:pPr>
              <w:jc w:val="both"/>
              <w:rPr>
                <w:rFonts w:ascii="Bookman Old Style" w:hAnsi="Bookman Old Style"/>
              </w:rPr>
            </w:pPr>
            <w:r w:rsidRPr="00171E6F">
              <w:rPr>
                <w:rFonts w:ascii="Bookman Old Style" w:hAnsi="Bookman Old Style"/>
              </w:rPr>
              <w:t>9</w:t>
            </w:r>
          </w:p>
        </w:tc>
        <w:tc>
          <w:tcPr>
            <w:tcW w:w="5788" w:type="dxa"/>
          </w:tcPr>
          <w:p w14:paraId="5A9E4974" w14:textId="47A5DFD1" w:rsidR="0053124F" w:rsidRPr="00171E6F" w:rsidRDefault="0053124F" w:rsidP="00171E6F">
            <w:pPr>
              <w:jc w:val="both"/>
              <w:rPr>
                <w:rFonts w:ascii="Bookman Old Style" w:hAnsi="Bookman Old Style"/>
              </w:rPr>
            </w:pPr>
            <w:r w:rsidRPr="00171E6F">
              <w:rPr>
                <w:rFonts w:ascii="Bookman Old Style" w:hAnsi="Bookman Old Style"/>
              </w:rPr>
              <w:t>Infrastructure &amp; Engineering</w:t>
            </w:r>
          </w:p>
        </w:tc>
        <w:tc>
          <w:tcPr>
            <w:tcW w:w="3117" w:type="dxa"/>
          </w:tcPr>
          <w:p w14:paraId="0574BD89" w14:textId="77777777" w:rsidR="0053124F" w:rsidRPr="00171E6F" w:rsidRDefault="0053124F" w:rsidP="00171E6F">
            <w:pPr>
              <w:jc w:val="both"/>
              <w:rPr>
                <w:rFonts w:ascii="Bookman Old Style" w:hAnsi="Bookman Old Style"/>
              </w:rPr>
            </w:pPr>
          </w:p>
        </w:tc>
      </w:tr>
      <w:tr w:rsidR="0053124F" w:rsidRPr="00171E6F" w14:paraId="0B64EBAF" w14:textId="77777777" w:rsidTr="0053124F">
        <w:tc>
          <w:tcPr>
            <w:tcW w:w="445" w:type="dxa"/>
          </w:tcPr>
          <w:p w14:paraId="629759FA" w14:textId="73BA19A9" w:rsidR="0053124F" w:rsidRPr="00171E6F" w:rsidRDefault="0053124F" w:rsidP="00171E6F">
            <w:pPr>
              <w:jc w:val="both"/>
              <w:rPr>
                <w:rFonts w:ascii="Bookman Old Style" w:hAnsi="Bookman Old Style"/>
              </w:rPr>
            </w:pPr>
            <w:r w:rsidRPr="00171E6F">
              <w:rPr>
                <w:rFonts w:ascii="Bookman Old Style" w:hAnsi="Bookman Old Style"/>
              </w:rPr>
              <w:t>10</w:t>
            </w:r>
          </w:p>
        </w:tc>
        <w:tc>
          <w:tcPr>
            <w:tcW w:w="5788" w:type="dxa"/>
          </w:tcPr>
          <w:p w14:paraId="6363AF2C" w14:textId="222AD9E4" w:rsidR="0053124F" w:rsidRPr="00171E6F" w:rsidRDefault="0053124F" w:rsidP="00171E6F">
            <w:pPr>
              <w:jc w:val="both"/>
              <w:rPr>
                <w:rFonts w:ascii="Bookman Old Style" w:hAnsi="Bookman Old Style"/>
              </w:rPr>
            </w:pPr>
            <w:r w:rsidRPr="00171E6F">
              <w:rPr>
                <w:rFonts w:ascii="Bookman Old Style" w:hAnsi="Bookman Old Style"/>
              </w:rPr>
              <w:t>Human Resource Management</w:t>
            </w:r>
          </w:p>
        </w:tc>
        <w:tc>
          <w:tcPr>
            <w:tcW w:w="3117" w:type="dxa"/>
          </w:tcPr>
          <w:p w14:paraId="024425A5" w14:textId="77777777" w:rsidR="0053124F" w:rsidRPr="00171E6F" w:rsidRDefault="0053124F" w:rsidP="00171E6F">
            <w:pPr>
              <w:jc w:val="both"/>
              <w:rPr>
                <w:rFonts w:ascii="Bookman Old Style" w:hAnsi="Bookman Old Style"/>
              </w:rPr>
            </w:pPr>
          </w:p>
        </w:tc>
      </w:tr>
      <w:tr w:rsidR="0053124F" w:rsidRPr="00171E6F" w14:paraId="53E6F49C" w14:textId="77777777" w:rsidTr="0053124F">
        <w:tc>
          <w:tcPr>
            <w:tcW w:w="445" w:type="dxa"/>
          </w:tcPr>
          <w:p w14:paraId="39B249A8" w14:textId="118440DE" w:rsidR="0053124F" w:rsidRPr="00171E6F" w:rsidRDefault="0053124F" w:rsidP="00171E6F">
            <w:pPr>
              <w:jc w:val="both"/>
              <w:rPr>
                <w:rFonts w:ascii="Bookman Old Style" w:hAnsi="Bookman Old Style"/>
              </w:rPr>
            </w:pPr>
            <w:r w:rsidRPr="00171E6F">
              <w:rPr>
                <w:rFonts w:ascii="Bookman Old Style" w:hAnsi="Bookman Old Style"/>
              </w:rPr>
              <w:t>11</w:t>
            </w:r>
          </w:p>
        </w:tc>
        <w:tc>
          <w:tcPr>
            <w:tcW w:w="5788" w:type="dxa"/>
          </w:tcPr>
          <w:p w14:paraId="07C07B88" w14:textId="60879155" w:rsidR="0053124F" w:rsidRPr="00171E6F" w:rsidRDefault="0053124F" w:rsidP="00171E6F">
            <w:pPr>
              <w:jc w:val="both"/>
              <w:rPr>
                <w:rFonts w:ascii="Bookman Old Style" w:hAnsi="Bookman Old Style"/>
              </w:rPr>
            </w:pPr>
            <w:r w:rsidRPr="00171E6F">
              <w:rPr>
                <w:rFonts w:ascii="Bookman Old Style" w:hAnsi="Bookman Old Style"/>
              </w:rPr>
              <w:t xml:space="preserve">International </w:t>
            </w:r>
            <w:r w:rsidR="005E4A10">
              <w:rPr>
                <w:rFonts w:ascii="Bookman Old Style" w:hAnsi="Bookman Old Style"/>
              </w:rPr>
              <w:t>Relations</w:t>
            </w:r>
            <w:r w:rsidRPr="00171E6F">
              <w:rPr>
                <w:rFonts w:ascii="Bookman Old Style" w:hAnsi="Bookman Old Style"/>
              </w:rPr>
              <w:t xml:space="preserve"> and Diplomacy</w:t>
            </w:r>
          </w:p>
        </w:tc>
        <w:tc>
          <w:tcPr>
            <w:tcW w:w="3117" w:type="dxa"/>
          </w:tcPr>
          <w:p w14:paraId="7E4FBBDC" w14:textId="77777777" w:rsidR="0053124F" w:rsidRPr="00171E6F" w:rsidRDefault="0053124F" w:rsidP="00171E6F">
            <w:pPr>
              <w:jc w:val="both"/>
              <w:rPr>
                <w:rFonts w:ascii="Bookman Old Style" w:hAnsi="Bookman Old Style"/>
              </w:rPr>
            </w:pPr>
          </w:p>
        </w:tc>
      </w:tr>
      <w:tr w:rsidR="0053124F" w:rsidRPr="00171E6F" w14:paraId="27389E72" w14:textId="77777777" w:rsidTr="0053124F">
        <w:tc>
          <w:tcPr>
            <w:tcW w:w="445" w:type="dxa"/>
          </w:tcPr>
          <w:p w14:paraId="5E42F117" w14:textId="7082E29D" w:rsidR="0053124F" w:rsidRPr="00171E6F" w:rsidRDefault="0053124F" w:rsidP="00171E6F">
            <w:pPr>
              <w:jc w:val="both"/>
              <w:rPr>
                <w:rFonts w:ascii="Bookman Old Style" w:hAnsi="Bookman Old Style"/>
              </w:rPr>
            </w:pPr>
            <w:r w:rsidRPr="00171E6F">
              <w:rPr>
                <w:rFonts w:ascii="Bookman Old Style" w:hAnsi="Bookman Old Style"/>
              </w:rPr>
              <w:t>12</w:t>
            </w:r>
          </w:p>
        </w:tc>
        <w:tc>
          <w:tcPr>
            <w:tcW w:w="5788" w:type="dxa"/>
          </w:tcPr>
          <w:p w14:paraId="4927F930" w14:textId="571D18D8" w:rsidR="0053124F" w:rsidRPr="00171E6F" w:rsidRDefault="0053124F" w:rsidP="00171E6F">
            <w:pPr>
              <w:jc w:val="both"/>
              <w:rPr>
                <w:rFonts w:ascii="Bookman Old Style" w:hAnsi="Bookman Old Style"/>
              </w:rPr>
            </w:pPr>
            <w:r w:rsidRPr="00171E6F">
              <w:rPr>
                <w:rFonts w:ascii="Bookman Old Style" w:hAnsi="Bookman Old Style"/>
              </w:rPr>
              <w:t>Business Administration</w:t>
            </w:r>
          </w:p>
        </w:tc>
        <w:tc>
          <w:tcPr>
            <w:tcW w:w="3117" w:type="dxa"/>
          </w:tcPr>
          <w:p w14:paraId="1D8F8D9E" w14:textId="77777777" w:rsidR="0053124F" w:rsidRPr="00171E6F" w:rsidRDefault="0053124F" w:rsidP="00171E6F">
            <w:pPr>
              <w:jc w:val="both"/>
              <w:rPr>
                <w:rFonts w:ascii="Bookman Old Style" w:hAnsi="Bookman Old Style"/>
              </w:rPr>
            </w:pPr>
          </w:p>
        </w:tc>
      </w:tr>
      <w:tr w:rsidR="0053124F" w:rsidRPr="00171E6F" w14:paraId="2BC66015" w14:textId="77777777" w:rsidTr="0053124F">
        <w:tc>
          <w:tcPr>
            <w:tcW w:w="445" w:type="dxa"/>
          </w:tcPr>
          <w:p w14:paraId="42235028" w14:textId="0848F44C" w:rsidR="0053124F" w:rsidRPr="00171E6F" w:rsidRDefault="0053124F" w:rsidP="00171E6F">
            <w:pPr>
              <w:jc w:val="both"/>
              <w:rPr>
                <w:rFonts w:ascii="Bookman Old Style" w:hAnsi="Bookman Old Style"/>
              </w:rPr>
            </w:pPr>
            <w:r w:rsidRPr="00171E6F">
              <w:rPr>
                <w:rFonts w:ascii="Bookman Old Style" w:hAnsi="Bookman Old Style"/>
              </w:rPr>
              <w:t>13</w:t>
            </w:r>
          </w:p>
        </w:tc>
        <w:tc>
          <w:tcPr>
            <w:tcW w:w="5788" w:type="dxa"/>
          </w:tcPr>
          <w:p w14:paraId="5FC6F914" w14:textId="6DD4FA2A" w:rsidR="0053124F" w:rsidRPr="00171E6F" w:rsidRDefault="0053124F" w:rsidP="00171E6F">
            <w:pPr>
              <w:jc w:val="both"/>
              <w:rPr>
                <w:rFonts w:ascii="Bookman Old Style" w:hAnsi="Bookman Old Style"/>
              </w:rPr>
            </w:pPr>
            <w:r w:rsidRPr="00171E6F">
              <w:rPr>
                <w:rFonts w:ascii="Bookman Old Style" w:hAnsi="Bookman Old Style"/>
              </w:rPr>
              <w:t>Secretaryship and Management</w:t>
            </w:r>
          </w:p>
        </w:tc>
        <w:tc>
          <w:tcPr>
            <w:tcW w:w="3117" w:type="dxa"/>
          </w:tcPr>
          <w:p w14:paraId="6F4E5957" w14:textId="77777777" w:rsidR="0053124F" w:rsidRPr="00171E6F" w:rsidRDefault="0053124F" w:rsidP="00171E6F">
            <w:pPr>
              <w:jc w:val="both"/>
              <w:rPr>
                <w:rFonts w:ascii="Bookman Old Style" w:hAnsi="Bookman Old Style"/>
              </w:rPr>
            </w:pPr>
          </w:p>
        </w:tc>
      </w:tr>
    </w:tbl>
    <w:p w14:paraId="00F9E2BD" w14:textId="77777777" w:rsidR="0053124F" w:rsidRDefault="0053124F" w:rsidP="00171E6F">
      <w:pPr>
        <w:spacing w:line="240" w:lineRule="auto"/>
        <w:jc w:val="both"/>
        <w:rPr>
          <w:rFonts w:ascii="Bookman Old Style" w:hAnsi="Bookman Old Style"/>
          <w:b/>
          <w:bCs/>
        </w:rPr>
      </w:pPr>
      <w:r w:rsidRPr="005E4A10">
        <w:rPr>
          <w:rFonts w:ascii="Bookman Old Style" w:hAnsi="Bookman Old Style"/>
          <w:b/>
          <w:bCs/>
          <w:i/>
          <w:iCs/>
        </w:rPr>
        <w:t>Other Academic areas peculiar to the Ministry and Department may be added to the above</w:t>
      </w:r>
      <w:r w:rsidRPr="00171E6F">
        <w:rPr>
          <w:rFonts w:ascii="Bookman Old Style" w:hAnsi="Bookman Old Style"/>
          <w:b/>
          <w:bCs/>
        </w:rPr>
        <w:t>.</w:t>
      </w:r>
    </w:p>
    <w:p w14:paraId="6007A2B3" w14:textId="250F20A3" w:rsidR="00785AE7" w:rsidRDefault="00785AE7" w:rsidP="00171E6F">
      <w:pPr>
        <w:spacing w:line="240" w:lineRule="auto"/>
        <w:jc w:val="both"/>
        <w:rPr>
          <w:rFonts w:ascii="Bookman Old Style" w:hAnsi="Bookman Old Style"/>
          <w:b/>
          <w:bCs/>
        </w:rPr>
      </w:pPr>
      <w:r>
        <w:rPr>
          <w:rFonts w:ascii="Bookman Old Style" w:hAnsi="Bookman Old Style"/>
          <w:b/>
          <w:bCs/>
        </w:rPr>
        <w:t xml:space="preserve">5. </w:t>
      </w:r>
      <w:r w:rsidR="005E4A10">
        <w:rPr>
          <w:rFonts w:ascii="Bookman Old Style" w:hAnsi="Bookman Old Style"/>
          <w:b/>
          <w:bCs/>
        </w:rPr>
        <w:t xml:space="preserve">ONBOARDING, </w:t>
      </w:r>
      <w:r>
        <w:rPr>
          <w:rFonts w:ascii="Bookman Old Style" w:hAnsi="Bookman Old Style"/>
          <w:b/>
          <w:bCs/>
        </w:rPr>
        <w:t>COACHING AND MENTORING</w:t>
      </w:r>
    </w:p>
    <w:p w14:paraId="4C6DD824" w14:textId="5CD743DD" w:rsidR="00785AE7" w:rsidRDefault="005E4A10" w:rsidP="00171E6F">
      <w:pPr>
        <w:spacing w:line="240" w:lineRule="auto"/>
        <w:jc w:val="both"/>
        <w:rPr>
          <w:rFonts w:ascii="Bookman Old Style" w:hAnsi="Bookman Old Style"/>
          <w:b/>
          <w:bCs/>
          <w:i/>
          <w:iCs/>
        </w:rPr>
      </w:pPr>
      <w:r w:rsidRPr="005E4A10">
        <w:rPr>
          <w:rFonts w:ascii="Bookman Old Style" w:hAnsi="Bookman Old Style"/>
          <w:b/>
          <w:bCs/>
          <w:i/>
          <w:iCs/>
        </w:rPr>
        <w:t>This should provide training and intervention to implement the onboarding and mentorship policy. Provide disaggregated data and the intervention's impact on institutions in narrative form.</w:t>
      </w:r>
      <w:r w:rsidR="004C367F" w:rsidRPr="005E4A10">
        <w:rPr>
          <w:rFonts w:ascii="Bookman Old Style" w:hAnsi="Bookman Old Style"/>
          <w:b/>
          <w:bCs/>
          <w:i/>
          <w:iCs/>
        </w:rPr>
        <w:t xml:space="preserve"> </w:t>
      </w:r>
    </w:p>
    <w:p w14:paraId="45DA1485" w14:textId="77777777" w:rsidR="00505AF9" w:rsidRDefault="00505AF9" w:rsidP="005E4A10">
      <w:pPr>
        <w:spacing w:line="240" w:lineRule="auto"/>
        <w:jc w:val="both"/>
        <w:rPr>
          <w:rFonts w:ascii="Bookman Old Style" w:hAnsi="Bookman Old Style"/>
          <w:b/>
          <w:bCs/>
        </w:rPr>
      </w:pPr>
    </w:p>
    <w:p w14:paraId="379C4859" w14:textId="694CE42A" w:rsidR="005E4A10" w:rsidRDefault="005E4A10" w:rsidP="005E4A10">
      <w:pPr>
        <w:spacing w:line="240" w:lineRule="auto"/>
        <w:jc w:val="both"/>
        <w:rPr>
          <w:rFonts w:ascii="Bookman Old Style" w:hAnsi="Bookman Old Style"/>
          <w:b/>
          <w:bCs/>
        </w:rPr>
      </w:pPr>
      <w:r w:rsidRPr="005E4A10">
        <w:rPr>
          <w:rFonts w:ascii="Bookman Old Style" w:hAnsi="Bookman Old Style"/>
          <w:b/>
          <w:bCs/>
        </w:rPr>
        <w:t>6. STUDY LEAVE AND NOTIFICATION</w:t>
      </w:r>
    </w:p>
    <w:p w14:paraId="06296A85" w14:textId="77777777" w:rsidR="00505AF9" w:rsidRPr="005E4A10" w:rsidRDefault="00505AF9" w:rsidP="00505AF9">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Total participants disaggregated by gender (Male and Female) and grade level.</w:t>
      </w:r>
    </w:p>
    <w:p w14:paraId="7DE82F2E" w14:textId="5862D636" w:rsidR="00505AF9" w:rsidRPr="005E4A10" w:rsidRDefault="00505AF9" w:rsidP="00505AF9">
      <w:pPr>
        <w:pStyle w:val="ListParagraph"/>
        <w:numPr>
          <w:ilvl w:val="0"/>
          <w:numId w:val="2"/>
        </w:numPr>
        <w:spacing w:line="360" w:lineRule="auto"/>
        <w:jc w:val="both"/>
        <w:rPr>
          <w:rFonts w:ascii="Bookman Old Style" w:hAnsi="Bookman Old Style"/>
          <w:b/>
          <w:bCs/>
          <w:i/>
          <w:iCs/>
        </w:rPr>
      </w:pPr>
      <w:r w:rsidRPr="005E4A10">
        <w:rPr>
          <w:rFonts w:ascii="Bookman Old Style" w:hAnsi="Bookman Old Style"/>
          <w:b/>
          <w:bCs/>
          <w:i/>
          <w:iCs/>
        </w:rPr>
        <w:t xml:space="preserve">Include areas of study and their relevance to </w:t>
      </w:r>
      <w:r w:rsidR="00024624">
        <w:rPr>
          <w:rFonts w:ascii="Bookman Old Style" w:hAnsi="Bookman Old Style"/>
          <w:b/>
          <w:bCs/>
          <w:i/>
          <w:iCs/>
        </w:rPr>
        <w:t>the institution</w:t>
      </w:r>
      <w:r w:rsidRPr="005E4A10">
        <w:rPr>
          <w:rFonts w:ascii="Bookman Old Style" w:hAnsi="Bookman Old Style"/>
          <w:b/>
          <w:bCs/>
          <w:i/>
          <w:iCs/>
        </w:rPr>
        <w:t>.</w:t>
      </w:r>
    </w:p>
    <w:p w14:paraId="6DBEB4CB" w14:textId="77777777" w:rsidR="00505AF9" w:rsidRPr="00505AF9" w:rsidRDefault="00505AF9" w:rsidP="00171E6F">
      <w:pPr>
        <w:spacing w:line="240" w:lineRule="auto"/>
        <w:jc w:val="both"/>
        <w:rPr>
          <w:rFonts w:ascii="Bookman Old Style" w:hAnsi="Bookman Old Style"/>
          <w:b/>
          <w:bCs/>
          <w:i/>
          <w:iCs/>
        </w:rPr>
      </w:pPr>
      <w:r w:rsidRPr="00505AF9">
        <w:rPr>
          <w:rFonts w:ascii="Bookman Old Style" w:hAnsi="Bookman Old Style"/>
          <w:b/>
          <w:bCs/>
          <w:i/>
          <w:iCs/>
        </w:rPr>
        <w:t>Template in the appendix. Kindly provide a status report on defaulters.</w:t>
      </w:r>
    </w:p>
    <w:p w14:paraId="0D7C2BE7" w14:textId="343CBA42" w:rsidR="0053124F" w:rsidRPr="00171E6F" w:rsidRDefault="005E4A10" w:rsidP="00171E6F">
      <w:pPr>
        <w:spacing w:line="240" w:lineRule="auto"/>
        <w:jc w:val="both"/>
        <w:rPr>
          <w:rFonts w:ascii="Bookman Old Style" w:hAnsi="Bookman Old Style"/>
          <w:b/>
          <w:bCs/>
        </w:rPr>
      </w:pPr>
      <w:r>
        <w:rPr>
          <w:rFonts w:ascii="Bookman Old Style" w:hAnsi="Bookman Old Style"/>
          <w:b/>
          <w:bCs/>
        </w:rPr>
        <w:t>7</w:t>
      </w:r>
      <w:r w:rsidR="0053124F" w:rsidRPr="00171E6F">
        <w:rPr>
          <w:rFonts w:ascii="Bookman Old Style" w:hAnsi="Bookman Old Style"/>
          <w:b/>
          <w:bCs/>
        </w:rPr>
        <w:t>. IMPACT OF TRAINING ON STAFF PERFORMANCE</w:t>
      </w:r>
    </w:p>
    <w:p w14:paraId="6FACFC15" w14:textId="77777777" w:rsidR="0053124F" w:rsidRPr="005E4A10" w:rsidRDefault="0053124F" w:rsidP="00171E6F">
      <w:pPr>
        <w:spacing w:line="240" w:lineRule="auto"/>
        <w:jc w:val="both"/>
        <w:rPr>
          <w:rFonts w:ascii="Bookman Old Style" w:hAnsi="Bookman Old Style"/>
          <w:b/>
          <w:bCs/>
          <w:i/>
          <w:iCs/>
        </w:rPr>
      </w:pPr>
      <w:r w:rsidRPr="005E4A10">
        <w:rPr>
          <w:rFonts w:ascii="Bookman Old Style" w:hAnsi="Bookman Old Style"/>
          <w:b/>
          <w:bCs/>
          <w:i/>
          <w:iCs/>
        </w:rPr>
        <w:t>Discuss how training programs have enhanced staff performance and service delivery.</w:t>
      </w:r>
    </w:p>
    <w:p w14:paraId="5A4F9BB0" w14:textId="4BD97AE0" w:rsidR="0053124F" w:rsidRPr="00171E6F" w:rsidRDefault="005E4A10" w:rsidP="00171E6F">
      <w:pPr>
        <w:spacing w:line="240" w:lineRule="auto"/>
        <w:jc w:val="both"/>
        <w:rPr>
          <w:rFonts w:ascii="Bookman Old Style" w:hAnsi="Bookman Old Style"/>
          <w:b/>
          <w:bCs/>
        </w:rPr>
      </w:pPr>
      <w:r>
        <w:rPr>
          <w:rFonts w:ascii="Bookman Old Style" w:hAnsi="Bookman Old Style"/>
          <w:b/>
          <w:bCs/>
        </w:rPr>
        <w:t>8</w:t>
      </w:r>
      <w:r w:rsidR="0053124F" w:rsidRPr="00171E6F">
        <w:rPr>
          <w:rFonts w:ascii="Bookman Old Style" w:hAnsi="Bookman Old Style"/>
          <w:b/>
          <w:bCs/>
        </w:rPr>
        <w:t>. CHALLENGES</w:t>
      </w:r>
    </w:p>
    <w:p w14:paraId="3B14A04E" w14:textId="4D0749DF" w:rsidR="0053124F" w:rsidRPr="005E4A10" w:rsidRDefault="0053124F" w:rsidP="00171E6F">
      <w:pPr>
        <w:spacing w:line="240" w:lineRule="auto"/>
        <w:jc w:val="both"/>
        <w:rPr>
          <w:rFonts w:ascii="Bookman Old Style" w:hAnsi="Bookman Old Style"/>
          <w:b/>
          <w:bCs/>
          <w:i/>
          <w:iCs/>
        </w:rPr>
      </w:pPr>
      <w:r w:rsidRPr="005E4A10">
        <w:rPr>
          <w:rFonts w:ascii="Bookman Old Style" w:hAnsi="Bookman Old Style"/>
          <w:b/>
          <w:bCs/>
          <w:i/>
          <w:iCs/>
        </w:rPr>
        <w:t>Identify and explain any challenges encountered during the implementation of the training plans throughout 2025.</w:t>
      </w:r>
    </w:p>
    <w:p w14:paraId="2156A35C" w14:textId="01C3775D" w:rsidR="0053124F" w:rsidRPr="00171E6F" w:rsidRDefault="005E4A10" w:rsidP="00171E6F">
      <w:pPr>
        <w:spacing w:line="240" w:lineRule="auto"/>
        <w:jc w:val="both"/>
        <w:rPr>
          <w:rFonts w:ascii="Bookman Old Style" w:hAnsi="Bookman Old Style"/>
          <w:b/>
          <w:bCs/>
        </w:rPr>
      </w:pPr>
      <w:r>
        <w:rPr>
          <w:rFonts w:ascii="Bookman Old Style" w:hAnsi="Bookman Old Style"/>
          <w:b/>
          <w:bCs/>
        </w:rPr>
        <w:t>9</w:t>
      </w:r>
      <w:r w:rsidR="0053124F" w:rsidRPr="00171E6F">
        <w:rPr>
          <w:rFonts w:ascii="Bookman Old Style" w:hAnsi="Bookman Old Style"/>
          <w:b/>
          <w:bCs/>
        </w:rPr>
        <w:t>. RECOMMENDATIONS</w:t>
      </w:r>
    </w:p>
    <w:p w14:paraId="13C5BDCB" w14:textId="77777777" w:rsidR="0053124F" w:rsidRPr="005E4A10" w:rsidRDefault="0053124F" w:rsidP="00171E6F">
      <w:pPr>
        <w:spacing w:line="240" w:lineRule="auto"/>
        <w:jc w:val="both"/>
        <w:rPr>
          <w:rFonts w:ascii="Bookman Old Style" w:hAnsi="Bookman Old Style"/>
          <w:b/>
          <w:bCs/>
          <w:i/>
          <w:iCs/>
        </w:rPr>
      </w:pPr>
      <w:r w:rsidRPr="005E4A10">
        <w:rPr>
          <w:rFonts w:ascii="Bookman Old Style" w:hAnsi="Bookman Old Style"/>
          <w:b/>
          <w:bCs/>
          <w:i/>
          <w:iCs/>
        </w:rPr>
        <w:t>Propose actionable recommendations to address challenges and improve the effectiveness of future training programs.</w:t>
      </w:r>
    </w:p>
    <w:p w14:paraId="1E4FA2E5" w14:textId="44F36A4B" w:rsidR="0053124F" w:rsidRPr="00171E6F" w:rsidRDefault="005E4A10" w:rsidP="00171E6F">
      <w:pPr>
        <w:spacing w:line="240" w:lineRule="auto"/>
        <w:jc w:val="both"/>
        <w:rPr>
          <w:rFonts w:ascii="Bookman Old Style" w:hAnsi="Bookman Old Style"/>
          <w:b/>
          <w:bCs/>
        </w:rPr>
      </w:pPr>
      <w:r>
        <w:rPr>
          <w:rFonts w:ascii="Bookman Old Style" w:hAnsi="Bookman Old Style"/>
          <w:b/>
          <w:bCs/>
        </w:rPr>
        <w:t>10</w:t>
      </w:r>
      <w:r w:rsidR="0053124F" w:rsidRPr="00171E6F">
        <w:rPr>
          <w:rFonts w:ascii="Bookman Old Style" w:hAnsi="Bookman Old Style"/>
          <w:b/>
          <w:bCs/>
        </w:rPr>
        <w:t>. CONCLUSION</w:t>
      </w:r>
    </w:p>
    <w:p w14:paraId="770D0D31" w14:textId="77777777" w:rsidR="00171E6F" w:rsidRDefault="00171E6F" w:rsidP="0053124F">
      <w:pPr>
        <w:rPr>
          <w:b/>
          <w:bCs/>
        </w:rPr>
      </w:pPr>
    </w:p>
    <w:p w14:paraId="36822AA1" w14:textId="77777777" w:rsidR="00171E6F" w:rsidRDefault="00171E6F" w:rsidP="0053124F">
      <w:pPr>
        <w:rPr>
          <w:b/>
          <w:bCs/>
        </w:rPr>
        <w:sectPr w:rsidR="00171E6F">
          <w:pgSz w:w="12240" w:h="15840"/>
          <w:pgMar w:top="1440" w:right="1440" w:bottom="1440" w:left="1440" w:header="720" w:footer="720" w:gutter="0"/>
          <w:cols w:space="720"/>
          <w:docGrid w:linePitch="360"/>
        </w:sectPr>
      </w:pPr>
    </w:p>
    <w:p w14:paraId="387F816F" w14:textId="77777777" w:rsidR="00171E6F" w:rsidRPr="00FB5D2A" w:rsidRDefault="00171E6F" w:rsidP="00B70D15">
      <w:pPr>
        <w:spacing w:line="360" w:lineRule="auto"/>
        <w:jc w:val="both"/>
        <w:rPr>
          <w:rFonts w:ascii="Bookman Old Style" w:hAnsi="Bookman Old Style"/>
          <w:b/>
          <w:bCs/>
          <w:sz w:val="20"/>
          <w:szCs w:val="20"/>
        </w:rPr>
      </w:pPr>
      <w:r w:rsidRPr="00FB5D2A">
        <w:rPr>
          <w:rFonts w:ascii="Bookman Old Style" w:hAnsi="Bookman Old Style"/>
          <w:b/>
          <w:bCs/>
          <w:sz w:val="20"/>
          <w:szCs w:val="20"/>
        </w:rPr>
        <w:lastRenderedPageBreak/>
        <w:t>APPENDIX: STAFF TRAINING AND DEVELOPMENT</w:t>
      </w:r>
    </w:p>
    <w:p w14:paraId="0E9555A5" w14:textId="77777777" w:rsidR="00171E6F" w:rsidRPr="00FB5D2A" w:rsidRDefault="00171E6F" w:rsidP="00B70D15">
      <w:pPr>
        <w:spacing w:line="360" w:lineRule="auto"/>
        <w:jc w:val="both"/>
        <w:rPr>
          <w:rFonts w:ascii="Bookman Old Style" w:hAnsi="Bookman Old Style"/>
          <w:sz w:val="20"/>
          <w:szCs w:val="20"/>
        </w:rPr>
      </w:pPr>
      <w:r w:rsidRPr="00FB5D2A">
        <w:rPr>
          <w:rFonts w:ascii="Bookman Old Style" w:hAnsi="Bookman Old Style"/>
          <w:sz w:val="20"/>
          <w:szCs w:val="20"/>
        </w:rPr>
        <w:t>This section provides a disaggregated analysis of training participation across different grade levels for easy reference and collation, gender balance and the alignment of training programs with job roles and responsibilities.</w:t>
      </w:r>
    </w:p>
    <w:p w14:paraId="46B169CF" w14:textId="7DC6C06F" w:rsidR="00171E6F" w:rsidRPr="00FB5D2A" w:rsidRDefault="00171E6F" w:rsidP="00B70D15">
      <w:pPr>
        <w:spacing w:line="360" w:lineRule="auto"/>
        <w:jc w:val="both"/>
        <w:rPr>
          <w:rFonts w:ascii="Bookman Old Style" w:hAnsi="Bookman Old Style"/>
          <w:sz w:val="20"/>
          <w:szCs w:val="20"/>
        </w:rPr>
      </w:pPr>
      <w:r w:rsidRPr="00FB5D2A">
        <w:rPr>
          <w:rFonts w:ascii="Bookman Old Style" w:hAnsi="Bookman Old Style"/>
          <w:sz w:val="20"/>
          <w:szCs w:val="20"/>
        </w:rPr>
        <w:t xml:space="preserve">NB: Ensure that all </w:t>
      </w:r>
      <w:r w:rsidR="00933AF7" w:rsidRPr="00FB5D2A">
        <w:rPr>
          <w:rFonts w:ascii="Bookman Old Style" w:hAnsi="Bookman Old Style"/>
          <w:sz w:val="20"/>
          <w:szCs w:val="20"/>
        </w:rPr>
        <w:t>D</w:t>
      </w:r>
      <w:r w:rsidRPr="00FB5D2A">
        <w:rPr>
          <w:rFonts w:ascii="Bookman Old Style" w:hAnsi="Bookman Old Style"/>
          <w:sz w:val="20"/>
          <w:szCs w:val="20"/>
        </w:rPr>
        <w:t xml:space="preserve">epartmental </w:t>
      </w:r>
      <w:r w:rsidR="00933AF7" w:rsidRPr="00FB5D2A">
        <w:rPr>
          <w:rFonts w:ascii="Bookman Old Style" w:hAnsi="Bookman Old Style"/>
          <w:sz w:val="20"/>
          <w:szCs w:val="20"/>
        </w:rPr>
        <w:t>G</w:t>
      </w:r>
      <w:r w:rsidRPr="00FB5D2A">
        <w:rPr>
          <w:rFonts w:ascii="Bookman Old Style" w:hAnsi="Bookman Old Style"/>
          <w:sz w:val="20"/>
          <w:szCs w:val="20"/>
        </w:rPr>
        <w:t>rades are classified per the template below.</w:t>
      </w:r>
    </w:p>
    <w:tbl>
      <w:tblPr>
        <w:tblStyle w:val="TableGrid"/>
        <w:tblW w:w="14580" w:type="dxa"/>
        <w:tblInd w:w="-905" w:type="dxa"/>
        <w:tblLook w:val="04A0" w:firstRow="1" w:lastRow="0" w:firstColumn="1" w:lastColumn="0" w:noHBand="0" w:noVBand="1"/>
      </w:tblPr>
      <w:tblGrid>
        <w:gridCol w:w="4240"/>
        <w:gridCol w:w="961"/>
        <w:gridCol w:w="1098"/>
        <w:gridCol w:w="1250"/>
        <w:gridCol w:w="1452"/>
        <w:gridCol w:w="1050"/>
        <w:gridCol w:w="7"/>
        <w:gridCol w:w="1463"/>
        <w:gridCol w:w="1128"/>
        <w:gridCol w:w="1931"/>
      </w:tblGrid>
      <w:tr w:rsidR="00FB5D2A" w14:paraId="265F4891" w14:textId="77777777" w:rsidTr="00FB5D2A">
        <w:trPr>
          <w:trHeight w:val="1035"/>
        </w:trPr>
        <w:tc>
          <w:tcPr>
            <w:tcW w:w="4241" w:type="dxa"/>
            <w:vMerge w:val="restart"/>
          </w:tcPr>
          <w:p w14:paraId="37346A82" w14:textId="11B34CF5" w:rsidR="0006759B" w:rsidRPr="00FB5D2A" w:rsidRDefault="0006759B" w:rsidP="00B70D15">
            <w:pPr>
              <w:spacing w:line="360" w:lineRule="auto"/>
              <w:jc w:val="both"/>
              <w:rPr>
                <w:rFonts w:ascii="Bookman Old Style" w:hAnsi="Bookman Old Style"/>
                <w:b/>
                <w:bCs/>
                <w:sz w:val="18"/>
                <w:szCs w:val="18"/>
              </w:rPr>
            </w:pPr>
            <w:bookmarkStart w:id="0" w:name="_Hlk215135516"/>
            <w:r w:rsidRPr="00FB5D2A">
              <w:rPr>
                <w:rFonts w:ascii="Bookman Old Style" w:hAnsi="Bookman Old Style"/>
                <w:b/>
                <w:bCs/>
                <w:sz w:val="18"/>
                <w:szCs w:val="18"/>
              </w:rPr>
              <w:t>Grade Level</w:t>
            </w:r>
          </w:p>
        </w:tc>
        <w:tc>
          <w:tcPr>
            <w:tcW w:w="2059" w:type="dxa"/>
            <w:gridSpan w:val="2"/>
          </w:tcPr>
          <w:p w14:paraId="77C91103" w14:textId="77777777" w:rsidR="0006759B" w:rsidRPr="00FB5D2A" w:rsidRDefault="0006759B"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Scheme of Service</w:t>
            </w:r>
          </w:p>
          <w:p w14:paraId="1844F3EE" w14:textId="77777777" w:rsidR="0006759B" w:rsidRPr="00FB5D2A" w:rsidRDefault="0006759B" w:rsidP="00B70D15">
            <w:pPr>
              <w:spacing w:line="360" w:lineRule="auto"/>
              <w:jc w:val="both"/>
              <w:rPr>
                <w:rFonts w:ascii="Bookman Old Style" w:hAnsi="Bookman Old Style"/>
                <w:b/>
                <w:bCs/>
                <w:sz w:val="18"/>
                <w:szCs w:val="18"/>
              </w:rPr>
            </w:pPr>
          </w:p>
          <w:p w14:paraId="70E6CFB8" w14:textId="7B7DCEF8" w:rsidR="0006759B" w:rsidRPr="00FB5D2A" w:rsidRDefault="0006759B" w:rsidP="00B70D15">
            <w:pPr>
              <w:spacing w:line="360" w:lineRule="auto"/>
              <w:jc w:val="both"/>
              <w:rPr>
                <w:rFonts w:ascii="Bookman Old Style" w:hAnsi="Bookman Old Style"/>
                <w:b/>
                <w:bCs/>
                <w:sz w:val="18"/>
                <w:szCs w:val="18"/>
              </w:rPr>
            </w:pPr>
          </w:p>
        </w:tc>
        <w:tc>
          <w:tcPr>
            <w:tcW w:w="2702" w:type="dxa"/>
            <w:gridSpan w:val="2"/>
          </w:tcPr>
          <w:p w14:paraId="61BBC585" w14:textId="01D28AAF" w:rsidR="0006759B" w:rsidRPr="00FB5D2A" w:rsidRDefault="0006759B"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Competency-based</w:t>
            </w:r>
          </w:p>
        </w:tc>
        <w:tc>
          <w:tcPr>
            <w:tcW w:w="2520" w:type="dxa"/>
            <w:gridSpan w:val="3"/>
          </w:tcPr>
          <w:p w14:paraId="7B956CEF" w14:textId="1C9E55AC" w:rsidR="0006759B" w:rsidRPr="00FB5D2A" w:rsidRDefault="0006759B"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Academic</w:t>
            </w:r>
          </w:p>
        </w:tc>
        <w:tc>
          <w:tcPr>
            <w:tcW w:w="3058" w:type="dxa"/>
            <w:gridSpan w:val="2"/>
          </w:tcPr>
          <w:p w14:paraId="2E810310" w14:textId="61275903" w:rsidR="0006759B" w:rsidRPr="00FB5D2A" w:rsidRDefault="0006759B"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Workshop, Seminars &amp; Conferences</w:t>
            </w:r>
          </w:p>
        </w:tc>
      </w:tr>
      <w:tr w:rsidR="00FB5D2A" w14:paraId="4A512F50" w14:textId="47978D6E" w:rsidTr="00FB5D2A">
        <w:trPr>
          <w:trHeight w:val="225"/>
        </w:trPr>
        <w:tc>
          <w:tcPr>
            <w:tcW w:w="4241" w:type="dxa"/>
            <w:vMerge/>
          </w:tcPr>
          <w:p w14:paraId="4F3DE329" w14:textId="77777777" w:rsidR="0006759B" w:rsidRPr="00FB5D2A" w:rsidRDefault="0006759B" w:rsidP="00B70D15">
            <w:pPr>
              <w:spacing w:line="360" w:lineRule="auto"/>
              <w:jc w:val="both"/>
              <w:rPr>
                <w:rFonts w:ascii="Bookman Old Style" w:hAnsi="Bookman Old Style"/>
                <w:sz w:val="18"/>
                <w:szCs w:val="18"/>
              </w:rPr>
            </w:pPr>
          </w:p>
        </w:tc>
        <w:tc>
          <w:tcPr>
            <w:tcW w:w="961" w:type="dxa"/>
          </w:tcPr>
          <w:p w14:paraId="1440794C" w14:textId="46187EAB"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Male</w:t>
            </w:r>
          </w:p>
        </w:tc>
        <w:tc>
          <w:tcPr>
            <w:tcW w:w="1098" w:type="dxa"/>
          </w:tcPr>
          <w:p w14:paraId="0703C3EE" w14:textId="0B0924C9"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Female</w:t>
            </w:r>
          </w:p>
        </w:tc>
        <w:tc>
          <w:tcPr>
            <w:tcW w:w="1250" w:type="dxa"/>
          </w:tcPr>
          <w:p w14:paraId="087A08DE" w14:textId="4D9CCB04"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Male</w:t>
            </w:r>
          </w:p>
        </w:tc>
        <w:tc>
          <w:tcPr>
            <w:tcW w:w="1452" w:type="dxa"/>
          </w:tcPr>
          <w:p w14:paraId="0F5F0862" w14:textId="3D2ADF83"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Female</w:t>
            </w:r>
          </w:p>
        </w:tc>
        <w:tc>
          <w:tcPr>
            <w:tcW w:w="1057" w:type="dxa"/>
            <w:gridSpan w:val="2"/>
          </w:tcPr>
          <w:p w14:paraId="4CB2DF39" w14:textId="762959A9"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Male</w:t>
            </w:r>
          </w:p>
        </w:tc>
        <w:tc>
          <w:tcPr>
            <w:tcW w:w="1463" w:type="dxa"/>
          </w:tcPr>
          <w:p w14:paraId="01D8EF1D" w14:textId="579AF758"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Female</w:t>
            </w:r>
          </w:p>
        </w:tc>
        <w:tc>
          <w:tcPr>
            <w:tcW w:w="1127" w:type="dxa"/>
          </w:tcPr>
          <w:p w14:paraId="052A7EDA" w14:textId="4BB4A956"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Male</w:t>
            </w:r>
          </w:p>
        </w:tc>
        <w:tc>
          <w:tcPr>
            <w:tcW w:w="1931" w:type="dxa"/>
          </w:tcPr>
          <w:p w14:paraId="1C199FA9" w14:textId="7FFE7853"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Female</w:t>
            </w:r>
          </w:p>
        </w:tc>
      </w:tr>
      <w:tr w:rsidR="00FB5D2A" w14:paraId="17101185" w14:textId="79207DBD" w:rsidTr="00FB5D2A">
        <w:tc>
          <w:tcPr>
            <w:tcW w:w="4241" w:type="dxa"/>
          </w:tcPr>
          <w:p w14:paraId="306FAEA8" w14:textId="5DA38A5D"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Director/Analogous</w:t>
            </w:r>
          </w:p>
        </w:tc>
        <w:tc>
          <w:tcPr>
            <w:tcW w:w="961" w:type="dxa"/>
          </w:tcPr>
          <w:p w14:paraId="478C1D8D" w14:textId="796D0CDC" w:rsidR="0006759B" w:rsidRPr="00FB5D2A" w:rsidRDefault="0006759B" w:rsidP="00B70D15">
            <w:pPr>
              <w:spacing w:line="360" w:lineRule="auto"/>
              <w:jc w:val="both"/>
              <w:rPr>
                <w:rFonts w:ascii="Bookman Old Style" w:hAnsi="Bookman Old Style"/>
                <w:sz w:val="18"/>
                <w:szCs w:val="18"/>
              </w:rPr>
            </w:pPr>
          </w:p>
        </w:tc>
        <w:tc>
          <w:tcPr>
            <w:tcW w:w="1098" w:type="dxa"/>
          </w:tcPr>
          <w:p w14:paraId="044D7CE2" w14:textId="33B4F507" w:rsidR="0006759B" w:rsidRPr="00FB5D2A" w:rsidRDefault="0006759B" w:rsidP="00B70D15">
            <w:pPr>
              <w:spacing w:line="360" w:lineRule="auto"/>
              <w:jc w:val="both"/>
              <w:rPr>
                <w:rFonts w:ascii="Bookman Old Style" w:hAnsi="Bookman Old Style"/>
                <w:sz w:val="18"/>
                <w:szCs w:val="18"/>
              </w:rPr>
            </w:pPr>
          </w:p>
        </w:tc>
        <w:tc>
          <w:tcPr>
            <w:tcW w:w="1250" w:type="dxa"/>
          </w:tcPr>
          <w:p w14:paraId="65567EBD" w14:textId="5C109C6A" w:rsidR="0006759B" w:rsidRPr="00FB5D2A" w:rsidRDefault="0006759B" w:rsidP="00B70D15">
            <w:pPr>
              <w:spacing w:line="360" w:lineRule="auto"/>
              <w:jc w:val="both"/>
              <w:rPr>
                <w:rFonts w:ascii="Bookman Old Style" w:hAnsi="Bookman Old Style"/>
                <w:sz w:val="18"/>
                <w:szCs w:val="18"/>
              </w:rPr>
            </w:pPr>
          </w:p>
        </w:tc>
        <w:tc>
          <w:tcPr>
            <w:tcW w:w="1452" w:type="dxa"/>
          </w:tcPr>
          <w:p w14:paraId="51B1F8FD"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424914AB" w14:textId="4DD724F7" w:rsidR="0006759B" w:rsidRPr="00FB5D2A" w:rsidRDefault="0006759B" w:rsidP="00B70D15">
            <w:pPr>
              <w:spacing w:line="360" w:lineRule="auto"/>
              <w:jc w:val="both"/>
              <w:rPr>
                <w:rFonts w:ascii="Bookman Old Style" w:hAnsi="Bookman Old Style"/>
                <w:sz w:val="18"/>
                <w:szCs w:val="18"/>
              </w:rPr>
            </w:pPr>
          </w:p>
        </w:tc>
        <w:tc>
          <w:tcPr>
            <w:tcW w:w="1463" w:type="dxa"/>
          </w:tcPr>
          <w:p w14:paraId="4F44A87F"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08AAAF34" w14:textId="789A3733" w:rsidR="0006759B" w:rsidRPr="00FB5D2A" w:rsidRDefault="0006759B" w:rsidP="00B70D15">
            <w:pPr>
              <w:spacing w:line="360" w:lineRule="auto"/>
              <w:jc w:val="both"/>
              <w:rPr>
                <w:rFonts w:ascii="Bookman Old Style" w:hAnsi="Bookman Old Style"/>
                <w:sz w:val="18"/>
                <w:szCs w:val="18"/>
              </w:rPr>
            </w:pPr>
          </w:p>
        </w:tc>
        <w:tc>
          <w:tcPr>
            <w:tcW w:w="1931" w:type="dxa"/>
          </w:tcPr>
          <w:p w14:paraId="6E84AE4C" w14:textId="77777777" w:rsidR="0006759B" w:rsidRPr="00FB5D2A" w:rsidRDefault="0006759B" w:rsidP="00B70D15">
            <w:pPr>
              <w:spacing w:line="360" w:lineRule="auto"/>
              <w:jc w:val="both"/>
              <w:rPr>
                <w:rFonts w:ascii="Bookman Old Style" w:hAnsi="Bookman Old Style"/>
                <w:sz w:val="18"/>
                <w:szCs w:val="18"/>
              </w:rPr>
            </w:pPr>
          </w:p>
        </w:tc>
      </w:tr>
      <w:tr w:rsidR="00FB5D2A" w14:paraId="3B0D6E84" w14:textId="4B709CF3" w:rsidTr="00FB5D2A">
        <w:tc>
          <w:tcPr>
            <w:tcW w:w="4241" w:type="dxa"/>
          </w:tcPr>
          <w:p w14:paraId="5E7CD48F" w14:textId="60648286"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Deputy Director/ Analogous</w:t>
            </w:r>
          </w:p>
        </w:tc>
        <w:tc>
          <w:tcPr>
            <w:tcW w:w="961" w:type="dxa"/>
          </w:tcPr>
          <w:p w14:paraId="75F36975"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26A80512"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1621A2D8" w14:textId="4618209D" w:rsidR="0006759B" w:rsidRPr="00FB5D2A" w:rsidRDefault="0006759B" w:rsidP="00B70D15">
            <w:pPr>
              <w:spacing w:line="360" w:lineRule="auto"/>
              <w:jc w:val="both"/>
              <w:rPr>
                <w:rFonts w:ascii="Bookman Old Style" w:hAnsi="Bookman Old Style"/>
                <w:sz w:val="18"/>
                <w:szCs w:val="18"/>
              </w:rPr>
            </w:pPr>
          </w:p>
        </w:tc>
        <w:tc>
          <w:tcPr>
            <w:tcW w:w="1452" w:type="dxa"/>
          </w:tcPr>
          <w:p w14:paraId="3C786154"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2370FD54" w14:textId="28360C08" w:rsidR="0006759B" w:rsidRPr="00FB5D2A" w:rsidRDefault="0006759B" w:rsidP="00B70D15">
            <w:pPr>
              <w:spacing w:line="360" w:lineRule="auto"/>
              <w:jc w:val="both"/>
              <w:rPr>
                <w:rFonts w:ascii="Bookman Old Style" w:hAnsi="Bookman Old Style"/>
                <w:sz w:val="18"/>
                <w:szCs w:val="18"/>
              </w:rPr>
            </w:pPr>
          </w:p>
        </w:tc>
        <w:tc>
          <w:tcPr>
            <w:tcW w:w="1463" w:type="dxa"/>
          </w:tcPr>
          <w:p w14:paraId="35620051"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40B35695" w14:textId="203BE8E3" w:rsidR="0006759B" w:rsidRPr="00FB5D2A" w:rsidRDefault="0006759B" w:rsidP="00B70D15">
            <w:pPr>
              <w:spacing w:line="360" w:lineRule="auto"/>
              <w:jc w:val="both"/>
              <w:rPr>
                <w:rFonts w:ascii="Bookman Old Style" w:hAnsi="Bookman Old Style"/>
                <w:sz w:val="18"/>
                <w:szCs w:val="18"/>
              </w:rPr>
            </w:pPr>
          </w:p>
        </w:tc>
        <w:tc>
          <w:tcPr>
            <w:tcW w:w="1931" w:type="dxa"/>
          </w:tcPr>
          <w:p w14:paraId="3A41E2DB" w14:textId="77777777" w:rsidR="0006759B" w:rsidRPr="00FB5D2A" w:rsidRDefault="0006759B" w:rsidP="00B70D15">
            <w:pPr>
              <w:spacing w:line="360" w:lineRule="auto"/>
              <w:jc w:val="both"/>
              <w:rPr>
                <w:rFonts w:ascii="Bookman Old Style" w:hAnsi="Bookman Old Style"/>
                <w:sz w:val="18"/>
                <w:szCs w:val="18"/>
              </w:rPr>
            </w:pPr>
          </w:p>
        </w:tc>
      </w:tr>
      <w:tr w:rsidR="00FB5D2A" w14:paraId="687598B7" w14:textId="11B6E320" w:rsidTr="00FB5D2A">
        <w:tc>
          <w:tcPr>
            <w:tcW w:w="4241" w:type="dxa"/>
          </w:tcPr>
          <w:p w14:paraId="0D55965F" w14:textId="2C748982" w:rsidR="0006759B" w:rsidRPr="00FB5D2A" w:rsidRDefault="0006759B" w:rsidP="00B70D15">
            <w:pPr>
              <w:spacing w:line="360" w:lineRule="auto"/>
              <w:jc w:val="both"/>
              <w:rPr>
                <w:rFonts w:ascii="Bookman Old Style" w:hAnsi="Bookman Old Style"/>
                <w:sz w:val="18"/>
                <w:szCs w:val="18"/>
              </w:rPr>
            </w:pPr>
            <w:r w:rsidRPr="00FB5D2A">
              <w:rPr>
                <w:rFonts w:ascii="Bookman Old Style" w:hAnsi="Bookman Old Style"/>
                <w:sz w:val="18"/>
                <w:szCs w:val="18"/>
              </w:rPr>
              <w:t>Assistant Director I/ Analogous</w:t>
            </w:r>
          </w:p>
        </w:tc>
        <w:tc>
          <w:tcPr>
            <w:tcW w:w="961" w:type="dxa"/>
          </w:tcPr>
          <w:p w14:paraId="27767AE0"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689BBF0E"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0754BE57" w14:textId="38607CAD" w:rsidR="0006759B" w:rsidRPr="00FB5D2A" w:rsidRDefault="0006759B" w:rsidP="00B70D15">
            <w:pPr>
              <w:spacing w:line="360" w:lineRule="auto"/>
              <w:jc w:val="both"/>
              <w:rPr>
                <w:rFonts w:ascii="Bookman Old Style" w:hAnsi="Bookman Old Style"/>
                <w:sz w:val="18"/>
                <w:szCs w:val="18"/>
              </w:rPr>
            </w:pPr>
          </w:p>
        </w:tc>
        <w:tc>
          <w:tcPr>
            <w:tcW w:w="1452" w:type="dxa"/>
          </w:tcPr>
          <w:p w14:paraId="18371C71"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5916D6B6" w14:textId="2A1F922A" w:rsidR="0006759B" w:rsidRPr="00FB5D2A" w:rsidRDefault="0006759B" w:rsidP="00B70D15">
            <w:pPr>
              <w:spacing w:line="360" w:lineRule="auto"/>
              <w:jc w:val="both"/>
              <w:rPr>
                <w:rFonts w:ascii="Bookman Old Style" w:hAnsi="Bookman Old Style"/>
                <w:sz w:val="18"/>
                <w:szCs w:val="18"/>
              </w:rPr>
            </w:pPr>
          </w:p>
        </w:tc>
        <w:tc>
          <w:tcPr>
            <w:tcW w:w="1463" w:type="dxa"/>
          </w:tcPr>
          <w:p w14:paraId="44F484DF"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5C37EC6A" w14:textId="07BBA6A4" w:rsidR="0006759B" w:rsidRPr="00FB5D2A" w:rsidRDefault="0006759B" w:rsidP="00B70D15">
            <w:pPr>
              <w:spacing w:line="360" w:lineRule="auto"/>
              <w:jc w:val="both"/>
              <w:rPr>
                <w:rFonts w:ascii="Bookman Old Style" w:hAnsi="Bookman Old Style"/>
                <w:sz w:val="18"/>
                <w:szCs w:val="18"/>
              </w:rPr>
            </w:pPr>
          </w:p>
        </w:tc>
        <w:tc>
          <w:tcPr>
            <w:tcW w:w="1931" w:type="dxa"/>
          </w:tcPr>
          <w:p w14:paraId="303400E4" w14:textId="77777777" w:rsidR="0006759B" w:rsidRPr="00FB5D2A" w:rsidRDefault="0006759B" w:rsidP="00B70D15">
            <w:pPr>
              <w:spacing w:line="360" w:lineRule="auto"/>
              <w:jc w:val="both"/>
              <w:rPr>
                <w:rFonts w:ascii="Bookman Old Style" w:hAnsi="Bookman Old Style"/>
                <w:sz w:val="18"/>
                <w:szCs w:val="18"/>
              </w:rPr>
            </w:pPr>
          </w:p>
        </w:tc>
      </w:tr>
      <w:tr w:rsidR="00FB5D2A" w14:paraId="34C65819" w14:textId="2DDDF3D5" w:rsidTr="00FB5D2A">
        <w:tc>
          <w:tcPr>
            <w:tcW w:w="4241" w:type="dxa"/>
          </w:tcPr>
          <w:p w14:paraId="02708824" w14:textId="54B2A6F5" w:rsidR="0006759B" w:rsidRPr="00FB5D2A" w:rsidRDefault="00F71F8B" w:rsidP="00B70D15">
            <w:pPr>
              <w:spacing w:line="360" w:lineRule="auto"/>
              <w:jc w:val="both"/>
              <w:rPr>
                <w:rFonts w:ascii="Bookman Old Style" w:hAnsi="Bookman Old Style"/>
                <w:sz w:val="18"/>
                <w:szCs w:val="18"/>
              </w:rPr>
            </w:pPr>
            <w:r w:rsidRPr="00FB5D2A">
              <w:rPr>
                <w:rFonts w:ascii="Bookman Old Style" w:hAnsi="Bookman Old Style"/>
                <w:sz w:val="18"/>
                <w:szCs w:val="18"/>
              </w:rPr>
              <w:t>Assistant Director IIA/ Analogous</w:t>
            </w:r>
          </w:p>
        </w:tc>
        <w:tc>
          <w:tcPr>
            <w:tcW w:w="961" w:type="dxa"/>
          </w:tcPr>
          <w:p w14:paraId="32237085"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7AC8FD9D"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14A074F0" w14:textId="442FD9F2" w:rsidR="0006759B" w:rsidRPr="00FB5D2A" w:rsidRDefault="0006759B" w:rsidP="00B70D15">
            <w:pPr>
              <w:spacing w:line="360" w:lineRule="auto"/>
              <w:jc w:val="both"/>
              <w:rPr>
                <w:rFonts w:ascii="Bookman Old Style" w:hAnsi="Bookman Old Style"/>
                <w:sz w:val="18"/>
                <w:szCs w:val="18"/>
              </w:rPr>
            </w:pPr>
          </w:p>
        </w:tc>
        <w:tc>
          <w:tcPr>
            <w:tcW w:w="1452" w:type="dxa"/>
          </w:tcPr>
          <w:p w14:paraId="46C6E71B"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6AB2E4C4" w14:textId="1D14ECA3" w:rsidR="0006759B" w:rsidRPr="00FB5D2A" w:rsidRDefault="0006759B" w:rsidP="00B70D15">
            <w:pPr>
              <w:spacing w:line="360" w:lineRule="auto"/>
              <w:jc w:val="both"/>
              <w:rPr>
                <w:rFonts w:ascii="Bookman Old Style" w:hAnsi="Bookman Old Style"/>
                <w:sz w:val="18"/>
                <w:szCs w:val="18"/>
              </w:rPr>
            </w:pPr>
          </w:p>
        </w:tc>
        <w:tc>
          <w:tcPr>
            <w:tcW w:w="1463" w:type="dxa"/>
          </w:tcPr>
          <w:p w14:paraId="4BF84E50"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6BFF1B47" w14:textId="6ACCC040" w:rsidR="0006759B" w:rsidRPr="00FB5D2A" w:rsidRDefault="0006759B" w:rsidP="00B70D15">
            <w:pPr>
              <w:spacing w:line="360" w:lineRule="auto"/>
              <w:jc w:val="both"/>
              <w:rPr>
                <w:rFonts w:ascii="Bookman Old Style" w:hAnsi="Bookman Old Style"/>
                <w:sz w:val="18"/>
                <w:szCs w:val="18"/>
              </w:rPr>
            </w:pPr>
          </w:p>
        </w:tc>
        <w:tc>
          <w:tcPr>
            <w:tcW w:w="1931" w:type="dxa"/>
          </w:tcPr>
          <w:p w14:paraId="36DFFA89" w14:textId="77777777" w:rsidR="0006759B" w:rsidRPr="00FB5D2A" w:rsidRDefault="0006759B" w:rsidP="00B70D15">
            <w:pPr>
              <w:spacing w:line="360" w:lineRule="auto"/>
              <w:jc w:val="both"/>
              <w:rPr>
                <w:rFonts w:ascii="Bookman Old Style" w:hAnsi="Bookman Old Style"/>
                <w:sz w:val="18"/>
                <w:szCs w:val="18"/>
              </w:rPr>
            </w:pPr>
          </w:p>
        </w:tc>
      </w:tr>
      <w:tr w:rsidR="00FB5D2A" w14:paraId="574B6596" w14:textId="08D375B8" w:rsidTr="00FB5D2A">
        <w:tc>
          <w:tcPr>
            <w:tcW w:w="4241" w:type="dxa"/>
          </w:tcPr>
          <w:p w14:paraId="382E80BD" w14:textId="614F874F" w:rsidR="0006759B" w:rsidRPr="00FB5D2A" w:rsidRDefault="00F71F8B" w:rsidP="00B70D15">
            <w:pPr>
              <w:spacing w:line="360" w:lineRule="auto"/>
              <w:jc w:val="both"/>
              <w:rPr>
                <w:rFonts w:ascii="Bookman Old Style" w:hAnsi="Bookman Old Style"/>
                <w:sz w:val="18"/>
                <w:szCs w:val="18"/>
              </w:rPr>
            </w:pPr>
            <w:r w:rsidRPr="00FB5D2A">
              <w:rPr>
                <w:rFonts w:ascii="Bookman Old Style" w:hAnsi="Bookman Old Style"/>
                <w:sz w:val="18"/>
                <w:szCs w:val="18"/>
              </w:rPr>
              <w:t>Assistant Director IIB/ Analogous</w:t>
            </w:r>
          </w:p>
        </w:tc>
        <w:tc>
          <w:tcPr>
            <w:tcW w:w="961" w:type="dxa"/>
          </w:tcPr>
          <w:p w14:paraId="6B0D9B57"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53AFDEFE"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040D39CB" w14:textId="15C57896" w:rsidR="0006759B" w:rsidRPr="00FB5D2A" w:rsidRDefault="0006759B" w:rsidP="00B70D15">
            <w:pPr>
              <w:spacing w:line="360" w:lineRule="auto"/>
              <w:jc w:val="both"/>
              <w:rPr>
                <w:rFonts w:ascii="Bookman Old Style" w:hAnsi="Bookman Old Style"/>
                <w:sz w:val="18"/>
                <w:szCs w:val="18"/>
              </w:rPr>
            </w:pPr>
          </w:p>
        </w:tc>
        <w:tc>
          <w:tcPr>
            <w:tcW w:w="1452" w:type="dxa"/>
          </w:tcPr>
          <w:p w14:paraId="00AEE609"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0A6EC47E" w14:textId="31F43556" w:rsidR="0006759B" w:rsidRPr="00FB5D2A" w:rsidRDefault="0006759B" w:rsidP="00B70D15">
            <w:pPr>
              <w:spacing w:line="360" w:lineRule="auto"/>
              <w:jc w:val="both"/>
              <w:rPr>
                <w:rFonts w:ascii="Bookman Old Style" w:hAnsi="Bookman Old Style"/>
                <w:sz w:val="18"/>
                <w:szCs w:val="18"/>
              </w:rPr>
            </w:pPr>
          </w:p>
        </w:tc>
        <w:tc>
          <w:tcPr>
            <w:tcW w:w="1463" w:type="dxa"/>
          </w:tcPr>
          <w:p w14:paraId="18B2CEB7"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5674BB89" w14:textId="5A7A1635" w:rsidR="0006759B" w:rsidRPr="00FB5D2A" w:rsidRDefault="0006759B" w:rsidP="00B70D15">
            <w:pPr>
              <w:spacing w:line="360" w:lineRule="auto"/>
              <w:jc w:val="both"/>
              <w:rPr>
                <w:rFonts w:ascii="Bookman Old Style" w:hAnsi="Bookman Old Style"/>
                <w:sz w:val="18"/>
                <w:szCs w:val="18"/>
              </w:rPr>
            </w:pPr>
          </w:p>
        </w:tc>
        <w:tc>
          <w:tcPr>
            <w:tcW w:w="1931" w:type="dxa"/>
          </w:tcPr>
          <w:p w14:paraId="3357B88F" w14:textId="77777777" w:rsidR="0006759B" w:rsidRPr="00FB5D2A" w:rsidRDefault="0006759B" w:rsidP="00B70D15">
            <w:pPr>
              <w:spacing w:line="360" w:lineRule="auto"/>
              <w:jc w:val="both"/>
              <w:rPr>
                <w:rFonts w:ascii="Bookman Old Style" w:hAnsi="Bookman Old Style"/>
                <w:sz w:val="18"/>
                <w:szCs w:val="18"/>
              </w:rPr>
            </w:pPr>
          </w:p>
        </w:tc>
      </w:tr>
      <w:tr w:rsidR="00FB5D2A" w14:paraId="71DBCF3C" w14:textId="0AB85144" w:rsidTr="00FB5D2A">
        <w:tc>
          <w:tcPr>
            <w:tcW w:w="4241" w:type="dxa"/>
          </w:tcPr>
          <w:p w14:paraId="02851E23" w14:textId="05E3E39A" w:rsidR="0006759B" w:rsidRPr="00FB5D2A" w:rsidRDefault="00F71F8B"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Professional Cadre Sub Total</w:t>
            </w:r>
          </w:p>
        </w:tc>
        <w:tc>
          <w:tcPr>
            <w:tcW w:w="961" w:type="dxa"/>
          </w:tcPr>
          <w:p w14:paraId="47E1D4BE"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00E4059D"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3DAB676D" w14:textId="64EA058E" w:rsidR="0006759B" w:rsidRPr="00FB5D2A" w:rsidRDefault="0006759B" w:rsidP="00B70D15">
            <w:pPr>
              <w:spacing w:line="360" w:lineRule="auto"/>
              <w:jc w:val="both"/>
              <w:rPr>
                <w:rFonts w:ascii="Bookman Old Style" w:hAnsi="Bookman Old Style"/>
                <w:sz w:val="18"/>
                <w:szCs w:val="18"/>
              </w:rPr>
            </w:pPr>
          </w:p>
        </w:tc>
        <w:tc>
          <w:tcPr>
            <w:tcW w:w="1452" w:type="dxa"/>
          </w:tcPr>
          <w:p w14:paraId="540B2EB6"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73AB8860" w14:textId="2ADF4FF5" w:rsidR="0006759B" w:rsidRPr="00FB5D2A" w:rsidRDefault="0006759B" w:rsidP="00B70D15">
            <w:pPr>
              <w:spacing w:line="360" w:lineRule="auto"/>
              <w:jc w:val="both"/>
              <w:rPr>
                <w:rFonts w:ascii="Bookman Old Style" w:hAnsi="Bookman Old Style"/>
                <w:sz w:val="18"/>
                <w:szCs w:val="18"/>
              </w:rPr>
            </w:pPr>
          </w:p>
        </w:tc>
        <w:tc>
          <w:tcPr>
            <w:tcW w:w="1463" w:type="dxa"/>
          </w:tcPr>
          <w:p w14:paraId="72F8E0C4"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169BCB88" w14:textId="37AFEBE1" w:rsidR="0006759B" w:rsidRPr="00FB5D2A" w:rsidRDefault="0006759B" w:rsidP="00B70D15">
            <w:pPr>
              <w:spacing w:line="360" w:lineRule="auto"/>
              <w:jc w:val="both"/>
              <w:rPr>
                <w:rFonts w:ascii="Bookman Old Style" w:hAnsi="Bookman Old Style"/>
                <w:sz w:val="18"/>
                <w:szCs w:val="18"/>
              </w:rPr>
            </w:pPr>
          </w:p>
        </w:tc>
        <w:tc>
          <w:tcPr>
            <w:tcW w:w="1931" w:type="dxa"/>
          </w:tcPr>
          <w:p w14:paraId="5C125200" w14:textId="77777777" w:rsidR="0006759B" w:rsidRPr="00FB5D2A" w:rsidRDefault="0006759B" w:rsidP="00B70D15">
            <w:pPr>
              <w:spacing w:line="360" w:lineRule="auto"/>
              <w:jc w:val="both"/>
              <w:rPr>
                <w:rFonts w:ascii="Bookman Old Style" w:hAnsi="Bookman Old Style"/>
                <w:sz w:val="18"/>
                <w:szCs w:val="18"/>
              </w:rPr>
            </w:pPr>
          </w:p>
        </w:tc>
      </w:tr>
      <w:tr w:rsidR="00FB5D2A" w14:paraId="43D5CFBD" w14:textId="2E7B6192" w:rsidTr="00FB5D2A">
        <w:tc>
          <w:tcPr>
            <w:tcW w:w="4241" w:type="dxa"/>
          </w:tcPr>
          <w:p w14:paraId="18AA1ECB" w14:textId="03202CDC" w:rsidR="0006759B"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Chief Executive Officer and Analogous</w:t>
            </w:r>
          </w:p>
        </w:tc>
        <w:tc>
          <w:tcPr>
            <w:tcW w:w="961" w:type="dxa"/>
          </w:tcPr>
          <w:p w14:paraId="516C1E19"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0544C175"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3BCB8271" w14:textId="1966512C" w:rsidR="0006759B" w:rsidRPr="00FB5D2A" w:rsidRDefault="0006759B" w:rsidP="00B70D15">
            <w:pPr>
              <w:spacing w:line="360" w:lineRule="auto"/>
              <w:jc w:val="both"/>
              <w:rPr>
                <w:rFonts w:ascii="Bookman Old Style" w:hAnsi="Bookman Old Style"/>
                <w:sz w:val="18"/>
                <w:szCs w:val="18"/>
              </w:rPr>
            </w:pPr>
          </w:p>
        </w:tc>
        <w:tc>
          <w:tcPr>
            <w:tcW w:w="1452" w:type="dxa"/>
          </w:tcPr>
          <w:p w14:paraId="550A48BC"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09580F55" w14:textId="44B0FDED" w:rsidR="0006759B" w:rsidRPr="00FB5D2A" w:rsidRDefault="0006759B" w:rsidP="00B70D15">
            <w:pPr>
              <w:spacing w:line="360" w:lineRule="auto"/>
              <w:jc w:val="both"/>
              <w:rPr>
                <w:rFonts w:ascii="Bookman Old Style" w:hAnsi="Bookman Old Style"/>
                <w:sz w:val="18"/>
                <w:szCs w:val="18"/>
              </w:rPr>
            </w:pPr>
          </w:p>
        </w:tc>
        <w:tc>
          <w:tcPr>
            <w:tcW w:w="1463" w:type="dxa"/>
          </w:tcPr>
          <w:p w14:paraId="3E05140C"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1250E109" w14:textId="16C5D18F" w:rsidR="0006759B" w:rsidRPr="00FB5D2A" w:rsidRDefault="0006759B" w:rsidP="00B70D15">
            <w:pPr>
              <w:spacing w:line="360" w:lineRule="auto"/>
              <w:jc w:val="both"/>
              <w:rPr>
                <w:rFonts w:ascii="Bookman Old Style" w:hAnsi="Bookman Old Style"/>
                <w:sz w:val="18"/>
                <w:szCs w:val="18"/>
              </w:rPr>
            </w:pPr>
          </w:p>
        </w:tc>
        <w:tc>
          <w:tcPr>
            <w:tcW w:w="1931" w:type="dxa"/>
          </w:tcPr>
          <w:p w14:paraId="4E5AEB24" w14:textId="77777777" w:rsidR="0006759B" w:rsidRPr="00FB5D2A" w:rsidRDefault="0006759B" w:rsidP="00B70D15">
            <w:pPr>
              <w:spacing w:line="360" w:lineRule="auto"/>
              <w:jc w:val="both"/>
              <w:rPr>
                <w:rFonts w:ascii="Bookman Old Style" w:hAnsi="Bookman Old Style"/>
                <w:sz w:val="18"/>
                <w:szCs w:val="18"/>
              </w:rPr>
            </w:pPr>
          </w:p>
        </w:tc>
      </w:tr>
      <w:tr w:rsidR="00FB5D2A" w14:paraId="7DA24874" w14:textId="4C2C2CCB" w:rsidTr="00FB5D2A">
        <w:tc>
          <w:tcPr>
            <w:tcW w:w="4241" w:type="dxa"/>
          </w:tcPr>
          <w:p w14:paraId="7C8F6BB6" w14:textId="694A3C05" w:rsidR="0006759B"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Assistant Chief Executive Officer and Analogous</w:t>
            </w:r>
          </w:p>
        </w:tc>
        <w:tc>
          <w:tcPr>
            <w:tcW w:w="961" w:type="dxa"/>
          </w:tcPr>
          <w:p w14:paraId="25240E18"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0458FE2E"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733D74A0" w14:textId="5712B93B" w:rsidR="0006759B" w:rsidRPr="00FB5D2A" w:rsidRDefault="0006759B" w:rsidP="00B70D15">
            <w:pPr>
              <w:spacing w:line="360" w:lineRule="auto"/>
              <w:jc w:val="both"/>
              <w:rPr>
                <w:rFonts w:ascii="Bookman Old Style" w:hAnsi="Bookman Old Style"/>
                <w:sz w:val="18"/>
                <w:szCs w:val="18"/>
              </w:rPr>
            </w:pPr>
          </w:p>
        </w:tc>
        <w:tc>
          <w:tcPr>
            <w:tcW w:w="1452" w:type="dxa"/>
          </w:tcPr>
          <w:p w14:paraId="5A836B4A"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17B00A06" w14:textId="5B2CA359" w:rsidR="0006759B" w:rsidRPr="00FB5D2A" w:rsidRDefault="0006759B" w:rsidP="00B70D15">
            <w:pPr>
              <w:spacing w:line="360" w:lineRule="auto"/>
              <w:jc w:val="both"/>
              <w:rPr>
                <w:rFonts w:ascii="Bookman Old Style" w:hAnsi="Bookman Old Style"/>
                <w:sz w:val="18"/>
                <w:szCs w:val="18"/>
              </w:rPr>
            </w:pPr>
          </w:p>
        </w:tc>
        <w:tc>
          <w:tcPr>
            <w:tcW w:w="1463" w:type="dxa"/>
          </w:tcPr>
          <w:p w14:paraId="5B469A6F"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577D513C" w14:textId="004E6A09" w:rsidR="0006759B" w:rsidRPr="00FB5D2A" w:rsidRDefault="0006759B" w:rsidP="00B70D15">
            <w:pPr>
              <w:spacing w:line="360" w:lineRule="auto"/>
              <w:jc w:val="both"/>
              <w:rPr>
                <w:rFonts w:ascii="Bookman Old Style" w:hAnsi="Bookman Old Style"/>
                <w:sz w:val="18"/>
                <w:szCs w:val="18"/>
              </w:rPr>
            </w:pPr>
          </w:p>
        </w:tc>
        <w:tc>
          <w:tcPr>
            <w:tcW w:w="1931" w:type="dxa"/>
          </w:tcPr>
          <w:p w14:paraId="55BF4DF3" w14:textId="77777777" w:rsidR="0006759B" w:rsidRPr="00FB5D2A" w:rsidRDefault="0006759B" w:rsidP="00B70D15">
            <w:pPr>
              <w:spacing w:line="360" w:lineRule="auto"/>
              <w:jc w:val="both"/>
              <w:rPr>
                <w:rFonts w:ascii="Bookman Old Style" w:hAnsi="Bookman Old Style"/>
                <w:sz w:val="18"/>
                <w:szCs w:val="18"/>
              </w:rPr>
            </w:pPr>
          </w:p>
        </w:tc>
      </w:tr>
      <w:tr w:rsidR="00FB5D2A" w14:paraId="60E52B47" w14:textId="200F355D" w:rsidTr="00FB5D2A">
        <w:tc>
          <w:tcPr>
            <w:tcW w:w="4241" w:type="dxa"/>
          </w:tcPr>
          <w:p w14:paraId="55C28C4A" w14:textId="0CBE3C73" w:rsidR="0006759B"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Principal Executive Officer and Analogous</w:t>
            </w:r>
          </w:p>
        </w:tc>
        <w:tc>
          <w:tcPr>
            <w:tcW w:w="961" w:type="dxa"/>
          </w:tcPr>
          <w:p w14:paraId="238CE05B"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1F4ED8AA"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6E87C4FE" w14:textId="3D0C636B" w:rsidR="0006759B" w:rsidRPr="00FB5D2A" w:rsidRDefault="0006759B" w:rsidP="00B70D15">
            <w:pPr>
              <w:spacing w:line="360" w:lineRule="auto"/>
              <w:jc w:val="both"/>
              <w:rPr>
                <w:rFonts w:ascii="Bookman Old Style" w:hAnsi="Bookman Old Style"/>
                <w:sz w:val="18"/>
                <w:szCs w:val="18"/>
              </w:rPr>
            </w:pPr>
          </w:p>
        </w:tc>
        <w:tc>
          <w:tcPr>
            <w:tcW w:w="1452" w:type="dxa"/>
          </w:tcPr>
          <w:p w14:paraId="2066EA8D"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699D3E7B" w14:textId="08181EEC" w:rsidR="0006759B" w:rsidRPr="00FB5D2A" w:rsidRDefault="0006759B" w:rsidP="00B70D15">
            <w:pPr>
              <w:spacing w:line="360" w:lineRule="auto"/>
              <w:jc w:val="both"/>
              <w:rPr>
                <w:rFonts w:ascii="Bookman Old Style" w:hAnsi="Bookman Old Style"/>
                <w:sz w:val="18"/>
                <w:szCs w:val="18"/>
              </w:rPr>
            </w:pPr>
          </w:p>
        </w:tc>
        <w:tc>
          <w:tcPr>
            <w:tcW w:w="1463" w:type="dxa"/>
          </w:tcPr>
          <w:p w14:paraId="3971BA51"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5072D86A" w14:textId="027ABB57" w:rsidR="0006759B" w:rsidRPr="00FB5D2A" w:rsidRDefault="0006759B" w:rsidP="00B70D15">
            <w:pPr>
              <w:spacing w:line="360" w:lineRule="auto"/>
              <w:jc w:val="both"/>
              <w:rPr>
                <w:rFonts w:ascii="Bookman Old Style" w:hAnsi="Bookman Old Style"/>
                <w:sz w:val="18"/>
                <w:szCs w:val="18"/>
              </w:rPr>
            </w:pPr>
          </w:p>
        </w:tc>
        <w:tc>
          <w:tcPr>
            <w:tcW w:w="1931" w:type="dxa"/>
          </w:tcPr>
          <w:p w14:paraId="027EF161" w14:textId="77777777" w:rsidR="0006759B" w:rsidRPr="00FB5D2A" w:rsidRDefault="0006759B" w:rsidP="00B70D15">
            <w:pPr>
              <w:spacing w:line="360" w:lineRule="auto"/>
              <w:jc w:val="both"/>
              <w:rPr>
                <w:rFonts w:ascii="Bookman Old Style" w:hAnsi="Bookman Old Style"/>
                <w:sz w:val="18"/>
                <w:szCs w:val="18"/>
              </w:rPr>
            </w:pPr>
          </w:p>
        </w:tc>
      </w:tr>
      <w:tr w:rsidR="00FB5D2A" w14:paraId="4E2BA23F" w14:textId="57AC4DD1" w:rsidTr="00FB5D2A">
        <w:tc>
          <w:tcPr>
            <w:tcW w:w="4241" w:type="dxa"/>
          </w:tcPr>
          <w:p w14:paraId="52BA3BA7" w14:textId="4DBF9069" w:rsidR="0006759B"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 xml:space="preserve">Senior Executive Officer and Analogous </w:t>
            </w:r>
          </w:p>
        </w:tc>
        <w:tc>
          <w:tcPr>
            <w:tcW w:w="961" w:type="dxa"/>
          </w:tcPr>
          <w:p w14:paraId="4D8F4EFB"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492FCA9A"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0DD5E0CF" w14:textId="6A75EDC7" w:rsidR="0006759B" w:rsidRPr="00FB5D2A" w:rsidRDefault="0006759B" w:rsidP="00B70D15">
            <w:pPr>
              <w:spacing w:line="360" w:lineRule="auto"/>
              <w:jc w:val="both"/>
              <w:rPr>
                <w:rFonts w:ascii="Bookman Old Style" w:hAnsi="Bookman Old Style"/>
                <w:sz w:val="18"/>
                <w:szCs w:val="18"/>
              </w:rPr>
            </w:pPr>
          </w:p>
        </w:tc>
        <w:tc>
          <w:tcPr>
            <w:tcW w:w="1452" w:type="dxa"/>
          </w:tcPr>
          <w:p w14:paraId="6312404D"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611E0EB5" w14:textId="3B91CA7F" w:rsidR="0006759B" w:rsidRPr="00FB5D2A" w:rsidRDefault="0006759B" w:rsidP="00B70D15">
            <w:pPr>
              <w:spacing w:line="360" w:lineRule="auto"/>
              <w:jc w:val="both"/>
              <w:rPr>
                <w:rFonts w:ascii="Bookman Old Style" w:hAnsi="Bookman Old Style"/>
                <w:sz w:val="18"/>
                <w:szCs w:val="18"/>
              </w:rPr>
            </w:pPr>
          </w:p>
        </w:tc>
        <w:tc>
          <w:tcPr>
            <w:tcW w:w="1463" w:type="dxa"/>
          </w:tcPr>
          <w:p w14:paraId="641150EB"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592727B8" w14:textId="3B7DCC3F" w:rsidR="0006759B" w:rsidRPr="00FB5D2A" w:rsidRDefault="0006759B" w:rsidP="00B70D15">
            <w:pPr>
              <w:spacing w:line="360" w:lineRule="auto"/>
              <w:jc w:val="both"/>
              <w:rPr>
                <w:rFonts w:ascii="Bookman Old Style" w:hAnsi="Bookman Old Style"/>
                <w:sz w:val="18"/>
                <w:szCs w:val="18"/>
              </w:rPr>
            </w:pPr>
          </w:p>
        </w:tc>
        <w:tc>
          <w:tcPr>
            <w:tcW w:w="1931" w:type="dxa"/>
          </w:tcPr>
          <w:p w14:paraId="08323B19" w14:textId="77777777" w:rsidR="0006759B" w:rsidRPr="00FB5D2A" w:rsidRDefault="0006759B" w:rsidP="00B70D15">
            <w:pPr>
              <w:spacing w:line="360" w:lineRule="auto"/>
              <w:jc w:val="both"/>
              <w:rPr>
                <w:rFonts w:ascii="Bookman Old Style" w:hAnsi="Bookman Old Style"/>
                <w:sz w:val="18"/>
                <w:szCs w:val="18"/>
              </w:rPr>
            </w:pPr>
          </w:p>
        </w:tc>
      </w:tr>
      <w:tr w:rsidR="00FB5D2A" w14:paraId="4C4A3E43" w14:textId="71B15B67" w:rsidTr="00FB5D2A">
        <w:tc>
          <w:tcPr>
            <w:tcW w:w="4241" w:type="dxa"/>
          </w:tcPr>
          <w:p w14:paraId="7AFC3402" w14:textId="5BF10E49" w:rsidR="0006759B"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Higher Executive Officer and Analogous</w:t>
            </w:r>
          </w:p>
        </w:tc>
        <w:tc>
          <w:tcPr>
            <w:tcW w:w="961" w:type="dxa"/>
          </w:tcPr>
          <w:p w14:paraId="38642ADC" w14:textId="77777777" w:rsidR="0006759B" w:rsidRPr="00FB5D2A" w:rsidRDefault="0006759B" w:rsidP="00B70D15">
            <w:pPr>
              <w:spacing w:line="360" w:lineRule="auto"/>
              <w:jc w:val="both"/>
              <w:rPr>
                <w:rFonts w:ascii="Bookman Old Style" w:hAnsi="Bookman Old Style"/>
                <w:sz w:val="18"/>
                <w:szCs w:val="18"/>
              </w:rPr>
            </w:pPr>
          </w:p>
        </w:tc>
        <w:tc>
          <w:tcPr>
            <w:tcW w:w="1098" w:type="dxa"/>
          </w:tcPr>
          <w:p w14:paraId="47C784A3" w14:textId="77777777" w:rsidR="0006759B" w:rsidRPr="00FB5D2A" w:rsidRDefault="0006759B" w:rsidP="00B70D15">
            <w:pPr>
              <w:spacing w:line="360" w:lineRule="auto"/>
              <w:jc w:val="both"/>
              <w:rPr>
                <w:rFonts w:ascii="Bookman Old Style" w:hAnsi="Bookman Old Style"/>
                <w:sz w:val="18"/>
                <w:szCs w:val="18"/>
              </w:rPr>
            </w:pPr>
          </w:p>
        </w:tc>
        <w:tc>
          <w:tcPr>
            <w:tcW w:w="1250" w:type="dxa"/>
          </w:tcPr>
          <w:p w14:paraId="75CD16C1" w14:textId="41ADE8C4" w:rsidR="0006759B" w:rsidRPr="00FB5D2A" w:rsidRDefault="0006759B" w:rsidP="00B70D15">
            <w:pPr>
              <w:spacing w:line="360" w:lineRule="auto"/>
              <w:jc w:val="both"/>
              <w:rPr>
                <w:rFonts w:ascii="Bookman Old Style" w:hAnsi="Bookman Old Style"/>
                <w:sz w:val="18"/>
                <w:szCs w:val="18"/>
              </w:rPr>
            </w:pPr>
          </w:p>
        </w:tc>
        <w:tc>
          <w:tcPr>
            <w:tcW w:w="1452" w:type="dxa"/>
          </w:tcPr>
          <w:p w14:paraId="5BC79F53" w14:textId="77777777" w:rsidR="0006759B" w:rsidRPr="00FB5D2A" w:rsidRDefault="0006759B" w:rsidP="00B70D15">
            <w:pPr>
              <w:spacing w:line="360" w:lineRule="auto"/>
              <w:jc w:val="both"/>
              <w:rPr>
                <w:rFonts w:ascii="Bookman Old Style" w:hAnsi="Bookman Old Style"/>
                <w:sz w:val="18"/>
                <w:szCs w:val="18"/>
              </w:rPr>
            </w:pPr>
          </w:p>
        </w:tc>
        <w:tc>
          <w:tcPr>
            <w:tcW w:w="1057" w:type="dxa"/>
            <w:gridSpan w:val="2"/>
          </w:tcPr>
          <w:p w14:paraId="57EEEC56" w14:textId="5902CEE2" w:rsidR="0006759B" w:rsidRPr="00FB5D2A" w:rsidRDefault="0006759B" w:rsidP="00B70D15">
            <w:pPr>
              <w:spacing w:line="360" w:lineRule="auto"/>
              <w:jc w:val="both"/>
              <w:rPr>
                <w:rFonts w:ascii="Bookman Old Style" w:hAnsi="Bookman Old Style"/>
                <w:sz w:val="18"/>
                <w:szCs w:val="18"/>
              </w:rPr>
            </w:pPr>
          </w:p>
        </w:tc>
        <w:tc>
          <w:tcPr>
            <w:tcW w:w="1463" w:type="dxa"/>
          </w:tcPr>
          <w:p w14:paraId="57FBA5B5" w14:textId="77777777" w:rsidR="0006759B" w:rsidRPr="00FB5D2A" w:rsidRDefault="0006759B" w:rsidP="00B70D15">
            <w:pPr>
              <w:spacing w:line="360" w:lineRule="auto"/>
              <w:jc w:val="both"/>
              <w:rPr>
                <w:rFonts w:ascii="Bookman Old Style" w:hAnsi="Bookman Old Style"/>
                <w:sz w:val="18"/>
                <w:szCs w:val="18"/>
              </w:rPr>
            </w:pPr>
          </w:p>
        </w:tc>
        <w:tc>
          <w:tcPr>
            <w:tcW w:w="1127" w:type="dxa"/>
          </w:tcPr>
          <w:p w14:paraId="03ED93C2" w14:textId="7F8CCF5A" w:rsidR="0006759B" w:rsidRPr="00FB5D2A" w:rsidRDefault="0006759B" w:rsidP="00B70D15">
            <w:pPr>
              <w:spacing w:line="360" w:lineRule="auto"/>
              <w:jc w:val="both"/>
              <w:rPr>
                <w:rFonts w:ascii="Bookman Old Style" w:hAnsi="Bookman Old Style"/>
                <w:sz w:val="18"/>
                <w:szCs w:val="18"/>
              </w:rPr>
            </w:pPr>
          </w:p>
        </w:tc>
        <w:tc>
          <w:tcPr>
            <w:tcW w:w="1931" w:type="dxa"/>
          </w:tcPr>
          <w:p w14:paraId="3C0C6C1D" w14:textId="77777777" w:rsidR="0006759B" w:rsidRPr="00FB5D2A" w:rsidRDefault="0006759B" w:rsidP="00B70D15">
            <w:pPr>
              <w:spacing w:line="360" w:lineRule="auto"/>
              <w:jc w:val="both"/>
              <w:rPr>
                <w:rFonts w:ascii="Bookman Old Style" w:hAnsi="Bookman Old Style"/>
                <w:sz w:val="18"/>
                <w:szCs w:val="18"/>
              </w:rPr>
            </w:pPr>
          </w:p>
        </w:tc>
      </w:tr>
      <w:tr w:rsidR="00FB5D2A" w14:paraId="3E150FC1" w14:textId="759566BF" w:rsidTr="00FB5D2A">
        <w:tc>
          <w:tcPr>
            <w:tcW w:w="4241" w:type="dxa"/>
          </w:tcPr>
          <w:p w14:paraId="57436070" w14:textId="500CA057" w:rsidR="00FB5D2A"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Executive Officer and Analogous</w:t>
            </w:r>
          </w:p>
        </w:tc>
        <w:tc>
          <w:tcPr>
            <w:tcW w:w="961" w:type="dxa"/>
          </w:tcPr>
          <w:p w14:paraId="4ED78932" w14:textId="77777777" w:rsidR="00FB5D2A" w:rsidRPr="00FB5D2A" w:rsidRDefault="00FB5D2A" w:rsidP="00B70D15">
            <w:pPr>
              <w:spacing w:line="360" w:lineRule="auto"/>
              <w:jc w:val="both"/>
              <w:rPr>
                <w:rFonts w:ascii="Bookman Old Style" w:hAnsi="Bookman Old Style"/>
                <w:sz w:val="18"/>
                <w:szCs w:val="18"/>
              </w:rPr>
            </w:pPr>
          </w:p>
        </w:tc>
        <w:tc>
          <w:tcPr>
            <w:tcW w:w="1098" w:type="dxa"/>
          </w:tcPr>
          <w:p w14:paraId="1EE28586" w14:textId="77777777" w:rsidR="00FB5D2A" w:rsidRPr="00FB5D2A" w:rsidRDefault="00FB5D2A" w:rsidP="00B70D15">
            <w:pPr>
              <w:spacing w:line="360" w:lineRule="auto"/>
              <w:jc w:val="both"/>
              <w:rPr>
                <w:rFonts w:ascii="Bookman Old Style" w:hAnsi="Bookman Old Style"/>
                <w:sz w:val="18"/>
                <w:szCs w:val="18"/>
              </w:rPr>
            </w:pPr>
          </w:p>
        </w:tc>
        <w:tc>
          <w:tcPr>
            <w:tcW w:w="1250" w:type="dxa"/>
          </w:tcPr>
          <w:p w14:paraId="3DB71B35" w14:textId="5BE943FF" w:rsidR="00FB5D2A" w:rsidRPr="00FB5D2A" w:rsidRDefault="00FB5D2A" w:rsidP="00B70D15">
            <w:pPr>
              <w:spacing w:line="360" w:lineRule="auto"/>
              <w:jc w:val="both"/>
              <w:rPr>
                <w:rFonts w:ascii="Bookman Old Style" w:hAnsi="Bookman Old Style"/>
                <w:sz w:val="18"/>
                <w:szCs w:val="18"/>
              </w:rPr>
            </w:pPr>
          </w:p>
        </w:tc>
        <w:tc>
          <w:tcPr>
            <w:tcW w:w="1452" w:type="dxa"/>
          </w:tcPr>
          <w:p w14:paraId="0AAA397A" w14:textId="77777777" w:rsidR="00FB5D2A" w:rsidRPr="00FB5D2A" w:rsidRDefault="00FB5D2A" w:rsidP="00B70D15">
            <w:pPr>
              <w:spacing w:line="360" w:lineRule="auto"/>
              <w:jc w:val="both"/>
              <w:rPr>
                <w:rFonts w:ascii="Bookman Old Style" w:hAnsi="Bookman Old Style"/>
                <w:sz w:val="18"/>
                <w:szCs w:val="18"/>
              </w:rPr>
            </w:pPr>
          </w:p>
        </w:tc>
        <w:tc>
          <w:tcPr>
            <w:tcW w:w="1050" w:type="dxa"/>
          </w:tcPr>
          <w:p w14:paraId="349B8424" w14:textId="0F31F5AA" w:rsidR="00FB5D2A" w:rsidRPr="00FB5D2A" w:rsidRDefault="00FB5D2A" w:rsidP="00B70D15">
            <w:pPr>
              <w:spacing w:line="360" w:lineRule="auto"/>
              <w:jc w:val="both"/>
              <w:rPr>
                <w:rFonts w:ascii="Bookman Old Style" w:hAnsi="Bookman Old Style"/>
                <w:sz w:val="18"/>
                <w:szCs w:val="18"/>
              </w:rPr>
            </w:pPr>
          </w:p>
        </w:tc>
        <w:tc>
          <w:tcPr>
            <w:tcW w:w="1470" w:type="dxa"/>
            <w:gridSpan w:val="2"/>
          </w:tcPr>
          <w:p w14:paraId="5F6BE2E6" w14:textId="77777777" w:rsidR="00FB5D2A" w:rsidRPr="00FB5D2A" w:rsidRDefault="00FB5D2A" w:rsidP="00B70D15">
            <w:pPr>
              <w:spacing w:line="360" w:lineRule="auto"/>
              <w:jc w:val="both"/>
              <w:rPr>
                <w:rFonts w:ascii="Bookman Old Style" w:hAnsi="Bookman Old Style"/>
                <w:sz w:val="18"/>
                <w:szCs w:val="18"/>
              </w:rPr>
            </w:pPr>
          </w:p>
        </w:tc>
        <w:tc>
          <w:tcPr>
            <w:tcW w:w="1127" w:type="dxa"/>
          </w:tcPr>
          <w:p w14:paraId="4D292248" w14:textId="17422400" w:rsidR="00FB5D2A" w:rsidRPr="00FB5D2A" w:rsidRDefault="00FB5D2A" w:rsidP="00B70D15">
            <w:pPr>
              <w:spacing w:line="360" w:lineRule="auto"/>
              <w:jc w:val="both"/>
              <w:rPr>
                <w:rFonts w:ascii="Bookman Old Style" w:hAnsi="Bookman Old Style"/>
                <w:sz w:val="18"/>
                <w:szCs w:val="18"/>
              </w:rPr>
            </w:pPr>
          </w:p>
        </w:tc>
        <w:tc>
          <w:tcPr>
            <w:tcW w:w="1931" w:type="dxa"/>
          </w:tcPr>
          <w:p w14:paraId="7F93A9FD" w14:textId="77777777" w:rsidR="00FB5D2A" w:rsidRPr="00FB5D2A" w:rsidRDefault="00FB5D2A" w:rsidP="00B70D15">
            <w:pPr>
              <w:spacing w:line="360" w:lineRule="auto"/>
              <w:jc w:val="both"/>
              <w:rPr>
                <w:rFonts w:ascii="Bookman Old Style" w:hAnsi="Bookman Old Style"/>
                <w:sz w:val="18"/>
                <w:szCs w:val="18"/>
              </w:rPr>
            </w:pPr>
          </w:p>
        </w:tc>
      </w:tr>
      <w:tr w:rsidR="00FB5D2A" w14:paraId="65EFEAC1" w14:textId="183EFB4F" w:rsidTr="00FB5D2A">
        <w:tc>
          <w:tcPr>
            <w:tcW w:w="4241" w:type="dxa"/>
          </w:tcPr>
          <w:p w14:paraId="490A32A8" w14:textId="04431DCA" w:rsidR="00FB5D2A" w:rsidRPr="00FB5D2A" w:rsidRDefault="00FB5D2A" w:rsidP="00B70D15">
            <w:pPr>
              <w:spacing w:line="360" w:lineRule="auto"/>
              <w:jc w:val="both"/>
              <w:rPr>
                <w:rFonts w:ascii="Bookman Old Style" w:hAnsi="Bookman Old Style"/>
                <w:sz w:val="18"/>
                <w:szCs w:val="18"/>
              </w:rPr>
            </w:pPr>
            <w:r w:rsidRPr="00FB5D2A">
              <w:rPr>
                <w:rFonts w:ascii="Bookman Old Style" w:hAnsi="Bookman Old Style"/>
                <w:sz w:val="18"/>
                <w:szCs w:val="18"/>
              </w:rPr>
              <w:t>Others (All those lower than Executive Officers)</w:t>
            </w:r>
          </w:p>
        </w:tc>
        <w:tc>
          <w:tcPr>
            <w:tcW w:w="961" w:type="dxa"/>
          </w:tcPr>
          <w:p w14:paraId="2746452D" w14:textId="77777777" w:rsidR="00FB5D2A" w:rsidRPr="00FB5D2A" w:rsidRDefault="00FB5D2A" w:rsidP="00B70D15">
            <w:pPr>
              <w:spacing w:line="360" w:lineRule="auto"/>
              <w:jc w:val="both"/>
              <w:rPr>
                <w:rFonts w:ascii="Bookman Old Style" w:hAnsi="Bookman Old Style"/>
                <w:sz w:val="18"/>
                <w:szCs w:val="18"/>
              </w:rPr>
            </w:pPr>
          </w:p>
        </w:tc>
        <w:tc>
          <w:tcPr>
            <w:tcW w:w="1098" w:type="dxa"/>
          </w:tcPr>
          <w:p w14:paraId="07B08027" w14:textId="77777777" w:rsidR="00FB5D2A" w:rsidRPr="00FB5D2A" w:rsidRDefault="00FB5D2A" w:rsidP="00B70D15">
            <w:pPr>
              <w:spacing w:line="360" w:lineRule="auto"/>
              <w:jc w:val="both"/>
              <w:rPr>
                <w:rFonts w:ascii="Bookman Old Style" w:hAnsi="Bookman Old Style"/>
                <w:sz w:val="18"/>
                <w:szCs w:val="18"/>
              </w:rPr>
            </w:pPr>
          </w:p>
        </w:tc>
        <w:tc>
          <w:tcPr>
            <w:tcW w:w="1250" w:type="dxa"/>
          </w:tcPr>
          <w:p w14:paraId="4DD8A9A3" w14:textId="19E1D4E1" w:rsidR="00FB5D2A" w:rsidRPr="00FB5D2A" w:rsidRDefault="00FB5D2A" w:rsidP="00B70D15">
            <w:pPr>
              <w:spacing w:line="360" w:lineRule="auto"/>
              <w:jc w:val="both"/>
              <w:rPr>
                <w:rFonts w:ascii="Bookman Old Style" w:hAnsi="Bookman Old Style"/>
                <w:sz w:val="18"/>
                <w:szCs w:val="18"/>
              </w:rPr>
            </w:pPr>
          </w:p>
        </w:tc>
        <w:tc>
          <w:tcPr>
            <w:tcW w:w="1452" w:type="dxa"/>
          </w:tcPr>
          <w:p w14:paraId="72991004" w14:textId="77777777" w:rsidR="00FB5D2A" w:rsidRPr="00FB5D2A" w:rsidRDefault="00FB5D2A" w:rsidP="00B70D15">
            <w:pPr>
              <w:spacing w:line="360" w:lineRule="auto"/>
              <w:jc w:val="both"/>
              <w:rPr>
                <w:rFonts w:ascii="Bookman Old Style" w:hAnsi="Bookman Old Style"/>
                <w:sz w:val="18"/>
                <w:szCs w:val="18"/>
              </w:rPr>
            </w:pPr>
          </w:p>
        </w:tc>
        <w:tc>
          <w:tcPr>
            <w:tcW w:w="1050" w:type="dxa"/>
          </w:tcPr>
          <w:p w14:paraId="0BF0A756" w14:textId="770E1719" w:rsidR="00FB5D2A" w:rsidRPr="00FB5D2A" w:rsidRDefault="00FB5D2A" w:rsidP="00B70D15">
            <w:pPr>
              <w:spacing w:line="360" w:lineRule="auto"/>
              <w:jc w:val="both"/>
              <w:rPr>
                <w:rFonts w:ascii="Bookman Old Style" w:hAnsi="Bookman Old Style"/>
                <w:sz w:val="18"/>
                <w:szCs w:val="18"/>
              </w:rPr>
            </w:pPr>
          </w:p>
        </w:tc>
        <w:tc>
          <w:tcPr>
            <w:tcW w:w="1470" w:type="dxa"/>
            <w:gridSpan w:val="2"/>
          </w:tcPr>
          <w:p w14:paraId="03567A55" w14:textId="77777777" w:rsidR="00FB5D2A" w:rsidRPr="00FB5D2A" w:rsidRDefault="00FB5D2A" w:rsidP="00B70D15">
            <w:pPr>
              <w:spacing w:line="360" w:lineRule="auto"/>
              <w:jc w:val="both"/>
              <w:rPr>
                <w:rFonts w:ascii="Bookman Old Style" w:hAnsi="Bookman Old Style"/>
                <w:sz w:val="18"/>
                <w:szCs w:val="18"/>
              </w:rPr>
            </w:pPr>
          </w:p>
        </w:tc>
        <w:tc>
          <w:tcPr>
            <w:tcW w:w="1127" w:type="dxa"/>
          </w:tcPr>
          <w:p w14:paraId="2A504EE8" w14:textId="4E71EB23" w:rsidR="00FB5D2A" w:rsidRPr="00FB5D2A" w:rsidRDefault="00FB5D2A" w:rsidP="00B70D15">
            <w:pPr>
              <w:spacing w:line="360" w:lineRule="auto"/>
              <w:jc w:val="both"/>
              <w:rPr>
                <w:rFonts w:ascii="Bookman Old Style" w:hAnsi="Bookman Old Style"/>
                <w:sz w:val="18"/>
                <w:szCs w:val="18"/>
              </w:rPr>
            </w:pPr>
          </w:p>
        </w:tc>
        <w:tc>
          <w:tcPr>
            <w:tcW w:w="1931" w:type="dxa"/>
          </w:tcPr>
          <w:p w14:paraId="433BD4C0" w14:textId="77777777" w:rsidR="00FB5D2A" w:rsidRPr="00FB5D2A" w:rsidRDefault="00FB5D2A" w:rsidP="00B70D15">
            <w:pPr>
              <w:spacing w:line="360" w:lineRule="auto"/>
              <w:jc w:val="both"/>
              <w:rPr>
                <w:rFonts w:ascii="Bookman Old Style" w:hAnsi="Bookman Old Style"/>
                <w:sz w:val="18"/>
                <w:szCs w:val="18"/>
              </w:rPr>
            </w:pPr>
          </w:p>
        </w:tc>
      </w:tr>
      <w:tr w:rsidR="00FB5D2A" w:rsidRPr="005E4A10" w14:paraId="73DAA5DB" w14:textId="5FDF66AC" w:rsidTr="00FB5D2A">
        <w:tc>
          <w:tcPr>
            <w:tcW w:w="4241" w:type="dxa"/>
          </w:tcPr>
          <w:p w14:paraId="400DCB1A" w14:textId="556CEA0E" w:rsidR="00FB5D2A" w:rsidRPr="005E4A10" w:rsidRDefault="00FB5D2A" w:rsidP="00B70D15">
            <w:pPr>
              <w:spacing w:line="360" w:lineRule="auto"/>
              <w:jc w:val="both"/>
              <w:rPr>
                <w:rFonts w:ascii="Bookman Old Style" w:hAnsi="Bookman Old Style"/>
                <w:b/>
                <w:bCs/>
                <w:sz w:val="18"/>
                <w:szCs w:val="18"/>
                <w:lang w:val="fr-FR"/>
              </w:rPr>
            </w:pPr>
            <w:r w:rsidRPr="005E4A10">
              <w:rPr>
                <w:rFonts w:ascii="Bookman Old Style" w:hAnsi="Bookman Old Style"/>
                <w:b/>
                <w:bCs/>
                <w:sz w:val="18"/>
                <w:szCs w:val="18"/>
                <w:lang w:val="fr-FR"/>
              </w:rPr>
              <w:t>Sub Professional Cadre Sub Total</w:t>
            </w:r>
          </w:p>
        </w:tc>
        <w:tc>
          <w:tcPr>
            <w:tcW w:w="961" w:type="dxa"/>
          </w:tcPr>
          <w:p w14:paraId="6C3567E1" w14:textId="77777777" w:rsidR="00FB5D2A" w:rsidRPr="005E4A10" w:rsidRDefault="00FB5D2A" w:rsidP="00B70D15">
            <w:pPr>
              <w:spacing w:line="360" w:lineRule="auto"/>
              <w:jc w:val="both"/>
              <w:rPr>
                <w:rFonts w:ascii="Bookman Old Style" w:hAnsi="Bookman Old Style"/>
                <w:sz w:val="18"/>
                <w:szCs w:val="18"/>
                <w:lang w:val="fr-FR"/>
              </w:rPr>
            </w:pPr>
          </w:p>
        </w:tc>
        <w:tc>
          <w:tcPr>
            <w:tcW w:w="1098" w:type="dxa"/>
          </w:tcPr>
          <w:p w14:paraId="3AF4F3C4" w14:textId="77777777" w:rsidR="00FB5D2A" w:rsidRPr="005E4A10" w:rsidRDefault="00FB5D2A" w:rsidP="00B70D15">
            <w:pPr>
              <w:spacing w:line="360" w:lineRule="auto"/>
              <w:jc w:val="both"/>
              <w:rPr>
                <w:rFonts w:ascii="Bookman Old Style" w:hAnsi="Bookman Old Style"/>
                <w:sz w:val="18"/>
                <w:szCs w:val="18"/>
                <w:lang w:val="fr-FR"/>
              </w:rPr>
            </w:pPr>
          </w:p>
        </w:tc>
        <w:tc>
          <w:tcPr>
            <w:tcW w:w="1250" w:type="dxa"/>
          </w:tcPr>
          <w:p w14:paraId="57DF0EDC" w14:textId="4F95A558" w:rsidR="00FB5D2A" w:rsidRPr="005E4A10" w:rsidRDefault="00FB5D2A" w:rsidP="00B70D15">
            <w:pPr>
              <w:spacing w:line="360" w:lineRule="auto"/>
              <w:jc w:val="both"/>
              <w:rPr>
                <w:rFonts w:ascii="Bookman Old Style" w:hAnsi="Bookman Old Style"/>
                <w:sz w:val="18"/>
                <w:szCs w:val="18"/>
                <w:lang w:val="fr-FR"/>
              </w:rPr>
            </w:pPr>
          </w:p>
        </w:tc>
        <w:tc>
          <w:tcPr>
            <w:tcW w:w="1452" w:type="dxa"/>
          </w:tcPr>
          <w:p w14:paraId="33079ED9" w14:textId="77777777" w:rsidR="00FB5D2A" w:rsidRPr="005E4A10" w:rsidRDefault="00FB5D2A" w:rsidP="00B70D15">
            <w:pPr>
              <w:spacing w:line="360" w:lineRule="auto"/>
              <w:jc w:val="both"/>
              <w:rPr>
                <w:rFonts w:ascii="Bookman Old Style" w:hAnsi="Bookman Old Style"/>
                <w:sz w:val="18"/>
                <w:szCs w:val="18"/>
                <w:lang w:val="fr-FR"/>
              </w:rPr>
            </w:pPr>
          </w:p>
        </w:tc>
        <w:tc>
          <w:tcPr>
            <w:tcW w:w="1050" w:type="dxa"/>
          </w:tcPr>
          <w:p w14:paraId="2349EBF5" w14:textId="6CE89E23" w:rsidR="00FB5D2A" w:rsidRPr="005E4A10" w:rsidRDefault="00FB5D2A" w:rsidP="00B70D15">
            <w:pPr>
              <w:spacing w:line="360" w:lineRule="auto"/>
              <w:jc w:val="both"/>
              <w:rPr>
                <w:rFonts w:ascii="Bookman Old Style" w:hAnsi="Bookman Old Style"/>
                <w:sz w:val="18"/>
                <w:szCs w:val="18"/>
                <w:lang w:val="fr-FR"/>
              </w:rPr>
            </w:pPr>
          </w:p>
        </w:tc>
        <w:tc>
          <w:tcPr>
            <w:tcW w:w="1470" w:type="dxa"/>
            <w:gridSpan w:val="2"/>
          </w:tcPr>
          <w:p w14:paraId="7751FB4E" w14:textId="77777777" w:rsidR="00FB5D2A" w:rsidRPr="005E4A10" w:rsidRDefault="00FB5D2A" w:rsidP="00B70D15">
            <w:pPr>
              <w:spacing w:line="360" w:lineRule="auto"/>
              <w:jc w:val="both"/>
              <w:rPr>
                <w:rFonts w:ascii="Bookman Old Style" w:hAnsi="Bookman Old Style"/>
                <w:sz w:val="18"/>
                <w:szCs w:val="18"/>
                <w:lang w:val="fr-FR"/>
              </w:rPr>
            </w:pPr>
          </w:p>
        </w:tc>
        <w:tc>
          <w:tcPr>
            <w:tcW w:w="1127" w:type="dxa"/>
          </w:tcPr>
          <w:p w14:paraId="65EDEE44" w14:textId="40B1929A" w:rsidR="00FB5D2A" w:rsidRPr="005E4A10" w:rsidRDefault="00FB5D2A" w:rsidP="00B70D15">
            <w:pPr>
              <w:spacing w:line="360" w:lineRule="auto"/>
              <w:jc w:val="both"/>
              <w:rPr>
                <w:rFonts w:ascii="Bookman Old Style" w:hAnsi="Bookman Old Style"/>
                <w:sz w:val="18"/>
                <w:szCs w:val="18"/>
                <w:lang w:val="fr-FR"/>
              </w:rPr>
            </w:pPr>
          </w:p>
        </w:tc>
        <w:tc>
          <w:tcPr>
            <w:tcW w:w="1931" w:type="dxa"/>
          </w:tcPr>
          <w:p w14:paraId="1872C781" w14:textId="77777777" w:rsidR="00FB5D2A" w:rsidRPr="005E4A10" w:rsidRDefault="00FB5D2A" w:rsidP="00B70D15">
            <w:pPr>
              <w:spacing w:line="360" w:lineRule="auto"/>
              <w:jc w:val="both"/>
              <w:rPr>
                <w:rFonts w:ascii="Bookman Old Style" w:hAnsi="Bookman Old Style"/>
                <w:sz w:val="18"/>
                <w:szCs w:val="18"/>
                <w:lang w:val="fr-FR"/>
              </w:rPr>
            </w:pPr>
          </w:p>
        </w:tc>
      </w:tr>
      <w:tr w:rsidR="00FB5D2A" w14:paraId="7F2F52BC" w14:textId="7CEC1AF0" w:rsidTr="00FB5D2A">
        <w:tc>
          <w:tcPr>
            <w:tcW w:w="4241" w:type="dxa"/>
          </w:tcPr>
          <w:p w14:paraId="2619A5C4" w14:textId="6FD37E88" w:rsidR="00FB5D2A" w:rsidRPr="00FB5D2A" w:rsidRDefault="00FB5D2A" w:rsidP="00B70D15">
            <w:pPr>
              <w:spacing w:line="360" w:lineRule="auto"/>
              <w:jc w:val="both"/>
              <w:rPr>
                <w:rFonts w:ascii="Bookman Old Style" w:hAnsi="Bookman Old Style"/>
                <w:b/>
                <w:bCs/>
                <w:sz w:val="18"/>
                <w:szCs w:val="18"/>
              </w:rPr>
            </w:pPr>
            <w:r w:rsidRPr="00FB5D2A">
              <w:rPr>
                <w:rFonts w:ascii="Bookman Old Style" w:hAnsi="Bookman Old Style"/>
                <w:b/>
                <w:bCs/>
                <w:sz w:val="18"/>
                <w:szCs w:val="18"/>
              </w:rPr>
              <w:t>Total</w:t>
            </w:r>
          </w:p>
        </w:tc>
        <w:tc>
          <w:tcPr>
            <w:tcW w:w="961" w:type="dxa"/>
          </w:tcPr>
          <w:p w14:paraId="40F91690" w14:textId="77777777" w:rsidR="00FB5D2A" w:rsidRPr="00FB5D2A" w:rsidRDefault="00FB5D2A" w:rsidP="00B70D15">
            <w:pPr>
              <w:spacing w:line="360" w:lineRule="auto"/>
              <w:jc w:val="both"/>
              <w:rPr>
                <w:rFonts w:ascii="Bookman Old Style" w:hAnsi="Bookman Old Style"/>
                <w:sz w:val="18"/>
                <w:szCs w:val="18"/>
              </w:rPr>
            </w:pPr>
          </w:p>
        </w:tc>
        <w:tc>
          <w:tcPr>
            <w:tcW w:w="1098" w:type="dxa"/>
          </w:tcPr>
          <w:p w14:paraId="143DF82A" w14:textId="77777777" w:rsidR="00FB5D2A" w:rsidRPr="00FB5D2A" w:rsidRDefault="00FB5D2A" w:rsidP="00B70D15">
            <w:pPr>
              <w:spacing w:line="360" w:lineRule="auto"/>
              <w:jc w:val="both"/>
              <w:rPr>
                <w:rFonts w:ascii="Bookman Old Style" w:hAnsi="Bookman Old Style"/>
                <w:sz w:val="18"/>
                <w:szCs w:val="18"/>
              </w:rPr>
            </w:pPr>
          </w:p>
        </w:tc>
        <w:tc>
          <w:tcPr>
            <w:tcW w:w="1250" w:type="dxa"/>
          </w:tcPr>
          <w:p w14:paraId="2EE35B4B" w14:textId="3B179F10" w:rsidR="00FB5D2A" w:rsidRPr="00FB5D2A" w:rsidRDefault="00FB5D2A" w:rsidP="00B70D15">
            <w:pPr>
              <w:spacing w:line="360" w:lineRule="auto"/>
              <w:jc w:val="both"/>
              <w:rPr>
                <w:rFonts w:ascii="Bookman Old Style" w:hAnsi="Bookman Old Style"/>
                <w:sz w:val="18"/>
                <w:szCs w:val="18"/>
              </w:rPr>
            </w:pPr>
          </w:p>
        </w:tc>
        <w:tc>
          <w:tcPr>
            <w:tcW w:w="1452" w:type="dxa"/>
          </w:tcPr>
          <w:p w14:paraId="4397D991" w14:textId="77777777" w:rsidR="00FB5D2A" w:rsidRPr="00FB5D2A" w:rsidRDefault="00FB5D2A" w:rsidP="00B70D15">
            <w:pPr>
              <w:spacing w:line="360" w:lineRule="auto"/>
              <w:jc w:val="both"/>
              <w:rPr>
                <w:rFonts w:ascii="Bookman Old Style" w:hAnsi="Bookman Old Style"/>
                <w:sz w:val="18"/>
                <w:szCs w:val="18"/>
              </w:rPr>
            </w:pPr>
          </w:p>
        </w:tc>
        <w:tc>
          <w:tcPr>
            <w:tcW w:w="1050" w:type="dxa"/>
          </w:tcPr>
          <w:p w14:paraId="633222F0" w14:textId="144F5C62" w:rsidR="00FB5D2A" w:rsidRPr="00FB5D2A" w:rsidRDefault="00FB5D2A" w:rsidP="00B70D15">
            <w:pPr>
              <w:spacing w:line="360" w:lineRule="auto"/>
              <w:jc w:val="both"/>
              <w:rPr>
                <w:rFonts w:ascii="Bookman Old Style" w:hAnsi="Bookman Old Style"/>
                <w:sz w:val="18"/>
                <w:szCs w:val="18"/>
              </w:rPr>
            </w:pPr>
          </w:p>
        </w:tc>
        <w:tc>
          <w:tcPr>
            <w:tcW w:w="1470" w:type="dxa"/>
            <w:gridSpan w:val="2"/>
          </w:tcPr>
          <w:p w14:paraId="6B44B82A" w14:textId="77777777" w:rsidR="00FB5D2A" w:rsidRPr="00FB5D2A" w:rsidRDefault="00FB5D2A" w:rsidP="00B70D15">
            <w:pPr>
              <w:spacing w:line="360" w:lineRule="auto"/>
              <w:jc w:val="both"/>
              <w:rPr>
                <w:rFonts w:ascii="Bookman Old Style" w:hAnsi="Bookman Old Style"/>
                <w:sz w:val="18"/>
                <w:szCs w:val="18"/>
              </w:rPr>
            </w:pPr>
          </w:p>
        </w:tc>
        <w:tc>
          <w:tcPr>
            <w:tcW w:w="1128" w:type="dxa"/>
          </w:tcPr>
          <w:p w14:paraId="15733119" w14:textId="40B49854" w:rsidR="00FB5D2A" w:rsidRPr="00FB5D2A" w:rsidRDefault="00FB5D2A" w:rsidP="00B70D15">
            <w:pPr>
              <w:spacing w:line="360" w:lineRule="auto"/>
              <w:jc w:val="both"/>
              <w:rPr>
                <w:rFonts w:ascii="Bookman Old Style" w:hAnsi="Bookman Old Style"/>
                <w:sz w:val="18"/>
                <w:szCs w:val="18"/>
              </w:rPr>
            </w:pPr>
          </w:p>
        </w:tc>
        <w:tc>
          <w:tcPr>
            <w:tcW w:w="1930" w:type="dxa"/>
          </w:tcPr>
          <w:p w14:paraId="08D265F2" w14:textId="77777777" w:rsidR="00FB5D2A" w:rsidRPr="00FB5D2A" w:rsidRDefault="00FB5D2A" w:rsidP="00B70D15">
            <w:pPr>
              <w:spacing w:line="360" w:lineRule="auto"/>
              <w:jc w:val="both"/>
              <w:rPr>
                <w:rFonts w:ascii="Bookman Old Style" w:hAnsi="Bookman Old Style"/>
                <w:sz w:val="18"/>
                <w:szCs w:val="18"/>
              </w:rPr>
            </w:pPr>
          </w:p>
        </w:tc>
      </w:tr>
    </w:tbl>
    <w:p w14:paraId="43D4EEA8" w14:textId="77777777" w:rsidR="001C7B0E" w:rsidRPr="00F27C86" w:rsidRDefault="001C7B0E" w:rsidP="001C7B0E">
      <w:pPr>
        <w:pStyle w:val="Heading1"/>
        <w:rPr>
          <w:color w:val="auto"/>
        </w:rPr>
      </w:pPr>
      <w:bookmarkStart w:id="1" w:name="_Toc44926131"/>
      <w:bookmarkEnd w:id="0"/>
      <w:r w:rsidRPr="00F27C86">
        <w:rPr>
          <w:color w:val="auto"/>
        </w:rPr>
        <w:lastRenderedPageBreak/>
        <w:t xml:space="preserve">1.0 – </w:t>
      </w:r>
      <w:bookmarkEnd w:id="1"/>
      <w:r w:rsidRPr="00F27C86">
        <w:rPr>
          <w:color w:val="auto"/>
        </w:rPr>
        <w:t>Study Leave with</w:t>
      </w:r>
      <w:r>
        <w:rPr>
          <w:color w:val="auto"/>
        </w:rPr>
        <w:t xml:space="preserve"> pay </w:t>
      </w:r>
    </w:p>
    <w:tbl>
      <w:tblPr>
        <w:tblW w:w="1423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1080"/>
        <w:gridCol w:w="900"/>
        <w:gridCol w:w="810"/>
        <w:gridCol w:w="1080"/>
        <w:gridCol w:w="900"/>
        <w:gridCol w:w="900"/>
        <w:gridCol w:w="990"/>
        <w:gridCol w:w="810"/>
        <w:gridCol w:w="900"/>
        <w:gridCol w:w="990"/>
        <w:gridCol w:w="900"/>
      </w:tblGrid>
      <w:tr w:rsidR="001C7B0E" w:rsidRPr="006E1161" w14:paraId="20E05F6C" w14:textId="77777777" w:rsidTr="001C7B0E">
        <w:trPr>
          <w:trHeight w:val="306"/>
        </w:trPr>
        <w:tc>
          <w:tcPr>
            <w:tcW w:w="3168" w:type="dxa"/>
            <w:vMerge w:val="restart"/>
          </w:tcPr>
          <w:p w14:paraId="5AD46E55" w14:textId="77777777" w:rsidR="001C7B0E" w:rsidRPr="006E1161" w:rsidRDefault="001C7B0E" w:rsidP="00954982">
            <w:pPr>
              <w:jc w:val="center"/>
              <w:rPr>
                <w:rFonts w:ascii="Garamond" w:hAnsi="Garamond"/>
                <w:b/>
              </w:rPr>
            </w:pPr>
            <w:r w:rsidRPr="006E1161">
              <w:rPr>
                <w:rFonts w:ascii="Garamond" w:hAnsi="Garamond"/>
                <w:b/>
              </w:rPr>
              <w:t>Grade levels</w:t>
            </w:r>
          </w:p>
        </w:tc>
        <w:tc>
          <w:tcPr>
            <w:tcW w:w="2790" w:type="dxa"/>
            <w:gridSpan w:val="3"/>
          </w:tcPr>
          <w:p w14:paraId="2299A1C6" w14:textId="77777777" w:rsidR="001C7B0E" w:rsidRPr="006E1161" w:rsidRDefault="001C7B0E" w:rsidP="00954982">
            <w:pPr>
              <w:ind w:firstLine="720"/>
              <w:jc w:val="center"/>
              <w:rPr>
                <w:rFonts w:ascii="Garamond" w:hAnsi="Garamond"/>
                <w:b/>
              </w:rPr>
            </w:pPr>
            <w:r w:rsidRPr="006E1161">
              <w:rPr>
                <w:rFonts w:ascii="Garamond" w:hAnsi="Garamond"/>
                <w:b/>
              </w:rPr>
              <w:t>Ministries</w:t>
            </w:r>
          </w:p>
        </w:tc>
        <w:tc>
          <w:tcPr>
            <w:tcW w:w="2790" w:type="dxa"/>
            <w:gridSpan w:val="3"/>
          </w:tcPr>
          <w:p w14:paraId="7ADFFC2C" w14:textId="77777777" w:rsidR="001C7B0E" w:rsidRPr="006E1161" w:rsidRDefault="001C7B0E" w:rsidP="00954982">
            <w:pPr>
              <w:jc w:val="center"/>
              <w:rPr>
                <w:rFonts w:ascii="Garamond" w:hAnsi="Garamond"/>
                <w:b/>
              </w:rPr>
            </w:pPr>
            <w:r w:rsidRPr="006E1161">
              <w:rPr>
                <w:rFonts w:ascii="Garamond" w:hAnsi="Garamond"/>
                <w:b/>
              </w:rPr>
              <w:t>Departments</w:t>
            </w:r>
          </w:p>
        </w:tc>
        <w:tc>
          <w:tcPr>
            <w:tcW w:w="2700" w:type="dxa"/>
            <w:gridSpan w:val="3"/>
          </w:tcPr>
          <w:p w14:paraId="7DDA1C9E" w14:textId="77777777" w:rsidR="001C7B0E" w:rsidRPr="006E1161" w:rsidRDefault="001C7B0E" w:rsidP="00954982">
            <w:pPr>
              <w:jc w:val="center"/>
              <w:rPr>
                <w:rFonts w:ascii="Garamond" w:hAnsi="Garamond"/>
                <w:b/>
              </w:rPr>
            </w:pPr>
            <w:r w:rsidRPr="006E1161">
              <w:rPr>
                <w:rFonts w:ascii="Garamond" w:hAnsi="Garamond"/>
                <w:b/>
              </w:rPr>
              <w:t>Extra Ministerial Organisations</w:t>
            </w:r>
          </w:p>
        </w:tc>
        <w:tc>
          <w:tcPr>
            <w:tcW w:w="2790" w:type="dxa"/>
            <w:gridSpan w:val="3"/>
          </w:tcPr>
          <w:p w14:paraId="3388C452" w14:textId="77777777" w:rsidR="001C7B0E" w:rsidRPr="006E1161" w:rsidRDefault="001C7B0E" w:rsidP="00954982">
            <w:pPr>
              <w:jc w:val="center"/>
              <w:rPr>
                <w:rFonts w:ascii="Garamond" w:hAnsi="Garamond"/>
                <w:b/>
              </w:rPr>
            </w:pPr>
            <w:r w:rsidRPr="006E1161">
              <w:rPr>
                <w:rFonts w:ascii="Garamond" w:hAnsi="Garamond"/>
                <w:b/>
              </w:rPr>
              <w:t>Total</w:t>
            </w:r>
          </w:p>
        </w:tc>
      </w:tr>
      <w:tr w:rsidR="001C7B0E" w:rsidRPr="006E1161" w14:paraId="05D4E914" w14:textId="77777777" w:rsidTr="001C7B0E">
        <w:trPr>
          <w:trHeight w:val="50"/>
        </w:trPr>
        <w:tc>
          <w:tcPr>
            <w:tcW w:w="3168" w:type="dxa"/>
            <w:vMerge/>
          </w:tcPr>
          <w:p w14:paraId="5AB97FB5" w14:textId="77777777" w:rsidR="001C7B0E" w:rsidRPr="006E1161" w:rsidRDefault="001C7B0E" w:rsidP="00954982">
            <w:pPr>
              <w:jc w:val="center"/>
              <w:rPr>
                <w:rFonts w:ascii="Garamond" w:hAnsi="Garamond"/>
                <w:b/>
              </w:rPr>
            </w:pPr>
          </w:p>
        </w:tc>
        <w:tc>
          <w:tcPr>
            <w:tcW w:w="810" w:type="dxa"/>
          </w:tcPr>
          <w:p w14:paraId="19653BEA"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5BB84ED5"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48B51E84" w14:textId="77777777" w:rsidR="001C7B0E" w:rsidRPr="006E1161" w:rsidRDefault="001C7B0E" w:rsidP="00954982">
            <w:pPr>
              <w:jc w:val="center"/>
              <w:rPr>
                <w:rFonts w:ascii="Garamond" w:hAnsi="Garamond"/>
                <w:b/>
              </w:rPr>
            </w:pPr>
            <w:r w:rsidRPr="006E1161">
              <w:rPr>
                <w:rFonts w:ascii="Garamond" w:hAnsi="Garamond"/>
                <w:b/>
              </w:rPr>
              <w:t>Total</w:t>
            </w:r>
          </w:p>
        </w:tc>
        <w:tc>
          <w:tcPr>
            <w:tcW w:w="810" w:type="dxa"/>
          </w:tcPr>
          <w:p w14:paraId="67607F53"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7C017707"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5F404C9D"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40C813A7"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56A6C7BB" w14:textId="77777777" w:rsidR="001C7B0E" w:rsidRPr="006E1161" w:rsidRDefault="001C7B0E" w:rsidP="00954982">
            <w:pPr>
              <w:jc w:val="center"/>
              <w:rPr>
                <w:rFonts w:ascii="Garamond" w:hAnsi="Garamond"/>
                <w:b/>
              </w:rPr>
            </w:pPr>
            <w:r w:rsidRPr="006E1161">
              <w:rPr>
                <w:rFonts w:ascii="Garamond" w:hAnsi="Garamond"/>
                <w:b/>
              </w:rPr>
              <w:t>Female</w:t>
            </w:r>
          </w:p>
        </w:tc>
        <w:tc>
          <w:tcPr>
            <w:tcW w:w="810" w:type="dxa"/>
          </w:tcPr>
          <w:p w14:paraId="57493782"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2EE3699E"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6557A1BF" w14:textId="77777777" w:rsidR="001C7B0E" w:rsidRPr="006E1161" w:rsidRDefault="001C7B0E" w:rsidP="00954982">
            <w:pPr>
              <w:jc w:val="center"/>
              <w:rPr>
                <w:rFonts w:ascii="Garamond" w:hAnsi="Garamond"/>
                <w:b/>
              </w:rPr>
            </w:pPr>
            <w:r>
              <w:rPr>
                <w:rFonts w:ascii="Garamond" w:hAnsi="Garamond"/>
                <w:b/>
              </w:rPr>
              <w:t>Female</w:t>
            </w:r>
          </w:p>
        </w:tc>
        <w:tc>
          <w:tcPr>
            <w:tcW w:w="900" w:type="dxa"/>
          </w:tcPr>
          <w:p w14:paraId="6DE503EF" w14:textId="77777777" w:rsidR="001C7B0E" w:rsidRPr="006E1161" w:rsidRDefault="001C7B0E" w:rsidP="00954982">
            <w:pPr>
              <w:jc w:val="center"/>
              <w:rPr>
                <w:rFonts w:ascii="Garamond" w:hAnsi="Garamond"/>
                <w:b/>
              </w:rPr>
            </w:pPr>
            <w:r>
              <w:rPr>
                <w:rFonts w:ascii="Garamond" w:hAnsi="Garamond"/>
                <w:b/>
              </w:rPr>
              <w:t>Total</w:t>
            </w:r>
          </w:p>
        </w:tc>
      </w:tr>
      <w:tr w:rsidR="001C7B0E" w:rsidRPr="006E1161" w14:paraId="5E61FA2F" w14:textId="77777777" w:rsidTr="001C7B0E">
        <w:trPr>
          <w:trHeight w:val="306"/>
        </w:trPr>
        <w:tc>
          <w:tcPr>
            <w:tcW w:w="3168" w:type="dxa"/>
            <w:vAlign w:val="center"/>
          </w:tcPr>
          <w:p w14:paraId="53FE647A"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Director / Analogous </w:t>
            </w:r>
          </w:p>
        </w:tc>
        <w:tc>
          <w:tcPr>
            <w:tcW w:w="810" w:type="dxa"/>
          </w:tcPr>
          <w:p w14:paraId="61618FB5" w14:textId="77777777" w:rsidR="001C7B0E" w:rsidRPr="006E1161" w:rsidRDefault="001C7B0E" w:rsidP="00954982">
            <w:pPr>
              <w:rPr>
                <w:rFonts w:ascii="Garamond" w:hAnsi="Garamond"/>
              </w:rPr>
            </w:pPr>
          </w:p>
        </w:tc>
        <w:tc>
          <w:tcPr>
            <w:tcW w:w="1080" w:type="dxa"/>
          </w:tcPr>
          <w:p w14:paraId="76D30877" w14:textId="77777777" w:rsidR="001C7B0E" w:rsidRPr="006E1161" w:rsidRDefault="001C7B0E" w:rsidP="00954982">
            <w:pPr>
              <w:rPr>
                <w:rFonts w:ascii="Garamond" w:hAnsi="Garamond"/>
              </w:rPr>
            </w:pPr>
          </w:p>
        </w:tc>
        <w:tc>
          <w:tcPr>
            <w:tcW w:w="900" w:type="dxa"/>
          </w:tcPr>
          <w:p w14:paraId="18F8A4C9" w14:textId="77777777" w:rsidR="001C7B0E" w:rsidRPr="006E1161" w:rsidRDefault="001C7B0E" w:rsidP="00954982">
            <w:pPr>
              <w:rPr>
                <w:rFonts w:ascii="Garamond" w:hAnsi="Garamond"/>
              </w:rPr>
            </w:pPr>
          </w:p>
        </w:tc>
        <w:tc>
          <w:tcPr>
            <w:tcW w:w="810" w:type="dxa"/>
          </w:tcPr>
          <w:p w14:paraId="15D667B2" w14:textId="77777777" w:rsidR="001C7B0E" w:rsidRPr="006E1161" w:rsidRDefault="001C7B0E" w:rsidP="00954982">
            <w:pPr>
              <w:rPr>
                <w:rFonts w:ascii="Garamond" w:hAnsi="Garamond"/>
              </w:rPr>
            </w:pPr>
          </w:p>
        </w:tc>
        <w:tc>
          <w:tcPr>
            <w:tcW w:w="1080" w:type="dxa"/>
          </w:tcPr>
          <w:p w14:paraId="5D54E5BD" w14:textId="77777777" w:rsidR="001C7B0E" w:rsidRPr="006E1161" w:rsidRDefault="001C7B0E" w:rsidP="00954982">
            <w:pPr>
              <w:rPr>
                <w:rFonts w:ascii="Garamond" w:hAnsi="Garamond"/>
              </w:rPr>
            </w:pPr>
          </w:p>
        </w:tc>
        <w:tc>
          <w:tcPr>
            <w:tcW w:w="900" w:type="dxa"/>
          </w:tcPr>
          <w:p w14:paraId="1CFE67D7" w14:textId="77777777" w:rsidR="001C7B0E" w:rsidRPr="006E1161" w:rsidRDefault="001C7B0E" w:rsidP="00954982">
            <w:pPr>
              <w:rPr>
                <w:rFonts w:ascii="Garamond" w:hAnsi="Garamond"/>
              </w:rPr>
            </w:pPr>
          </w:p>
        </w:tc>
        <w:tc>
          <w:tcPr>
            <w:tcW w:w="900" w:type="dxa"/>
          </w:tcPr>
          <w:p w14:paraId="66E27753" w14:textId="77777777" w:rsidR="001C7B0E" w:rsidRPr="006E1161" w:rsidRDefault="001C7B0E" w:rsidP="00954982">
            <w:pPr>
              <w:rPr>
                <w:rFonts w:ascii="Garamond" w:hAnsi="Garamond"/>
              </w:rPr>
            </w:pPr>
          </w:p>
        </w:tc>
        <w:tc>
          <w:tcPr>
            <w:tcW w:w="990" w:type="dxa"/>
          </w:tcPr>
          <w:p w14:paraId="19088B4A" w14:textId="77777777" w:rsidR="001C7B0E" w:rsidRPr="006E1161" w:rsidRDefault="001C7B0E" w:rsidP="00954982">
            <w:pPr>
              <w:rPr>
                <w:rFonts w:ascii="Garamond" w:hAnsi="Garamond"/>
              </w:rPr>
            </w:pPr>
          </w:p>
        </w:tc>
        <w:tc>
          <w:tcPr>
            <w:tcW w:w="810" w:type="dxa"/>
          </w:tcPr>
          <w:p w14:paraId="77D44B14" w14:textId="77777777" w:rsidR="001C7B0E" w:rsidRPr="006E1161" w:rsidRDefault="001C7B0E" w:rsidP="00954982">
            <w:pPr>
              <w:rPr>
                <w:rFonts w:ascii="Garamond" w:hAnsi="Garamond"/>
              </w:rPr>
            </w:pPr>
          </w:p>
        </w:tc>
        <w:tc>
          <w:tcPr>
            <w:tcW w:w="900" w:type="dxa"/>
          </w:tcPr>
          <w:p w14:paraId="26513D1F" w14:textId="77777777" w:rsidR="001C7B0E" w:rsidRPr="006E1161" w:rsidRDefault="001C7B0E" w:rsidP="00954982">
            <w:pPr>
              <w:rPr>
                <w:rFonts w:ascii="Garamond" w:hAnsi="Garamond"/>
              </w:rPr>
            </w:pPr>
          </w:p>
        </w:tc>
        <w:tc>
          <w:tcPr>
            <w:tcW w:w="990" w:type="dxa"/>
          </w:tcPr>
          <w:p w14:paraId="15A295AC" w14:textId="77777777" w:rsidR="001C7B0E" w:rsidRPr="006E1161" w:rsidRDefault="001C7B0E" w:rsidP="00954982">
            <w:pPr>
              <w:rPr>
                <w:rFonts w:ascii="Garamond" w:hAnsi="Garamond"/>
              </w:rPr>
            </w:pPr>
          </w:p>
        </w:tc>
        <w:tc>
          <w:tcPr>
            <w:tcW w:w="900" w:type="dxa"/>
          </w:tcPr>
          <w:p w14:paraId="19549EEF" w14:textId="77777777" w:rsidR="001C7B0E" w:rsidRPr="006E1161" w:rsidRDefault="001C7B0E" w:rsidP="00954982">
            <w:pPr>
              <w:rPr>
                <w:rFonts w:ascii="Garamond" w:hAnsi="Garamond"/>
              </w:rPr>
            </w:pPr>
          </w:p>
        </w:tc>
      </w:tr>
      <w:tr w:rsidR="001C7B0E" w:rsidRPr="006E1161" w14:paraId="70055843" w14:textId="77777777" w:rsidTr="001C7B0E">
        <w:trPr>
          <w:trHeight w:val="289"/>
        </w:trPr>
        <w:tc>
          <w:tcPr>
            <w:tcW w:w="3168" w:type="dxa"/>
            <w:vAlign w:val="center"/>
          </w:tcPr>
          <w:p w14:paraId="6FC7C23A"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Deputy Director / Analogous </w:t>
            </w:r>
          </w:p>
        </w:tc>
        <w:tc>
          <w:tcPr>
            <w:tcW w:w="810" w:type="dxa"/>
          </w:tcPr>
          <w:p w14:paraId="5D730D26" w14:textId="77777777" w:rsidR="001C7B0E" w:rsidRPr="006E1161" w:rsidRDefault="001C7B0E" w:rsidP="00954982">
            <w:pPr>
              <w:rPr>
                <w:rFonts w:ascii="Garamond" w:hAnsi="Garamond"/>
              </w:rPr>
            </w:pPr>
          </w:p>
        </w:tc>
        <w:tc>
          <w:tcPr>
            <w:tcW w:w="1080" w:type="dxa"/>
          </w:tcPr>
          <w:p w14:paraId="21CC622B" w14:textId="77777777" w:rsidR="001C7B0E" w:rsidRPr="006E1161" w:rsidRDefault="001C7B0E" w:rsidP="00954982">
            <w:pPr>
              <w:rPr>
                <w:rFonts w:ascii="Garamond" w:hAnsi="Garamond"/>
              </w:rPr>
            </w:pPr>
          </w:p>
        </w:tc>
        <w:tc>
          <w:tcPr>
            <w:tcW w:w="900" w:type="dxa"/>
          </w:tcPr>
          <w:p w14:paraId="38DECCA9" w14:textId="77777777" w:rsidR="001C7B0E" w:rsidRPr="006E1161" w:rsidRDefault="001C7B0E" w:rsidP="00954982">
            <w:pPr>
              <w:rPr>
                <w:rFonts w:ascii="Garamond" w:hAnsi="Garamond"/>
              </w:rPr>
            </w:pPr>
          </w:p>
        </w:tc>
        <w:tc>
          <w:tcPr>
            <w:tcW w:w="810" w:type="dxa"/>
          </w:tcPr>
          <w:p w14:paraId="565E3C58" w14:textId="77777777" w:rsidR="001C7B0E" w:rsidRPr="006E1161" w:rsidRDefault="001C7B0E" w:rsidP="00954982">
            <w:pPr>
              <w:rPr>
                <w:rFonts w:ascii="Garamond" w:hAnsi="Garamond"/>
              </w:rPr>
            </w:pPr>
          </w:p>
        </w:tc>
        <w:tc>
          <w:tcPr>
            <w:tcW w:w="1080" w:type="dxa"/>
          </w:tcPr>
          <w:p w14:paraId="783DEAB6" w14:textId="77777777" w:rsidR="001C7B0E" w:rsidRPr="006E1161" w:rsidRDefault="001C7B0E" w:rsidP="00954982">
            <w:pPr>
              <w:rPr>
                <w:rFonts w:ascii="Garamond" w:hAnsi="Garamond"/>
              </w:rPr>
            </w:pPr>
          </w:p>
        </w:tc>
        <w:tc>
          <w:tcPr>
            <w:tcW w:w="900" w:type="dxa"/>
          </w:tcPr>
          <w:p w14:paraId="7A6233C9" w14:textId="77777777" w:rsidR="001C7B0E" w:rsidRPr="006E1161" w:rsidRDefault="001C7B0E" w:rsidP="00954982">
            <w:pPr>
              <w:rPr>
                <w:rFonts w:ascii="Garamond" w:hAnsi="Garamond"/>
              </w:rPr>
            </w:pPr>
          </w:p>
        </w:tc>
        <w:tc>
          <w:tcPr>
            <w:tcW w:w="900" w:type="dxa"/>
          </w:tcPr>
          <w:p w14:paraId="2469A6F9" w14:textId="77777777" w:rsidR="001C7B0E" w:rsidRPr="006E1161" w:rsidRDefault="001C7B0E" w:rsidP="00954982">
            <w:pPr>
              <w:rPr>
                <w:rFonts w:ascii="Garamond" w:hAnsi="Garamond"/>
              </w:rPr>
            </w:pPr>
          </w:p>
        </w:tc>
        <w:tc>
          <w:tcPr>
            <w:tcW w:w="990" w:type="dxa"/>
          </w:tcPr>
          <w:p w14:paraId="0437692A" w14:textId="77777777" w:rsidR="001C7B0E" w:rsidRPr="006E1161" w:rsidRDefault="001C7B0E" w:rsidP="00954982">
            <w:pPr>
              <w:rPr>
                <w:rFonts w:ascii="Garamond" w:hAnsi="Garamond"/>
              </w:rPr>
            </w:pPr>
          </w:p>
        </w:tc>
        <w:tc>
          <w:tcPr>
            <w:tcW w:w="810" w:type="dxa"/>
          </w:tcPr>
          <w:p w14:paraId="5CCA2767" w14:textId="77777777" w:rsidR="001C7B0E" w:rsidRPr="006E1161" w:rsidRDefault="001C7B0E" w:rsidP="00954982">
            <w:pPr>
              <w:rPr>
                <w:rFonts w:ascii="Garamond" w:hAnsi="Garamond"/>
              </w:rPr>
            </w:pPr>
          </w:p>
        </w:tc>
        <w:tc>
          <w:tcPr>
            <w:tcW w:w="900" w:type="dxa"/>
          </w:tcPr>
          <w:p w14:paraId="52568EA2" w14:textId="77777777" w:rsidR="001C7B0E" w:rsidRPr="006E1161" w:rsidRDefault="001C7B0E" w:rsidP="00954982">
            <w:pPr>
              <w:rPr>
                <w:rFonts w:ascii="Garamond" w:hAnsi="Garamond"/>
              </w:rPr>
            </w:pPr>
          </w:p>
        </w:tc>
        <w:tc>
          <w:tcPr>
            <w:tcW w:w="990" w:type="dxa"/>
          </w:tcPr>
          <w:p w14:paraId="5DAAAC20" w14:textId="77777777" w:rsidR="001C7B0E" w:rsidRPr="006E1161" w:rsidRDefault="001C7B0E" w:rsidP="00954982">
            <w:pPr>
              <w:rPr>
                <w:rFonts w:ascii="Garamond" w:hAnsi="Garamond"/>
              </w:rPr>
            </w:pPr>
          </w:p>
        </w:tc>
        <w:tc>
          <w:tcPr>
            <w:tcW w:w="900" w:type="dxa"/>
          </w:tcPr>
          <w:p w14:paraId="779A2834" w14:textId="77777777" w:rsidR="001C7B0E" w:rsidRPr="006E1161" w:rsidRDefault="001C7B0E" w:rsidP="00954982">
            <w:pPr>
              <w:rPr>
                <w:rFonts w:ascii="Garamond" w:hAnsi="Garamond"/>
              </w:rPr>
            </w:pPr>
          </w:p>
        </w:tc>
      </w:tr>
      <w:tr w:rsidR="001C7B0E" w:rsidRPr="006E1161" w14:paraId="5E9EB054" w14:textId="77777777" w:rsidTr="001C7B0E">
        <w:trPr>
          <w:trHeight w:val="306"/>
        </w:trPr>
        <w:tc>
          <w:tcPr>
            <w:tcW w:w="3168" w:type="dxa"/>
            <w:vAlign w:val="center"/>
          </w:tcPr>
          <w:p w14:paraId="1817E878"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 Analogous </w:t>
            </w:r>
          </w:p>
        </w:tc>
        <w:tc>
          <w:tcPr>
            <w:tcW w:w="810" w:type="dxa"/>
          </w:tcPr>
          <w:p w14:paraId="683E0D3F" w14:textId="77777777" w:rsidR="001C7B0E" w:rsidRPr="006E1161" w:rsidRDefault="001C7B0E" w:rsidP="00954982">
            <w:pPr>
              <w:rPr>
                <w:rFonts w:ascii="Garamond" w:hAnsi="Garamond"/>
              </w:rPr>
            </w:pPr>
          </w:p>
        </w:tc>
        <w:tc>
          <w:tcPr>
            <w:tcW w:w="1080" w:type="dxa"/>
          </w:tcPr>
          <w:p w14:paraId="2F8F18EF" w14:textId="77777777" w:rsidR="001C7B0E" w:rsidRPr="006E1161" w:rsidRDefault="001C7B0E" w:rsidP="00954982">
            <w:pPr>
              <w:rPr>
                <w:rFonts w:ascii="Garamond" w:hAnsi="Garamond"/>
              </w:rPr>
            </w:pPr>
          </w:p>
        </w:tc>
        <w:tc>
          <w:tcPr>
            <w:tcW w:w="900" w:type="dxa"/>
          </w:tcPr>
          <w:p w14:paraId="1FBC43A5" w14:textId="77777777" w:rsidR="001C7B0E" w:rsidRPr="006E1161" w:rsidRDefault="001C7B0E" w:rsidP="00954982">
            <w:pPr>
              <w:rPr>
                <w:rFonts w:ascii="Garamond" w:hAnsi="Garamond"/>
              </w:rPr>
            </w:pPr>
          </w:p>
        </w:tc>
        <w:tc>
          <w:tcPr>
            <w:tcW w:w="810" w:type="dxa"/>
          </w:tcPr>
          <w:p w14:paraId="147BDAF9" w14:textId="77777777" w:rsidR="001C7B0E" w:rsidRPr="006E1161" w:rsidRDefault="001C7B0E" w:rsidP="00954982">
            <w:pPr>
              <w:rPr>
                <w:rFonts w:ascii="Garamond" w:hAnsi="Garamond"/>
              </w:rPr>
            </w:pPr>
          </w:p>
        </w:tc>
        <w:tc>
          <w:tcPr>
            <w:tcW w:w="1080" w:type="dxa"/>
          </w:tcPr>
          <w:p w14:paraId="6E8C479D" w14:textId="77777777" w:rsidR="001C7B0E" w:rsidRPr="006E1161" w:rsidRDefault="001C7B0E" w:rsidP="00954982">
            <w:pPr>
              <w:rPr>
                <w:rFonts w:ascii="Garamond" w:hAnsi="Garamond"/>
              </w:rPr>
            </w:pPr>
          </w:p>
        </w:tc>
        <w:tc>
          <w:tcPr>
            <w:tcW w:w="900" w:type="dxa"/>
          </w:tcPr>
          <w:p w14:paraId="16A444FA" w14:textId="77777777" w:rsidR="001C7B0E" w:rsidRPr="006E1161" w:rsidRDefault="001C7B0E" w:rsidP="00954982">
            <w:pPr>
              <w:rPr>
                <w:rFonts w:ascii="Garamond" w:hAnsi="Garamond"/>
              </w:rPr>
            </w:pPr>
          </w:p>
        </w:tc>
        <w:tc>
          <w:tcPr>
            <w:tcW w:w="900" w:type="dxa"/>
          </w:tcPr>
          <w:p w14:paraId="36F6F6E0" w14:textId="77777777" w:rsidR="001C7B0E" w:rsidRPr="006E1161" w:rsidRDefault="001C7B0E" w:rsidP="00954982">
            <w:pPr>
              <w:rPr>
                <w:rFonts w:ascii="Garamond" w:hAnsi="Garamond"/>
              </w:rPr>
            </w:pPr>
          </w:p>
        </w:tc>
        <w:tc>
          <w:tcPr>
            <w:tcW w:w="990" w:type="dxa"/>
          </w:tcPr>
          <w:p w14:paraId="3B69B0DD" w14:textId="77777777" w:rsidR="001C7B0E" w:rsidRPr="006E1161" w:rsidRDefault="001C7B0E" w:rsidP="00954982">
            <w:pPr>
              <w:rPr>
                <w:rFonts w:ascii="Garamond" w:hAnsi="Garamond"/>
              </w:rPr>
            </w:pPr>
          </w:p>
        </w:tc>
        <w:tc>
          <w:tcPr>
            <w:tcW w:w="810" w:type="dxa"/>
          </w:tcPr>
          <w:p w14:paraId="60B2DEAE" w14:textId="77777777" w:rsidR="001C7B0E" w:rsidRPr="006E1161" w:rsidRDefault="001C7B0E" w:rsidP="00954982">
            <w:pPr>
              <w:rPr>
                <w:rFonts w:ascii="Garamond" w:hAnsi="Garamond"/>
              </w:rPr>
            </w:pPr>
          </w:p>
        </w:tc>
        <w:tc>
          <w:tcPr>
            <w:tcW w:w="900" w:type="dxa"/>
          </w:tcPr>
          <w:p w14:paraId="4915B597" w14:textId="77777777" w:rsidR="001C7B0E" w:rsidRPr="006E1161" w:rsidRDefault="001C7B0E" w:rsidP="00954982">
            <w:pPr>
              <w:rPr>
                <w:rFonts w:ascii="Garamond" w:hAnsi="Garamond"/>
              </w:rPr>
            </w:pPr>
          </w:p>
        </w:tc>
        <w:tc>
          <w:tcPr>
            <w:tcW w:w="990" w:type="dxa"/>
          </w:tcPr>
          <w:p w14:paraId="60E44FC6" w14:textId="77777777" w:rsidR="001C7B0E" w:rsidRPr="006E1161" w:rsidRDefault="001C7B0E" w:rsidP="00954982">
            <w:pPr>
              <w:rPr>
                <w:rFonts w:ascii="Garamond" w:hAnsi="Garamond"/>
              </w:rPr>
            </w:pPr>
          </w:p>
        </w:tc>
        <w:tc>
          <w:tcPr>
            <w:tcW w:w="900" w:type="dxa"/>
          </w:tcPr>
          <w:p w14:paraId="31D54AAE" w14:textId="77777777" w:rsidR="001C7B0E" w:rsidRPr="006E1161" w:rsidRDefault="001C7B0E" w:rsidP="00954982">
            <w:pPr>
              <w:rPr>
                <w:rFonts w:ascii="Garamond" w:hAnsi="Garamond"/>
              </w:rPr>
            </w:pPr>
          </w:p>
        </w:tc>
      </w:tr>
      <w:tr w:rsidR="001C7B0E" w:rsidRPr="006E1161" w14:paraId="4DF6EF79" w14:textId="77777777" w:rsidTr="001C7B0E">
        <w:trPr>
          <w:trHeight w:val="289"/>
        </w:trPr>
        <w:tc>
          <w:tcPr>
            <w:tcW w:w="3168" w:type="dxa"/>
            <w:vAlign w:val="center"/>
          </w:tcPr>
          <w:p w14:paraId="08DF6C6C"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IIA / Analogous </w:t>
            </w:r>
          </w:p>
        </w:tc>
        <w:tc>
          <w:tcPr>
            <w:tcW w:w="810" w:type="dxa"/>
          </w:tcPr>
          <w:p w14:paraId="7E4F1FE8" w14:textId="77777777" w:rsidR="001C7B0E" w:rsidRPr="006E1161" w:rsidRDefault="001C7B0E" w:rsidP="00954982">
            <w:pPr>
              <w:rPr>
                <w:rFonts w:ascii="Garamond" w:hAnsi="Garamond"/>
              </w:rPr>
            </w:pPr>
          </w:p>
        </w:tc>
        <w:tc>
          <w:tcPr>
            <w:tcW w:w="1080" w:type="dxa"/>
          </w:tcPr>
          <w:p w14:paraId="3C87FBB8" w14:textId="77777777" w:rsidR="001C7B0E" w:rsidRPr="006E1161" w:rsidRDefault="001C7B0E" w:rsidP="00954982">
            <w:pPr>
              <w:rPr>
                <w:rFonts w:ascii="Garamond" w:hAnsi="Garamond"/>
              </w:rPr>
            </w:pPr>
          </w:p>
        </w:tc>
        <w:tc>
          <w:tcPr>
            <w:tcW w:w="900" w:type="dxa"/>
          </w:tcPr>
          <w:p w14:paraId="47D0A62C" w14:textId="77777777" w:rsidR="001C7B0E" w:rsidRPr="006E1161" w:rsidRDefault="001C7B0E" w:rsidP="00954982">
            <w:pPr>
              <w:rPr>
                <w:rFonts w:ascii="Garamond" w:hAnsi="Garamond"/>
              </w:rPr>
            </w:pPr>
          </w:p>
        </w:tc>
        <w:tc>
          <w:tcPr>
            <w:tcW w:w="810" w:type="dxa"/>
          </w:tcPr>
          <w:p w14:paraId="2A83C824" w14:textId="77777777" w:rsidR="001C7B0E" w:rsidRPr="006E1161" w:rsidRDefault="001C7B0E" w:rsidP="00954982">
            <w:pPr>
              <w:rPr>
                <w:rFonts w:ascii="Garamond" w:hAnsi="Garamond"/>
              </w:rPr>
            </w:pPr>
          </w:p>
        </w:tc>
        <w:tc>
          <w:tcPr>
            <w:tcW w:w="1080" w:type="dxa"/>
          </w:tcPr>
          <w:p w14:paraId="1CA1E4F9" w14:textId="77777777" w:rsidR="001C7B0E" w:rsidRPr="006E1161" w:rsidRDefault="001C7B0E" w:rsidP="00954982">
            <w:pPr>
              <w:rPr>
                <w:rFonts w:ascii="Garamond" w:hAnsi="Garamond"/>
              </w:rPr>
            </w:pPr>
          </w:p>
        </w:tc>
        <w:tc>
          <w:tcPr>
            <w:tcW w:w="900" w:type="dxa"/>
          </w:tcPr>
          <w:p w14:paraId="09D9DA69" w14:textId="77777777" w:rsidR="001C7B0E" w:rsidRPr="006E1161" w:rsidRDefault="001C7B0E" w:rsidP="00954982">
            <w:pPr>
              <w:rPr>
                <w:rFonts w:ascii="Garamond" w:hAnsi="Garamond"/>
              </w:rPr>
            </w:pPr>
          </w:p>
        </w:tc>
        <w:tc>
          <w:tcPr>
            <w:tcW w:w="900" w:type="dxa"/>
          </w:tcPr>
          <w:p w14:paraId="059C993B" w14:textId="77777777" w:rsidR="001C7B0E" w:rsidRPr="006E1161" w:rsidRDefault="001C7B0E" w:rsidP="00954982">
            <w:pPr>
              <w:rPr>
                <w:rFonts w:ascii="Garamond" w:hAnsi="Garamond"/>
              </w:rPr>
            </w:pPr>
          </w:p>
        </w:tc>
        <w:tc>
          <w:tcPr>
            <w:tcW w:w="990" w:type="dxa"/>
          </w:tcPr>
          <w:p w14:paraId="63AF30EB" w14:textId="77777777" w:rsidR="001C7B0E" w:rsidRPr="006E1161" w:rsidRDefault="001C7B0E" w:rsidP="00954982">
            <w:pPr>
              <w:rPr>
                <w:rFonts w:ascii="Garamond" w:hAnsi="Garamond"/>
              </w:rPr>
            </w:pPr>
          </w:p>
        </w:tc>
        <w:tc>
          <w:tcPr>
            <w:tcW w:w="810" w:type="dxa"/>
          </w:tcPr>
          <w:p w14:paraId="52F481F5" w14:textId="77777777" w:rsidR="001C7B0E" w:rsidRPr="006E1161" w:rsidRDefault="001C7B0E" w:rsidP="00954982">
            <w:pPr>
              <w:rPr>
                <w:rFonts w:ascii="Garamond" w:hAnsi="Garamond"/>
              </w:rPr>
            </w:pPr>
          </w:p>
        </w:tc>
        <w:tc>
          <w:tcPr>
            <w:tcW w:w="900" w:type="dxa"/>
          </w:tcPr>
          <w:p w14:paraId="092A8500" w14:textId="77777777" w:rsidR="001C7B0E" w:rsidRPr="006E1161" w:rsidRDefault="001C7B0E" w:rsidP="00954982">
            <w:pPr>
              <w:rPr>
                <w:rFonts w:ascii="Garamond" w:hAnsi="Garamond"/>
              </w:rPr>
            </w:pPr>
          </w:p>
        </w:tc>
        <w:tc>
          <w:tcPr>
            <w:tcW w:w="990" w:type="dxa"/>
          </w:tcPr>
          <w:p w14:paraId="3F3D012E" w14:textId="77777777" w:rsidR="001C7B0E" w:rsidRPr="006E1161" w:rsidRDefault="001C7B0E" w:rsidP="00954982">
            <w:pPr>
              <w:rPr>
                <w:rFonts w:ascii="Garamond" w:hAnsi="Garamond"/>
              </w:rPr>
            </w:pPr>
          </w:p>
        </w:tc>
        <w:tc>
          <w:tcPr>
            <w:tcW w:w="900" w:type="dxa"/>
          </w:tcPr>
          <w:p w14:paraId="226313AF" w14:textId="77777777" w:rsidR="001C7B0E" w:rsidRPr="006E1161" w:rsidRDefault="001C7B0E" w:rsidP="00954982">
            <w:pPr>
              <w:rPr>
                <w:rFonts w:ascii="Garamond" w:hAnsi="Garamond"/>
              </w:rPr>
            </w:pPr>
          </w:p>
        </w:tc>
      </w:tr>
      <w:tr w:rsidR="001C7B0E" w:rsidRPr="006E1161" w14:paraId="622A6A96" w14:textId="77777777" w:rsidTr="001C7B0E">
        <w:trPr>
          <w:trHeight w:val="289"/>
        </w:trPr>
        <w:tc>
          <w:tcPr>
            <w:tcW w:w="3168" w:type="dxa"/>
            <w:vAlign w:val="center"/>
          </w:tcPr>
          <w:p w14:paraId="154DD910"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IIB / Analogous </w:t>
            </w:r>
          </w:p>
        </w:tc>
        <w:tc>
          <w:tcPr>
            <w:tcW w:w="810" w:type="dxa"/>
          </w:tcPr>
          <w:p w14:paraId="668D0810" w14:textId="77777777" w:rsidR="001C7B0E" w:rsidRPr="006E1161" w:rsidRDefault="001C7B0E" w:rsidP="00954982">
            <w:pPr>
              <w:rPr>
                <w:rFonts w:ascii="Garamond" w:hAnsi="Garamond"/>
              </w:rPr>
            </w:pPr>
          </w:p>
        </w:tc>
        <w:tc>
          <w:tcPr>
            <w:tcW w:w="1080" w:type="dxa"/>
          </w:tcPr>
          <w:p w14:paraId="4B7B3211" w14:textId="77777777" w:rsidR="001C7B0E" w:rsidRPr="006E1161" w:rsidRDefault="001C7B0E" w:rsidP="00954982">
            <w:pPr>
              <w:rPr>
                <w:rFonts w:ascii="Garamond" w:hAnsi="Garamond"/>
              </w:rPr>
            </w:pPr>
          </w:p>
        </w:tc>
        <w:tc>
          <w:tcPr>
            <w:tcW w:w="900" w:type="dxa"/>
          </w:tcPr>
          <w:p w14:paraId="503C915D" w14:textId="77777777" w:rsidR="001C7B0E" w:rsidRPr="006E1161" w:rsidRDefault="001C7B0E" w:rsidP="00954982">
            <w:pPr>
              <w:rPr>
                <w:rFonts w:ascii="Garamond" w:hAnsi="Garamond"/>
              </w:rPr>
            </w:pPr>
          </w:p>
        </w:tc>
        <w:tc>
          <w:tcPr>
            <w:tcW w:w="810" w:type="dxa"/>
          </w:tcPr>
          <w:p w14:paraId="3EA178CC" w14:textId="77777777" w:rsidR="001C7B0E" w:rsidRPr="006E1161" w:rsidRDefault="001C7B0E" w:rsidP="00954982">
            <w:pPr>
              <w:rPr>
                <w:rFonts w:ascii="Garamond" w:hAnsi="Garamond"/>
              </w:rPr>
            </w:pPr>
          </w:p>
        </w:tc>
        <w:tc>
          <w:tcPr>
            <w:tcW w:w="1080" w:type="dxa"/>
          </w:tcPr>
          <w:p w14:paraId="53A4060C" w14:textId="77777777" w:rsidR="001C7B0E" w:rsidRPr="006E1161" w:rsidRDefault="001C7B0E" w:rsidP="00954982">
            <w:pPr>
              <w:rPr>
                <w:rFonts w:ascii="Garamond" w:hAnsi="Garamond"/>
              </w:rPr>
            </w:pPr>
          </w:p>
        </w:tc>
        <w:tc>
          <w:tcPr>
            <w:tcW w:w="900" w:type="dxa"/>
          </w:tcPr>
          <w:p w14:paraId="5688CF54" w14:textId="77777777" w:rsidR="001C7B0E" w:rsidRPr="006E1161" w:rsidRDefault="001C7B0E" w:rsidP="00954982">
            <w:pPr>
              <w:rPr>
                <w:rFonts w:ascii="Garamond" w:hAnsi="Garamond"/>
              </w:rPr>
            </w:pPr>
          </w:p>
        </w:tc>
        <w:tc>
          <w:tcPr>
            <w:tcW w:w="900" w:type="dxa"/>
          </w:tcPr>
          <w:p w14:paraId="5986A29B" w14:textId="77777777" w:rsidR="001C7B0E" w:rsidRPr="006E1161" w:rsidRDefault="001C7B0E" w:rsidP="00954982">
            <w:pPr>
              <w:rPr>
                <w:rFonts w:ascii="Garamond" w:hAnsi="Garamond"/>
              </w:rPr>
            </w:pPr>
          </w:p>
        </w:tc>
        <w:tc>
          <w:tcPr>
            <w:tcW w:w="990" w:type="dxa"/>
          </w:tcPr>
          <w:p w14:paraId="1D18ED07" w14:textId="77777777" w:rsidR="001C7B0E" w:rsidRPr="006E1161" w:rsidRDefault="001C7B0E" w:rsidP="00954982">
            <w:pPr>
              <w:rPr>
                <w:rFonts w:ascii="Garamond" w:hAnsi="Garamond"/>
              </w:rPr>
            </w:pPr>
          </w:p>
        </w:tc>
        <w:tc>
          <w:tcPr>
            <w:tcW w:w="810" w:type="dxa"/>
          </w:tcPr>
          <w:p w14:paraId="6049DB6A" w14:textId="77777777" w:rsidR="001C7B0E" w:rsidRPr="006E1161" w:rsidRDefault="001C7B0E" w:rsidP="00954982">
            <w:pPr>
              <w:rPr>
                <w:rFonts w:ascii="Garamond" w:hAnsi="Garamond"/>
              </w:rPr>
            </w:pPr>
          </w:p>
        </w:tc>
        <w:tc>
          <w:tcPr>
            <w:tcW w:w="900" w:type="dxa"/>
          </w:tcPr>
          <w:p w14:paraId="0C73625A" w14:textId="77777777" w:rsidR="001C7B0E" w:rsidRPr="006E1161" w:rsidRDefault="001C7B0E" w:rsidP="00954982">
            <w:pPr>
              <w:rPr>
                <w:rFonts w:ascii="Garamond" w:hAnsi="Garamond"/>
              </w:rPr>
            </w:pPr>
          </w:p>
        </w:tc>
        <w:tc>
          <w:tcPr>
            <w:tcW w:w="990" w:type="dxa"/>
          </w:tcPr>
          <w:p w14:paraId="4190DF4D" w14:textId="77777777" w:rsidR="001C7B0E" w:rsidRPr="006E1161" w:rsidRDefault="001C7B0E" w:rsidP="00954982">
            <w:pPr>
              <w:rPr>
                <w:rFonts w:ascii="Garamond" w:hAnsi="Garamond"/>
              </w:rPr>
            </w:pPr>
          </w:p>
        </w:tc>
        <w:tc>
          <w:tcPr>
            <w:tcW w:w="900" w:type="dxa"/>
          </w:tcPr>
          <w:p w14:paraId="6DD3672F" w14:textId="77777777" w:rsidR="001C7B0E" w:rsidRPr="006E1161" w:rsidRDefault="001C7B0E" w:rsidP="00954982">
            <w:pPr>
              <w:rPr>
                <w:rFonts w:ascii="Garamond" w:hAnsi="Garamond"/>
              </w:rPr>
            </w:pPr>
          </w:p>
        </w:tc>
      </w:tr>
      <w:tr w:rsidR="001C7B0E" w:rsidRPr="006E1161" w14:paraId="38F14502" w14:textId="77777777" w:rsidTr="001C7B0E">
        <w:trPr>
          <w:trHeight w:val="289"/>
        </w:trPr>
        <w:tc>
          <w:tcPr>
            <w:tcW w:w="3168" w:type="dxa"/>
            <w:vAlign w:val="center"/>
          </w:tcPr>
          <w:p w14:paraId="1047E7B8" w14:textId="77777777" w:rsidR="001C7B0E" w:rsidRPr="006E1161" w:rsidRDefault="001C7B0E" w:rsidP="00954982">
            <w:pPr>
              <w:jc w:val="both"/>
              <w:rPr>
                <w:rFonts w:ascii="Garamond" w:hAnsi="Garamond"/>
                <w:b/>
                <w:bCs/>
                <w:color w:val="000000"/>
              </w:rPr>
            </w:pPr>
            <w:r>
              <w:rPr>
                <w:rFonts w:ascii="Garamond" w:hAnsi="Garamond"/>
                <w:b/>
                <w:bCs/>
                <w:color w:val="000000"/>
              </w:rPr>
              <w:t xml:space="preserve">Sub Total </w:t>
            </w:r>
          </w:p>
        </w:tc>
        <w:tc>
          <w:tcPr>
            <w:tcW w:w="810" w:type="dxa"/>
          </w:tcPr>
          <w:p w14:paraId="31912E8C" w14:textId="77777777" w:rsidR="001C7B0E" w:rsidRPr="006E1161" w:rsidRDefault="001C7B0E" w:rsidP="00954982">
            <w:pPr>
              <w:rPr>
                <w:rFonts w:ascii="Garamond" w:hAnsi="Garamond"/>
              </w:rPr>
            </w:pPr>
          </w:p>
        </w:tc>
        <w:tc>
          <w:tcPr>
            <w:tcW w:w="1080" w:type="dxa"/>
          </w:tcPr>
          <w:p w14:paraId="29B38D3F" w14:textId="77777777" w:rsidR="001C7B0E" w:rsidRPr="006E1161" w:rsidRDefault="001C7B0E" w:rsidP="00954982">
            <w:pPr>
              <w:rPr>
                <w:rFonts w:ascii="Garamond" w:hAnsi="Garamond"/>
              </w:rPr>
            </w:pPr>
          </w:p>
        </w:tc>
        <w:tc>
          <w:tcPr>
            <w:tcW w:w="900" w:type="dxa"/>
          </w:tcPr>
          <w:p w14:paraId="683E824D" w14:textId="77777777" w:rsidR="001C7B0E" w:rsidRPr="006E1161" w:rsidRDefault="001C7B0E" w:rsidP="00954982">
            <w:pPr>
              <w:rPr>
                <w:rFonts w:ascii="Garamond" w:hAnsi="Garamond"/>
              </w:rPr>
            </w:pPr>
          </w:p>
        </w:tc>
        <w:tc>
          <w:tcPr>
            <w:tcW w:w="810" w:type="dxa"/>
          </w:tcPr>
          <w:p w14:paraId="4119AAB3" w14:textId="77777777" w:rsidR="001C7B0E" w:rsidRPr="006E1161" w:rsidRDefault="001C7B0E" w:rsidP="00954982">
            <w:pPr>
              <w:rPr>
                <w:rFonts w:ascii="Garamond" w:hAnsi="Garamond"/>
              </w:rPr>
            </w:pPr>
          </w:p>
        </w:tc>
        <w:tc>
          <w:tcPr>
            <w:tcW w:w="1080" w:type="dxa"/>
          </w:tcPr>
          <w:p w14:paraId="10B66FFE" w14:textId="77777777" w:rsidR="001C7B0E" w:rsidRPr="006E1161" w:rsidRDefault="001C7B0E" w:rsidP="00954982">
            <w:pPr>
              <w:rPr>
                <w:rFonts w:ascii="Garamond" w:hAnsi="Garamond"/>
              </w:rPr>
            </w:pPr>
          </w:p>
        </w:tc>
        <w:tc>
          <w:tcPr>
            <w:tcW w:w="900" w:type="dxa"/>
          </w:tcPr>
          <w:p w14:paraId="41F32A61" w14:textId="77777777" w:rsidR="001C7B0E" w:rsidRPr="006E1161" w:rsidRDefault="001C7B0E" w:rsidP="00954982">
            <w:pPr>
              <w:rPr>
                <w:rFonts w:ascii="Garamond" w:hAnsi="Garamond"/>
              </w:rPr>
            </w:pPr>
          </w:p>
        </w:tc>
        <w:tc>
          <w:tcPr>
            <w:tcW w:w="900" w:type="dxa"/>
          </w:tcPr>
          <w:p w14:paraId="28ADB38A" w14:textId="77777777" w:rsidR="001C7B0E" w:rsidRPr="006E1161" w:rsidRDefault="001C7B0E" w:rsidP="00954982">
            <w:pPr>
              <w:rPr>
                <w:rFonts w:ascii="Garamond" w:hAnsi="Garamond"/>
              </w:rPr>
            </w:pPr>
          </w:p>
        </w:tc>
        <w:tc>
          <w:tcPr>
            <w:tcW w:w="990" w:type="dxa"/>
          </w:tcPr>
          <w:p w14:paraId="2ACD88FB" w14:textId="77777777" w:rsidR="001C7B0E" w:rsidRPr="006E1161" w:rsidRDefault="001C7B0E" w:rsidP="00954982">
            <w:pPr>
              <w:rPr>
                <w:rFonts w:ascii="Garamond" w:hAnsi="Garamond"/>
              </w:rPr>
            </w:pPr>
          </w:p>
        </w:tc>
        <w:tc>
          <w:tcPr>
            <w:tcW w:w="810" w:type="dxa"/>
          </w:tcPr>
          <w:p w14:paraId="2A0CC27A" w14:textId="77777777" w:rsidR="001C7B0E" w:rsidRPr="006E1161" w:rsidRDefault="001C7B0E" w:rsidP="00954982">
            <w:pPr>
              <w:rPr>
                <w:rFonts w:ascii="Garamond" w:hAnsi="Garamond"/>
              </w:rPr>
            </w:pPr>
          </w:p>
        </w:tc>
        <w:tc>
          <w:tcPr>
            <w:tcW w:w="900" w:type="dxa"/>
          </w:tcPr>
          <w:p w14:paraId="468D8C20" w14:textId="77777777" w:rsidR="001C7B0E" w:rsidRPr="006E1161" w:rsidRDefault="001C7B0E" w:rsidP="00954982">
            <w:pPr>
              <w:rPr>
                <w:rFonts w:ascii="Garamond" w:hAnsi="Garamond"/>
              </w:rPr>
            </w:pPr>
          </w:p>
        </w:tc>
        <w:tc>
          <w:tcPr>
            <w:tcW w:w="990" w:type="dxa"/>
          </w:tcPr>
          <w:p w14:paraId="3F457E3E" w14:textId="77777777" w:rsidR="001C7B0E" w:rsidRPr="006E1161" w:rsidRDefault="001C7B0E" w:rsidP="00954982">
            <w:pPr>
              <w:rPr>
                <w:rFonts w:ascii="Garamond" w:hAnsi="Garamond"/>
              </w:rPr>
            </w:pPr>
          </w:p>
        </w:tc>
        <w:tc>
          <w:tcPr>
            <w:tcW w:w="900" w:type="dxa"/>
          </w:tcPr>
          <w:p w14:paraId="6808E976" w14:textId="77777777" w:rsidR="001C7B0E" w:rsidRPr="006E1161" w:rsidRDefault="001C7B0E" w:rsidP="00954982">
            <w:pPr>
              <w:rPr>
                <w:rFonts w:ascii="Garamond" w:hAnsi="Garamond"/>
              </w:rPr>
            </w:pPr>
          </w:p>
        </w:tc>
      </w:tr>
      <w:tr w:rsidR="001C7B0E" w:rsidRPr="006E1161" w14:paraId="547D8253" w14:textId="77777777" w:rsidTr="001C7B0E">
        <w:trPr>
          <w:trHeight w:val="289"/>
        </w:trPr>
        <w:tc>
          <w:tcPr>
            <w:tcW w:w="3168" w:type="dxa"/>
            <w:vAlign w:val="center"/>
          </w:tcPr>
          <w:p w14:paraId="1AF14235"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TOTAL </w:t>
            </w:r>
          </w:p>
        </w:tc>
        <w:tc>
          <w:tcPr>
            <w:tcW w:w="810" w:type="dxa"/>
          </w:tcPr>
          <w:p w14:paraId="3485B4FC" w14:textId="77777777" w:rsidR="001C7B0E" w:rsidRPr="006E1161" w:rsidRDefault="001C7B0E" w:rsidP="00954982">
            <w:pPr>
              <w:rPr>
                <w:rFonts w:ascii="Garamond" w:hAnsi="Garamond"/>
              </w:rPr>
            </w:pPr>
          </w:p>
        </w:tc>
        <w:tc>
          <w:tcPr>
            <w:tcW w:w="1080" w:type="dxa"/>
          </w:tcPr>
          <w:p w14:paraId="087CF733" w14:textId="77777777" w:rsidR="001C7B0E" w:rsidRPr="006E1161" w:rsidRDefault="001C7B0E" w:rsidP="00954982">
            <w:pPr>
              <w:rPr>
                <w:rFonts w:ascii="Garamond" w:hAnsi="Garamond"/>
              </w:rPr>
            </w:pPr>
          </w:p>
        </w:tc>
        <w:tc>
          <w:tcPr>
            <w:tcW w:w="900" w:type="dxa"/>
          </w:tcPr>
          <w:p w14:paraId="3D24163A" w14:textId="77777777" w:rsidR="001C7B0E" w:rsidRPr="006E1161" w:rsidRDefault="001C7B0E" w:rsidP="00954982">
            <w:pPr>
              <w:rPr>
                <w:rFonts w:ascii="Garamond" w:hAnsi="Garamond"/>
              </w:rPr>
            </w:pPr>
          </w:p>
        </w:tc>
        <w:tc>
          <w:tcPr>
            <w:tcW w:w="810" w:type="dxa"/>
          </w:tcPr>
          <w:p w14:paraId="2C75797A" w14:textId="77777777" w:rsidR="001C7B0E" w:rsidRPr="006E1161" w:rsidRDefault="001C7B0E" w:rsidP="00954982">
            <w:pPr>
              <w:rPr>
                <w:rFonts w:ascii="Garamond" w:hAnsi="Garamond"/>
              </w:rPr>
            </w:pPr>
          </w:p>
        </w:tc>
        <w:tc>
          <w:tcPr>
            <w:tcW w:w="1080" w:type="dxa"/>
          </w:tcPr>
          <w:p w14:paraId="31C1FEF5" w14:textId="77777777" w:rsidR="001C7B0E" w:rsidRPr="006E1161" w:rsidRDefault="001C7B0E" w:rsidP="00954982">
            <w:pPr>
              <w:rPr>
                <w:rFonts w:ascii="Garamond" w:hAnsi="Garamond"/>
              </w:rPr>
            </w:pPr>
          </w:p>
        </w:tc>
        <w:tc>
          <w:tcPr>
            <w:tcW w:w="900" w:type="dxa"/>
          </w:tcPr>
          <w:p w14:paraId="7A5EDB56" w14:textId="77777777" w:rsidR="001C7B0E" w:rsidRPr="006E1161" w:rsidRDefault="001C7B0E" w:rsidP="00954982">
            <w:pPr>
              <w:rPr>
                <w:rFonts w:ascii="Garamond" w:hAnsi="Garamond"/>
              </w:rPr>
            </w:pPr>
          </w:p>
        </w:tc>
        <w:tc>
          <w:tcPr>
            <w:tcW w:w="900" w:type="dxa"/>
          </w:tcPr>
          <w:p w14:paraId="24116662" w14:textId="77777777" w:rsidR="001C7B0E" w:rsidRPr="006E1161" w:rsidRDefault="001C7B0E" w:rsidP="00954982">
            <w:pPr>
              <w:rPr>
                <w:rFonts w:ascii="Garamond" w:hAnsi="Garamond"/>
              </w:rPr>
            </w:pPr>
          </w:p>
        </w:tc>
        <w:tc>
          <w:tcPr>
            <w:tcW w:w="990" w:type="dxa"/>
          </w:tcPr>
          <w:p w14:paraId="4A91860F" w14:textId="77777777" w:rsidR="001C7B0E" w:rsidRPr="006E1161" w:rsidRDefault="001C7B0E" w:rsidP="00954982">
            <w:pPr>
              <w:rPr>
                <w:rFonts w:ascii="Garamond" w:hAnsi="Garamond"/>
              </w:rPr>
            </w:pPr>
          </w:p>
        </w:tc>
        <w:tc>
          <w:tcPr>
            <w:tcW w:w="810" w:type="dxa"/>
          </w:tcPr>
          <w:p w14:paraId="4BD0B9BA" w14:textId="77777777" w:rsidR="001C7B0E" w:rsidRPr="006E1161" w:rsidRDefault="001C7B0E" w:rsidP="00954982">
            <w:pPr>
              <w:rPr>
                <w:rFonts w:ascii="Garamond" w:hAnsi="Garamond"/>
              </w:rPr>
            </w:pPr>
          </w:p>
        </w:tc>
        <w:tc>
          <w:tcPr>
            <w:tcW w:w="900" w:type="dxa"/>
          </w:tcPr>
          <w:p w14:paraId="2171EAF7" w14:textId="77777777" w:rsidR="001C7B0E" w:rsidRPr="006E1161" w:rsidRDefault="001C7B0E" w:rsidP="00954982">
            <w:pPr>
              <w:rPr>
                <w:rFonts w:ascii="Garamond" w:hAnsi="Garamond"/>
              </w:rPr>
            </w:pPr>
          </w:p>
        </w:tc>
        <w:tc>
          <w:tcPr>
            <w:tcW w:w="990" w:type="dxa"/>
          </w:tcPr>
          <w:p w14:paraId="2A4FC9C4" w14:textId="77777777" w:rsidR="001C7B0E" w:rsidRPr="006E1161" w:rsidRDefault="001C7B0E" w:rsidP="00954982">
            <w:pPr>
              <w:rPr>
                <w:rFonts w:ascii="Garamond" w:hAnsi="Garamond"/>
              </w:rPr>
            </w:pPr>
          </w:p>
        </w:tc>
        <w:tc>
          <w:tcPr>
            <w:tcW w:w="900" w:type="dxa"/>
          </w:tcPr>
          <w:p w14:paraId="51FC3B58" w14:textId="77777777" w:rsidR="001C7B0E" w:rsidRPr="006E1161" w:rsidRDefault="001C7B0E" w:rsidP="00954982">
            <w:pPr>
              <w:rPr>
                <w:rFonts w:ascii="Garamond" w:hAnsi="Garamond"/>
              </w:rPr>
            </w:pPr>
          </w:p>
        </w:tc>
      </w:tr>
    </w:tbl>
    <w:p w14:paraId="6DFD7E72" w14:textId="77777777" w:rsidR="001C7B0E" w:rsidRDefault="001C7B0E" w:rsidP="001C7B0E">
      <w:pPr>
        <w:rPr>
          <w:rFonts w:ascii="Garamond" w:hAnsi="Garamond"/>
        </w:rPr>
      </w:pPr>
    </w:p>
    <w:p w14:paraId="30E8C284" w14:textId="77777777" w:rsidR="001C7B0E" w:rsidRDefault="001C7B0E" w:rsidP="001C7B0E">
      <w:pPr>
        <w:rPr>
          <w:rFonts w:ascii="Garamond" w:hAnsi="Garamond"/>
        </w:rPr>
      </w:pPr>
    </w:p>
    <w:p w14:paraId="6C7B1964" w14:textId="77777777" w:rsidR="001C7B0E" w:rsidRDefault="001C7B0E" w:rsidP="001C7B0E">
      <w:pPr>
        <w:rPr>
          <w:rFonts w:ascii="Garamond" w:hAnsi="Garamond"/>
        </w:rPr>
      </w:pPr>
    </w:p>
    <w:p w14:paraId="4749E626" w14:textId="77777777" w:rsidR="00BE7CA5" w:rsidRDefault="00BE7CA5" w:rsidP="001C7B0E">
      <w:pPr>
        <w:pStyle w:val="Heading1"/>
        <w:rPr>
          <w:color w:val="auto"/>
        </w:rPr>
      </w:pPr>
    </w:p>
    <w:p w14:paraId="50AA01E9" w14:textId="0A8FBCC7" w:rsidR="001C7B0E" w:rsidRPr="00F27C86" w:rsidRDefault="001C7B0E" w:rsidP="001C7B0E">
      <w:pPr>
        <w:pStyle w:val="Heading1"/>
        <w:rPr>
          <w:color w:val="auto"/>
        </w:rPr>
      </w:pPr>
      <w:r w:rsidRPr="00F27C86">
        <w:rPr>
          <w:color w:val="auto"/>
        </w:rPr>
        <w:t>1.</w:t>
      </w:r>
      <w:r>
        <w:rPr>
          <w:color w:val="auto"/>
        </w:rPr>
        <w:t>1</w:t>
      </w:r>
      <w:r w:rsidRPr="00F27C86">
        <w:rPr>
          <w:color w:val="auto"/>
        </w:rPr>
        <w:t xml:space="preserve"> – </w:t>
      </w:r>
      <w:r>
        <w:rPr>
          <w:color w:val="auto"/>
        </w:rPr>
        <w:t xml:space="preserve">Study Leave </w:t>
      </w:r>
      <w:r w:rsidRPr="00F27C86">
        <w:rPr>
          <w:color w:val="auto"/>
        </w:rPr>
        <w:t>without pay</w:t>
      </w:r>
      <w:r>
        <w:rPr>
          <w:color w:val="auto"/>
        </w:rPr>
        <w:t xml:space="preserve"> </w:t>
      </w:r>
    </w:p>
    <w:tbl>
      <w:tblPr>
        <w:tblW w:w="142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1080"/>
        <w:gridCol w:w="900"/>
        <w:gridCol w:w="810"/>
        <w:gridCol w:w="1080"/>
        <w:gridCol w:w="900"/>
        <w:gridCol w:w="900"/>
        <w:gridCol w:w="990"/>
        <w:gridCol w:w="810"/>
        <w:gridCol w:w="900"/>
        <w:gridCol w:w="990"/>
        <w:gridCol w:w="900"/>
      </w:tblGrid>
      <w:tr w:rsidR="001C7B0E" w:rsidRPr="006E1161" w14:paraId="300A4DDF" w14:textId="77777777" w:rsidTr="001C7B0E">
        <w:trPr>
          <w:trHeight w:val="306"/>
        </w:trPr>
        <w:tc>
          <w:tcPr>
            <w:tcW w:w="3168" w:type="dxa"/>
            <w:vMerge w:val="restart"/>
          </w:tcPr>
          <w:p w14:paraId="251817D2" w14:textId="77777777" w:rsidR="001C7B0E" w:rsidRPr="006E1161" w:rsidRDefault="001C7B0E" w:rsidP="00954982">
            <w:pPr>
              <w:jc w:val="center"/>
              <w:rPr>
                <w:rFonts w:ascii="Garamond" w:hAnsi="Garamond"/>
                <w:b/>
              </w:rPr>
            </w:pPr>
            <w:r w:rsidRPr="006E1161">
              <w:rPr>
                <w:rFonts w:ascii="Garamond" w:hAnsi="Garamond"/>
                <w:b/>
              </w:rPr>
              <w:t>Grade levels</w:t>
            </w:r>
          </w:p>
        </w:tc>
        <w:tc>
          <w:tcPr>
            <w:tcW w:w="2790" w:type="dxa"/>
            <w:gridSpan w:val="3"/>
          </w:tcPr>
          <w:p w14:paraId="28569467" w14:textId="77777777" w:rsidR="001C7B0E" w:rsidRPr="006E1161" w:rsidRDefault="001C7B0E" w:rsidP="00954982">
            <w:pPr>
              <w:ind w:firstLine="720"/>
              <w:jc w:val="center"/>
              <w:rPr>
                <w:rFonts w:ascii="Garamond" w:hAnsi="Garamond"/>
                <w:b/>
              </w:rPr>
            </w:pPr>
            <w:r w:rsidRPr="006E1161">
              <w:rPr>
                <w:rFonts w:ascii="Garamond" w:hAnsi="Garamond"/>
                <w:b/>
              </w:rPr>
              <w:t>Ministries</w:t>
            </w:r>
          </w:p>
        </w:tc>
        <w:tc>
          <w:tcPr>
            <w:tcW w:w="2790" w:type="dxa"/>
            <w:gridSpan w:val="3"/>
          </w:tcPr>
          <w:p w14:paraId="1C880757" w14:textId="77777777" w:rsidR="001C7B0E" w:rsidRPr="006E1161" w:rsidRDefault="001C7B0E" w:rsidP="00954982">
            <w:pPr>
              <w:jc w:val="center"/>
              <w:rPr>
                <w:rFonts w:ascii="Garamond" w:hAnsi="Garamond"/>
                <w:b/>
              </w:rPr>
            </w:pPr>
            <w:r w:rsidRPr="006E1161">
              <w:rPr>
                <w:rFonts w:ascii="Garamond" w:hAnsi="Garamond"/>
                <w:b/>
              </w:rPr>
              <w:t>Departments</w:t>
            </w:r>
          </w:p>
        </w:tc>
        <w:tc>
          <w:tcPr>
            <w:tcW w:w="2700" w:type="dxa"/>
            <w:gridSpan w:val="3"/>
          </w:tcPr>
          <w:p w14:paraId="298E58DE" w14:textId="77777777" w:rsidR="001C7B0E" w:rsidRPr="006E1161" w:rsidRDefault="001C7B0E" w:rsidP="00954982">
            <w:pPr>
              <w:jc w:val="center"/>
              <w:rPr>
                <w:rFonts w:ascii="Garamond" w:hAnsi="Garamond"/>
                <w:b/>
              </w:rPr>
            </w:pPr>
            <w:r w:rsidRPr="006E1161">
              <w:rPr>
                <w:rFonts w:ascii="Garamond" w:hAnsi="Garamond"/>
                <w:b/>
              </w:rPr>
              <w:t>Extra Ministerial Organisations</w:t>
            </w:r>
          </w:p>
        </w:tc>
        <w:tc>
          <w:tcPr>
            <w:tcW w:w="2790" w:type="dxa"/>
            <w:gridSpan w:val="3"/>
          </w:tcPr>
          <w:p w14:paraId="54F40255" w14:textId="77777777" w:rsidR="001C7B0E" w:rsidRPr="006E1161" w:rsidRDefault="001C7B0E" w:rsidP="00954982">
            <w:pPr>
              <w:jc w:val="center"/>
              <w:rPr>
                <w:rFonts w:ascii="Garamond" w:hAnsi="Garamond"/>
                <w:b/>
              </w:rPr>
            </w:pPr>
            <w:r w:rsidRPr="006E1161">
              <w:rPr>
                <w:rFonts w:ascii="Garamond" w:hAnsi="Garamond"/>
                <w:b/>
              </w:rPr>
              <w:t>Total</w:t>
            </w:r>
          </w:p>
        </w:tc>
      </w:tr>
      <w:tr w:rsidR="001C7B0E" w:rsidRPr="006E1161" w14:paraId="5AEFBFF1" w14:textId="77777777" w:rsidTr="001C7B0E">
        <w:trPr>
          <w:trHeight w:val="50"/>
        </w:trPr>
        <w:tc>
          <w:tcPr>
            <w:tcW w:w="3168" w:type="dxa"/>
            <w:vMerge/>
          </w:tcPr>
          <w:p w14:paraId="165A396F" w14:textId="77777777" w:rsidR="001C7B0E" w:rsidRPr="006E1161" w:rsidRDefault="001C7B0E" w:rsidP="00954982">
            <w:pPr>
              <w:jc w:val="center"/>
              <w:rPr>
                <w:rFonts w:ascii="Garamond" w:hAnsi="Garamond"/>
                <w:b/>
              </w:rPr>
            </w:pPr>
          </w:p>
        </w:tc>
        <w:tc>
          <w:tcPr>
            <w:tcW w:w="810" w:type="dxa"/>
          </w:tcPr>
          <w:p w14:paraId="1E5A0D80"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7FC4A77C"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365A44E5" w14:textId="77777777" w:rsidR="001C7B0E" w:rsidRPr="006E1161" w:rsidRDefault="001C7B0E" w:rsidP="00954982">
            <w:pPr>
              <w:jc w:val="center"/>
              <w:rPr>
                <w:rFonts w:ascii="Garamond" w:hAnsi="Garamond"/>
                <w:b/>
              </w:rPr>
            </w:pPr>
            <w:r w:rsidRPr="006E1161">
              <w:rPr>
                <w:rFonts w:ascii="Garamond" w:hAnsi="Garamond"/>
                <w:b/>
              </w:rPr>
              <w:t>Total</w:t>
            </w:r>
          </w:p>
        </w:tc>
        <w:tc>
          <w:tcPr>
            <w:tcW w:w="810" w:type="dxa"/>
          </w:tcPr>
          <w:p w14:paraId="4011E0FB"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08F0C438"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17A45351"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161CFC08"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70FD7BD2" w14:textId="77777777" w:rsidR="001C7B0E" w:rsidRPr="006E1161" w:rsidRDefault="001C7B0E" w:rsidP="00954982">
            <w:pPr>
              <w:jc w:val="center"/>
              <w:rPr>
                <w:rFonts w:ascii="Garamond" w:hAnsi="Garamond"/>
                <w:b/>
              </w:rPr>
            </w:pPr>
            <w:r w:rsidRPr="006E1161">
              <w:rPr>
                <w:rFonts w:ascii="Garamond" w:hAnsi="Garamond"/>
                <w:b/>
              </w:rPr>
              <w:t>Female</w:t>
            </w:r>
          </w:p>
        </w:tc>
        <w:tc>
          <w:tcPr>
            <w:tcW w:w="810" w:type="dxa"/>
          </w:tcPr>
          <w:p w14:paraId="47841AFA"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320BD40B"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0AD28111" w14:textId="77777777" w:rsidR="001C7B0E" w:rsidRPr="006E1161" w:rsidRDefault="001C7B0E" w:rsidP="00954982">
            <w:pPr>
              <w:jc w:val="center"/>
              <w:rPr>
                <w:rFonts w:ascii="Garamond" w:hAnsi="Garamond"/>
                <w:b/>
              </w:rPr>
            </w:pPr>
            <w:r>
              <w:rPr>
                <w:rFonts w:ascii="Garamond" w:hAnsi="Garamond"/>
                <w:b/>
              </w:rPr>
              <w:t>Female</w:t>
            </w:r>
          </w:p>
        </w:tc>
        <w:tc>
          <w:tcPr>
            <w:tcW w:w="900" w:type="dxa"/>
          </w:tcPr>
          <w:p w14:paraId="48AE1F33" w14:textId="77777777" w:rsidR="001C7B0E" w:rsidRPr="006E1161" w:rsidRDefault="001C7B0E" w:rsidP="00954982">
            <w:pPr>
              <w:jc w:val="center"/>
              <w:rPr>
                <w:rFonts w:ascii="Garamond" w:hAnsi="Garamond"/>
                <w:b/>
              </w:rPr>
            </w:pPr>
            <w:r>
              <w:rPr>
                <w:rFonts w:ascii="Garamond" w:hAnsi="Garamond"/>
                <w:b/>
              </w:rPr>
              <w:t>Total</w:t>
            </w:r>
          </w:p>
        </w:tc>
      </w:tr>
      <w:tr w:rsidR="001C7B0E" w:rsidRPr="006E1161" w14:paraId="5A8700FD" w14:textId="77777777" w:rsidTr="001C7B0E">
        <w:trPr>
          <w:trHeight w:val="306"/>
        </w:trPr>
        <w:tc>
          <w:tcPr>
            <w:tcW w:w="3168" w:type="dxa"/>
            <w:vAlign w:val="center"/>
          </w:tcPr>
          <w:p w14:paraId="3AA36747"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Director / Analogous </w:t>
            </w:r>
          </w:p>
        </w:tc>
        <w:tc>
          <w:tcPr>
            <w:tcW w:w="810" w:type="dxa"/>
          </w:tcPr>
          <w:p w14:paraId="29BDE9C2" w14:textId="77777777" w:rsidR="001C7B0E" w:rsidRPr="006E1161" w:rsidRDefault="001C7B0E" w:rsidP="00954982">
            <w:pPr>
              <w:rPr>
                <w:rFonts w:ascii="Garamond" w:hAnsi="Garamond"/>
              </w:rPr>
            </w:pPr>
          </w:p>
        </w:tc>
        <w:tc>
          <w:tcPr>
            <w:tcW w:w="1080" w:type="dxa"/>
          </w:tcPr>
          <w:p w14:paraId="75BD7E95" w14:textId="77777777" w:rsidR="001C7B0E" w:rsidRPr="006E1161" w:rsidRDefault="001C7B0E" w:rsidP="00954982">
            <w:pPr>
              <w:rPr>
                <w:rFonts w:ascii="Garamond" w:hAnsi="Garamond"/>
              </w:rPr>
            </w:pPr>
          </w:p>
        </w:tc>
        <w:tc>
          <w:tcPr>
            <w:tcW w:w="900" w:type="dxa"/>
          </w:tcPr>
          <w:p w14:paraId="01AE026F" w14:textId="77777777" w:rsidR="001C7B0E" w:rsidRPr="006E1161" w:rsidRDefault="001C7B0E" w:rsidP="00954982">
            <w:pPr>
              <w:rPr>
                <w:rFonts w:ascii="Garamond" w:hAnsi="Garamond"/>
              </w:rPr>
            </w:pPr>
          </w:p>
        </w:tc>
        <w:tc>
          <w:tcPr>
            <w:tcW w:w="810" w:type="dxa"/>
          </w:tcPr>
          <w:p w14:paraId="0BA009CF" w14:textId="77777777" w:rsidR="001C7B0E" w:rsidRPr="006E1161" w:rsidRDefault="001C7B0E" w:rsidP="00954982">
            <w:pPr>
              <w:rPr>
                <w:rFonts w:ascii="Garamond" w:hAnsi="Garamond"/>
              </w:rPr>
            </w:pPr>
          </w:p>
        </w:tc>
        <w:tc>
          <w:tcPr>
            <w:tcW w:w="1080" w:type="dxa"/>
          </w:tcPr>
          <w:p w14:paraId="15A5077F" w14:textId="77777777" w:rsidR="001C7B0E" w:rsidRPr="006E1161" w:rsidRDefault="001C7B0E" w:rsidP="00954982">
            <w:pPr>
              <w:rPr>
                <w:rFonts w:ascii="Garamond" w:hAnsi="Garamond"/>
              </w:rPr>
            </w:pPr>
          </w:p>
        </w:tc>
        <w:tc>
          <w:tcPr>
            <w:tcW w:w="900" w:type="dxa"/>
          </w:tcPr>
          <w:p w14:paraId="771D4D92" w14:textId="77777777" w:rsidR="001C7B0E" w:rsidRPr="006E1161" w:rsidRDefault="001C7B0E" w:rsidP="00954982">
            <w:pPr>
              <w:rPr>
                <w:rFonts w:ascii="Garamond" w:hAnsi="Garamond"/>
              </w:rPr>
            </w:pPr>
          </w:p>
        </w:tc>
        <w:tc>
          <w:tcPr>
            <w:tcW w:w="900" w:type="dxa"/>
          </w:tcPr>
          <w:p w14:paraId="3A35BEB5" w14:textId="77777777" w:rsidR="001C7B0E" w:rsidRPr="006E1161" w:rsidRDefault="001C7B0E" w:rsidP="00954982">
            <w:pPr>
              <w:rPr>
                <w:rFonts w:ascii="Garamond" w:hAnsi="Garamond"/>
              </w:rPr>
            </w:pPr>
          </w:p>
        </w:tc>
        <w:tc>
          <w:tcPr>
            <w:tcW w:w="990" w:type="dxa"/>
          </w:tcPr>
          <w:p w14:paraId="3AE1EDC3" w14:textId="77777777" w:rsidR="001C7B0E" w:rsidRPr="006E1161" w:rsidRDefault="001C7B0E" w:rsidP="00954982">
            <w:pPr>
              <w:rPr>
                <w:rFonts w:ascii="Garamond" w:hAnsi="Garamond"/>
              </w:rPr>
            </w:pPr>
          </w:p>
        </w:tc>
        <w:tc>
          <w:tcPr>
            <w:tcW w:w="810" w:type="dxa"/>
          </w:tcPr>
          <w:p w14:paraId="086B1AAD" w14:textId="77777777" w:rsidR="001C7B0E" w:rsidRPr="006E1161" w:rsidRDefault="001C7B0E" w:rsidP="00954982">
            <w:pPr>
              <w:rPr>
                <w:rFonts w:ascii="Garamond" w:hAnsi="Garamond"/>
              </w:rPr>
            </w:pPr>
          </w:p>
        </w:tc>
        <w:tc>
          <w:tcPr>
            <w:tcW w:w="900" w:type="dxa"/>
          </w:tcPr>
          <w:p w14:paraId="0FEB013E" w14:textId="77777777" w:rsidR="001C7B0E" w:rsidRPr="006E1161" w:rsidRDefault="001C7B0E" w:rsidP="00954982">
            <w:pPr>
              <w:rPr>
                <w:rFonts w:ascii="Garamond" w:hAnsi="Garamond"/>
              </w:rPr>
            </w:pPr>
          </w:p>
        </w:tc>
        <w:tc>
          <w:tcPr>
            <w:tcW w:w="990" w:type="dxa"/>
          </w:tcPr>
          <w:p w14:paraId="459B694F" w14:textId="77777777" w:rsidR="001C7B0E" w:rsidRPr="006E1161" w:rsidRDefault="001C7B0E" w:rsidP="00954982">
            <w:pPr>
              <w:rPr>
                <w:rFonts w:ascii="Garamond" w:hAnsi="Garamond"/>
              </w:rPr>
            </w:pPr>
          </w:p>
        </w:tc>
        <w:tc>
          <w:tcPr>
            <w:tcW w:w="900" w:type="dxa"/>
          </w:tcPr>
          <w:p w14:paraId="7623E7F8" w14:textId="77777777" w:rsidR="001C7B0E" w:rsidRPr="006E1161" w:rsidRDefault="001C7B0E" w:rsidP="00954982">
            <w:pPr>
              <w:rPr>
                <w:rFonts w:ascii="Garamond" w:hAnsi="Garamond"/>
              </w:rPr>
            </w:pPr>
          </w:p>
        </w:tc>
      </w:tr>
      <w:tr w:rsidR="001C7B0E" w:rsidRPr="006E1161" w14:paraId="2D2CC3FF" w14:textId="77777777" w:rsidTr="001C7B0E">
        <w:trPr>
          <w:trHeight w:val="289"/>
        </w:trPr>
        <w:tc>
          <w:tcPr>
            <w:tcW w:w="3168" w:type="dxa"/>
            <w:vAlign w:val="center"/>
          </w:tcPr>
          <w:p w14:paraId="083DD955"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Deputy Director / Analogous </w:t>
            </w:r>
          </w:p>
        </w:tc>
        <w:tc>
          <w:tcPr>
            <w:tcW w:w="810" w:type="dxa"/>
          </w:tcPr>
          <w:p w14:paraId="47C7492D" w14:textId="77777777" w:rsidR="001C7B0E" w:rsidRPr="006E1161" w:rsidRDefault="001C7B0E" w:rsidP="00954982">
            <w:pPr>
              <w:rPr>
                <w:rFonts w:ascii="Garamond" w:hAnsi="Garamond"/>
              </w:rPr>
            </w:pPr>
          </w:p>
        </w:tc>
        <w:tc>
          <w:tcPr>
            <w:tcW w:w="1080" w:type="dxa"/>
          </w:tcPr>
          <w:p w14:paraId="434F1F23" w14:textId="77777777" w:rsidR="001C7B0E" w:rsidRPr="006E1161" w:rsidRDefault="001C7B0E" w:rsidP="00954982">
            <w:pPr>
              <w:rPr>
                <w:rFonts w:ascii="Garamond" w:hAnsi="Garamond"/>
              </w:rPr>
            </w:pPr>
          </w:p>
        </w:tc>
        <w:tc>
          <w:tcPr>
            <w:tcW w:w="900" w:type="dxa"/>
          </w:tcPr>
          <w:p w14:paraId="4D6A48BF" w14:textId="77777777" w:rsidR="001C7B0E" w:rsidRPr="006E1161" w:rsidRDefault="001C7B0E" w:rsidP="00954982">
            <w:pPr>
              <w:rPr>
                <w:rFonts w:ascii="Garamond" w:hAnsi="Garamond"/>
              </w:rPr>
            </w:pPr>
          </w:p>
        </w:tc>
        <w:tc>
          <w:tcPr>
            <w:tcW w:w="810" w:type="dxa"/>
          </w:tcPr>
          <w:p w14:paraId="0175A8B9" w14:textId="77777777" w:rsidR="001C7B0E" w:rsidRPr="006E1161" w:rsidRDefault="001C7B0E" w:rsidP="00954982">
            <w:pPr>
              <w:rPr>
                <w:rFonts w:ascii="Garamond" w:hAnsi="Garamond"/>
              </w:rPr>
            </w:pPr>
          </w:p>
        </w:tc>
        <w:tc>
          <w:tcPr>
            <w:tcW w:w="1080" w:type="dxa"/>
          </w:tcPr>
          <w:p w14:paraId="19D672D0" w14:textId="77777777" w:rsidR="001C7B0E" w:rsidRPr="006E1161" w:rsidRDefault="001C7B0E" w:rsidP="00954982">
            <w:pPr>
              <w:rPr>
                <w:rFonts w:ascii="Garamond" w:hAnsi="Garamond"/>
              </w:rPr>
            </w:pPr>
          </w:p>
        </w:tc>
        <w:tc>
          <w:tcPr>
            <w:tcW w:w="900" w:type="dxa"/>
          </w:tcPr>
          <w:p w14:paraId="52FF527B" w14:textId="77777777" w:rsidR="001C7B0E" w:rsidRPr="006E1161" w:rsidRDefault="001C7B0E" w:rsidP="00954982">
            <w:pPr>
              <w:rPr>
                <w:rFonts w:ascii="Garamond" w:hAnsi="Garamond"/>
              </w:rPr>
            </w:pPr>
          </w:p>
        </w:tc>
        <w:tc>
          <w:tcPr>
            <w:tcW w:w="900" w:type="dxa"/>
          </w:tcPr>
          <w:p w14:paraId="280C1183" w14:textId="77777777" w:rsidR="001C7B0E" w:rsidRPr="006E1161" w:rsidRDefault="001C7B0E" w:rsidP="00954982">
            <w:pPr>
              <w:rPr>
                <w:rFonts w:ascii="Garamond" w:hAnsi="Garamond"/>
              </w:rPr>
            </w:pPr>
          </w:p>
        </w:tc>
        <w:tc>
          <w:tcPr>
            <w:tcW w:w="990" w:type="dxa"/>
          </w:tcPr>
          <w:p w14:paraId="7208A20F" w14:textId="77777777" w:rsidR="001C7B0E" w:rsidRPr="006E1161" w:rsidRDefault="001C7B0E" w:rsidP="00954982">
            <w:pPr>
              <w:rPr>
                <w:rFonts w:ascii="Garamond" w:hAnsi="Garamond"/>
              </w:rPr>
            </w:pPr>
          </w:p>
        </w:tc>
        <w:tc>
          <w:tcPr>
            <w:tcW w:w="810" w:type="dxa"/>
          </w:tcPr>
          <w:p w14:paraId="503E00A0" w14:textId="77777777" w:rsidR="001C7B0E" w:rsidRPr="006E1161" w:rsidRDefault="001C7B0E" w:rsidP="00954982">
            <w:pPr>
              <w:rPr>
                <w:rFonts w:ascii="Garamond" w:hAnsi="Garamond"/>
              </w:rPr>
            </w:pPr>
          </w:p>
        </w:tc>
        <w:tc>
          <w:tcPr>
            <w:tcW w:w="900" w:type="dxa"/>
          </w:tcPr>
          <w:p w14:paraId="75AAD89B" w14:textId="77777777" w:rsidR="001C7B0E" w:rsidRPr="006E1161" w:rsidRDefault="001C7B0E" w:rsidP="00954982">
            <w:pPr>
              <w:rPr>
                <w:rFonts w:ascii="Garamond" w:hAnsi="Garamond"/>
              </w:rPr>
            </w:pPr>
          </w:p>
        </w:tc>
        <w:tc>
          <w:tcPr>
            <w:tcW w:w="990" w:type="dxa"/>
          </w:tcPr>
          <w:p w14:paraId="3644B463" w14:textId="77777777" w:rsidR="001C7B0E" w:rsidRPr="006E1161" w:rsidRDefault="001C7B0E" w:rsidP="00954982">
            <w:pPr>
              <w:rPr>
                <w:rFonts w:ascii="Garamond" w:hAnsi="Garamond"/>
              </w:rPr>
            </w:pPr>
          </w:p>
        </w:tc>
        <w:tc>
          <w:tcPr>
            <w:tcW w:w="900" w:type="dxa"/>
          </w:tcPr>
          <w:p w14:paraId="04C8FA08" w14:textId="77777777" w:rsidR="001C7B0E" w:rsidRPr="006E1161" w:rsidRDefault="001C7B0E" w:rsidP="00954982">
            <w:pPr>
              <w:rPr>
                <w:rFonts w:ascii="Garamond" w:hAnsi="Garamond"/>
              </w:rPr>
            </w:pPr>
          </w:p>
        </w:tc>
      </w:tr>
      <w:tr w:rsidR="001C7B0E" w:rsidRPr="006E1161" w14:paraId="278CD0EC" w14:textId="77777777" w:rsidTr="001C7B0E">
        <w:trPr>
          <w:trHeight w:val="306"/>
        </w:trPr>
        <w:tc>
          <w:tcPr>
            <w:tcW w:w="3168" w:type="dxa"/>
            <w:vAlign w:val="center"/>
          </w:tcPr>
          <w:p w14:paraId="2967E53B"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 Analogous </w:t>
            </w:r>
          </w:p>
        </w:tc>
        <w:tc>
          <w:tcPr>
            <w:tcW w:w="810" w:type="dxa"/>
          </w:tcPr>
          <w:p w14:paraId="11D1C8E0" w14:textId="77777777" w:rsidR="001C7B0E" w:rsidRPr="006E1161" w:rsidRDefault="001C7B0E" w:rsidP="00954982">
            <w:pPr>
              <w:rPr>
                <w:rFonts w:ascii="Garamond" w:hAnsi="Garamond"/>
              </w:rPr>
            </w:pPr>
          </w:p>
        </w:tc>
        <w:tc>
          <w:tcPr>
            <w:tcW w:w="1080" w:type="dxa"/>
          </w:tcPr>
          <w:p w14:paraId="3813F4F2" w14:textId="77777777" w:rsidR="001C7B0E" w:rsidRPr="006E1161" w:rsidRDefault="001C7B0E" w:rsidP="00954982">
            <w:pPr>
              <w:rPr>
                <w:rFonts w:ascii="Garamond" w:hAnsi="Garamond"/>
              </w:rPr>
            </w:pPr>
          </w:p>
        </w:tc>
        <w:tc>
          <w:tcPr>
            <w:tcW w:w="900" w:type="dxa"/>
          </w:tcPr>
          <w:p w14:paraId="70A8AAE6" w14:textId="77777777" w:rsidR="001C7B0E" w:rsidRPr="006E1161" w:rsidRDefault="001C7B0E" w:rsidP="00954982">
            <w:pPr>
              <w:rPr>
                <w:rFonts w:ascii="Garamond" w:hAnsi="Garamond"/>
              </w:rPr>
            </w:pPr>
          </w:p>
        </w:tc>
        <w:tc>
          <w:tcPr>
            <w:tcW w:w="810" w:type="dxa"/>
          </w:tcPr>
          <w:p w14:paraId="11B1223C" w14:textId="77777777" w:rsidR="001C7B0E" w:rsidRPr="006E1161" w:rsidRDefault="001C7B0E" w:rsidP="00954982">
            <w:pPr>
              <w:rPr>
                <w:rFonts w:ascii="Garamond" w:hAnsi="Garamond"/>
              </w:rPr>
            </w:pPr>
          </w:p>
        </w:tc>
        <w:tc>
          <w:tcPr>
            <w:tcW w:w="1080" w:type="dxa"/>
          </w:tcPr>
          <w:p w14:paraId="537B01D5" w14:textId="77777777" w:rsidR="001C7B0E" w:rsidRPr="006E1161" w:rsidRDefault="001C7B0E" w:rsidP="00954982">
            <w:pPr>
              <w:rPr>
                <w:rFonts w:ascii="Garamond" w:hAnsi="Garamond"/>
              </w:rPr>
            </w:pPr>
          </w:p>
        </w:tc>
        <w:tc>
          <w:tcPr>
            <w:tcW w:w="900" w:type="dxa"/>
          </w:tcPr>
          <w:p w14:paraId="31021E66" w14:textId="77777777" w:rsidR="001C7B0E" w:rsidRPr="006E1161" w:rsidRDefault="001C7B0E" w:rsidP="00954982">
            <w:pPr>
              <w:rPr>
                <w:rFonts w:ascii="Garamond" w:hAnsi="Garamond"/>
              </w:rPr>
            </w:pPr>
          </w:p>
        </w:tc>
        <w:tc>
          <w:tcPr>
            <w:tcW w:w="900" w:type="dxa"/>
          </w:tcPr>
          <w:p w14:paraId="3954F69D" w14:textId="77777777" w:rsidR="001C7B0E" w:rsidRPr="006E1161" w:rsidRDefault="001C7B0E" w:rsidP="00954982">
            <w:pPr>
              <w:rPr>
                <w:rFonts w:ascii="Garamond" w:hAnsi="Garamond"/>
              </w:rPr>
            </w:pPr>
          </w:p>
        </w:tc>
        <w:tc>
          <w:tcPr>
            <w:tcW w:w="990" w:type="dxa"/>
          </w:tcPr>
          <w:p w14:paraId="0B85AA6C" w14:textId="77777777" w:rsidR="001C7B0E" w:rsidRPr="006E1161" w:rsidRDefault="001C7B0E" w:rsidP="00954982">
            <w:pPr>
              <w:rPr>
                <w:rFonts w:ascii="Garamond" w:hAnsi="Garamond"/>
              </w:rPr>
            </w:pPr>
          </w:p>
        </w:tc>
        <w:tc>
          <w:tcPr>
            <w:tcW w:w="810" w:type="dxa"/>
          </w:tcPr>
          <w:p w14:paraId="21E7AC5B" w14:textId="77777777" w:rsidR="001C7B0E" w:rsidRPr="006E1161" w:rsidRDefault="001C7B0E" w:rsidP="00954982">
            <w:pPr>
              <w:rPr>
                <w:rFonts w:ascii="Garamond" w:hAnsi="Garamond"/>
              </w:rPr>
            </w:pPr>
          </w:p>
        </w:tc>
        <w:tc>
          <w:tcPr>
            <w:tcW w:w="900" w:type="dxa"/>
          </w:tcPr>
          <w:p w14:paraId="4FCBDE99" w14:textId="77777777" w:rsidR="001C7B0E" w:rsidRPr="006E1161" w:rsidRDefault="001C7B0E" w:rsidP="00954982">
            <w:pPr>
              <w:rPr>
                <w:rFonts w:ascii="Garamond" w:hAnsi="Garamond"/>
              </w:rPr>
            </w:pPr>
          </w:p>
        </w:tc>
        <w:tc>
          <w:tcPr>
            <w:tcW w:w="990" w:type="dxa"/>
          </w:tcPr>
          <w:p w14:paraId="5B276E9E" w14:textId="77777777" w:rsidR="001C7B0E" w:rsidRPr="006E1161" w:rsidRDefault="001C7B0E" w:rsidP="00954982">
            <w:pPr>
              <w:rPr>
                <w:rFonts w:ascii="Garamond" w:hAnsi="Garamond"/>
              </w:rPr>
            </w:pPr>
          </w:p>
        </w:tc>
        <w:tc>
          <w:tcPr>
            <w:tcW w:w="900" w:type="dxa"/>
          </w:tcPr>
          <w:p w14:paraId="12CB97D7" w14:textId="77777777" w:rsidR="001C7B0E" w:rsidRPr="006E1161" w:rsidRDefault="001C7B0E" w:rsidP="00954982">
            <w:pPr>
              <w:rPr>
                <w:rFonts w:ascii="Garamond" w:hAnsi="Garamond"/>
              </w:rPr>
            </w:pPr>
          </w:p>
        </w:tc>
      </w:tr>
      <w:tr w:rsidR="001C7B0E" w:rsidRPr="006E1161" w14:paraId="0923C320" w14:textId="77777777" w:rsidTr="001C7B0E">
        <w:trPr>
          <w:trHeight w:val="289"/>
        </w:trPr>
        <w:tc>
          <w:tcPr>
            <w:tcW w:w="3168" w:type="dxa"/>
            <w:vAlign w:val="center"/>
          </w:tcPr>
          <w:p w14:paraId="6037C1F4"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IIA / Analogous </w:t>
            </w:r>
          </w:p>
        </w:tc>
        <w:tc>
          <w:tcPr>
            <w:tcW w:w="810" w:type="dxa"/>
          </w:tcPr>
          <w:p w14:paraId="56188DC6" w14:textId="77777777" w:rsidR="001C7B0E" w:rsidRPr="006E1161" w:rsidRDefault="001C7B0E" w:rsidP="00954982">
            <w:pPr>
              <w:rPr>
                <w:rFonts w:ascii="Garamond" w:hAnsi="Garamond"/>
              </w:rPr>
            </w:pPr>
          </w:p>
        </w:tc>
        <w:tc>
          <w:tcPr>
            <w:tcW w:w="1080" w:type="dxa"/>
          </w:tcPr>
          <w:p w14:paraId="0703C07F" w14:textId="77777777" w:rsidR="001C7B0E" w:rsidRPr="006E1161" w:rsidRDefault="001C7B0E" w:rsidP="00954982">
            <w:pPr>
              <w:rPr>
                <w:rFonts w:ascii="Garamond" w:hAnsi="Garamond"/>
              </w:rPr>
            </w:pPr>
          </w:p>
        </w:tc>
        <w:tc>
          <w:tcPr>
            <w:tcW w:w="900" w:type="dxa"/>
          </w:tcPr>
          <w:p w14:paraId="35FC7A44" w14:textId="77777777" w:rsidR="001C7B0E" w:rsidRPr="006E1161" w:rsidRDefault="001C7B0E" w:rsidP="00954982">
            <w:pPr>
              <w:rPr>
                <w:rFonts w:ascii="Garamond" w:hAnsi="Garamond"/>
              </w:rPr>
            </w:pPr>
          </w:p>
        </w:tc>
        <w:tc>
          <w:tcPr>
            <w:tcW w:w="810" w:type="dxa"/>
          </w:tcPr>
          <w:p w14:paraId="31EB4A09" w14:textId="77777777" w:rsidR="001C7B0E" w:rsidRPr="006E1161" w:rsidRDefault="001C7B0E" w:rsidP="00954982">
            <w:pPr>
              <w:rPr>
                <w:rFonts w:ascii="Garamond" w:hAnsi="Garamond"/>
              </w:rPr>
            </w:pPr>
          </w:p>
        </w:tc>
        <w:tc>
          <w:tcPr>
            <w:tcW w:w="1080" w:type="dxa"/>
          </w:tcPr>
          <w:p w14:paraId="2A84121D" w14:textId="77777777" w:rsidR="001C7B0E" w:rsidRPr="006E1161" w:rsidRDefault="001C7B0E" w:rsidP="00954982">
            <w:pPr>
              <w:rPr>
                <w:rFonts w:ascii="Garamond" w:hAnsi="Garamond"/>
              </w:rPr>
            </w:pPr>
          </w:p>
        </w:tc>
        <w:tc>
          <w:tcPr>
            <w:tcW w:w="900" w:type="dxa"/>
          </w:tcPr>
          <w:p w14:paraId="27B7AA05" w14:textId="77777777" w:rsidR="001C7B0E" w:rsidRPr="006E1161" w:rsidRDefault="001C7B0E" w:rsidP="00954982">
            <w:pPr>
              <w:rPr>
                <w:rFonts w:ascii="Garamond" w:hAnsi="Garamond"/>
              </w:rPr>
            </w:pPr>
          </w:p>
        </w:tc>
        <w:tc>
          <w:tcPr>
            <w:tcW w:w="900" w:type="dxa"/>
          </w:tcPr>
          <w:p w14:paraId="4C02403B" w14:textId="77777777" w:rsidR="001C7B0E" w:rsidRPr="006E1161" w:rsidRDefault="001C7B0E" w:rsidP="00954982">
            <w:pPr>
              <w:rPr>
                <w:rFonts w:ascii="Garamond" w:hAnsi="Garamond"/>
              </w:rPr>
            </w:pPr>
          </w:p>
        </w:tc>
        <w:tc>
          <w:tcPr>
            <w:tcW w:w="990" w:type="dxa"/>
          </w:tcPr>
          <w:p w14:paraId="0D66FD0A" w14:textId="77777777" w:rsidR="001C7B0E" w:rsidRPr="006E1161" w:rsidRDefault="001C7B0E" w:rsidP="00954982">
            <w:pPr>
              <w:rPr>
                <w:rFonts w:ascii="Garamond" w:hAnsi="Garamond"/>
              </w:rPr>
            </w:pPr>
          </w:p>
        </w:tc>
        <w:tc>
          <w:tcPr>
            <w:tcW w:w="810" w:type="dxa"/>
          </w:tcPr>
          <w:p w14:paraId="430627CC" w14:textId="77777777" w:rsidR="001C7B0E" w:rsidRPr="006E1161" w:rsidRDefault="001C7B0E" w:rsidP="00954982">
            <w:pPr>
              <w:rPr>
                <w:rFonts w:ascii="Garamond" w:hAnsi="Garamond"/>
              </w:rPr>
            </w:pPr>
          </w:p>
        </w:tc>
        <w:tc>
          <w:tcPr>
            <w:tcW w:w="900" w:type="dxa"/>
          </w:tcPr>
          <w:p w14:paraId="5E319BAB" w14:textId="77777777" w:rsidR="001C7B0E" w:rsidRPr="006E1161" w:rsidRDefault="001C7B0E" w:rsidP="00954982">
            <w:pPr>
              <w:rPr>
                <w:rFonts w:ascii="Garamond" w:hAnsi="Garamond"/>
              </w:rPr>
            </w:pPr>
          </w:p>
        </w:tc>
        <w:tc>
          <w:tcPr>
            <w:tcW w:w="990" w:type="dxa"/>
          </w:tcPr>
          <w:p w14:paraId="302DD1CE" w14:textId="77777777" w:rsidR="001C7B0E" w:rsidRPr="006E1161" w:rsidRDefault="001C7B0E" w:rsidP="00954982">
            <w:pPr>
              <w:rPr>
                <w:rFonts w:ascii="Garamond" w:hAnsi="Garamond"/>
              </w:rPr>
            </w:pPr>
          </w:p>
        </w:tc>
        <w:tc>
          <w:tcPr>
            <w:tcW w:w="900" w:type="dxa"/>
          </w:tcPr>
          <w:p w14:paraId="68D687C7" w14:textId="77777777" w:rsidR="001C7B0E" w:rsidRPr="006E1161" w:rsidRDefault="001C7B0E" w:rsidP="00954982">
            <w:pPr>
              <w:rPr>
                <w:rFonts w:ascii="Garamond" w:hAnsi="Garamond"/>
              </w:rPr>
            </w:pPr>
          </w:p>
        </w:tc>
      </w:tr>
      <w:tr w:rsidR="001C7B0E" w:rsidRPr="006E1161" w14:paraId="57B79128" w14:textId="77777777" w:rsidTr="001C7B0E">
        <w:trPr>
          <w:trHeight w:val="289"/>
        </w:trPr>
        <w:tc>
          <w:tcPr>
            <w:tcW w:w="3168" w:type="dxa"/>
            <w:vAlign w:val="center"/>
          </w:tcPr>
          <w:p w14:paraId="3C015055"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IIB / Analogous </w:t>
            </w:r>
          </w:p>
        </w:tc>
        <w:tc>
          <w:tcPr>
            <w:tcW w:w="810" w:type="dxa"/>
          </w:tcPr>
          <w:p w14:paraId="19739F14" w14:textId="77777777" w:rsidR="001C7B0E" w:rsidRPr="006E1161" w:rsidRDefault="001C7B0E" w:rsidP="00954982">
            <w:pPr>
              <w:rPr>
                <w:rFonts w:ascii="Garamond" w:hAnsi="Garamond"/>
              </w:rPr>
            </w:pPr>
          </w:p>
        </w:tc>
        <w:tc>
          <w:tcPr>
            <w:tcW w:w="1080" w:type="dxa"/>
          </w:tcPr>
          <w:p w14:paraId="03AA7FB6" w14:textId="77777777" w:rsidR="001C7B0E" w:rsidRPr="006E1161" w:rsidRDefault="001C7B0E" w:rsidP="00954982">
            <w:pPr>
              <w:rPr>
                <w:rFonts w:ascii="Garamond" w:hAnsi="Garamond"/>
              </w:rPr>
            </w:pPr>
          </w:p>
        </w:tc>
        <w:tc>
          <w:tcPr>
            <w:tcW w:w="900" w:type="dxa"/>
          </w:tcPr>
          <w:p w14:paraId="3EF21A7F" w14:textId="77777777" w:rsidR="001C7B0E" w:rsidRPr="006E1161" w:rsidRDefault="001C7B0E" w:rsidP="00954982">
            <w:pPr>
              <w:rPr>
                <w:rFonts w:ascii="Garamond" w:hAnsi="Garamond"/>
              </w:rPr>
            </w:pPr>
          </w:p>
        </w:tc>
        <w:tc>
          <w:tcPr>
            <w:tcW w:w="810" w:type="dxa"/>
          </w:tcPr>
          <w:p w14:paraId="68EF4882" w14:textId="77777777" w:rsidR="001C7B0E" w:rsidRPr="006E1161" w:rsidRDefault="001C7B0E" w:rsidP="00954982">
            <w:pPr>
              <w:rPr>
                <w:rFonts w:ascii="Garamond" w:hAnsi="Garamond"/>
              </w:rPr>
            </w:pPr>
          </w:p>
        </w:tc>
        <w:tc>
          <w:tcPr>
            <w:tcW w:w="1080" w:type="dxa"/>
          </w:tcPr>
          <w:p w14:paraId="3EBDA348" w14:textId="77777777" w:rsidR="001C7B0E" w:rsidRPr="006E1161" w:rsidRDefault="001C7B0E" w:rsidP="00954982">
            <w:pPr>
              <w:rPr>
                <w:rFonts w:ascii="Garamond" w:hAnsi="Garamond"/>
              </w:rPr>
            </w:pPr>
          </w:p>
        </w:tc>
        <w:tc>
          <w:tcPr>
            <w:tcW w:w="900" w:type="dxa"/>
          </w:tcPr>
          <w:p w14:paraId="0C2DC4E5" w14:textId="77777777" w:rsidR="001C7B0E" w:rsidRPr="006E1161" w:rsidRDefault="001C7B0E" w:rsidP="00954982">
            <w:pPr>
              <w:rPr>
                <w:rFonts w:ascii="Garamond" w:hAnsi="Garamond"/>
              </w:rPr>
            </w:pPr>
          </w:p>
        </w:tc>
        <w:tc>
          <w:tcPr>
            <w:tcW w:w="900" w:type="dxa"/>
          </w:tcPr>
          <w:p w14:paraId="52E74075" w14:textId="77777777" w:rsidR="001C7B0E" w:rsidRPr="006E1161" w:rsidRDefault="001C7B0E" w:rsidP="00954982">
            <w:pPr>
              <w:rPr>
                <w:rFonts w:ascii="Garamond" w:hAnsi="Garamond"/>
              </w:rPr>
            </w:pPr>
          </w:p>
        </w:tc>
        <w:tc>
          <w:tcPr>
            <w:tcW w:w="990" w:type="dxa"/>
          </w:tcPr>
          <w:p w14:paraId="0CA0BC59" w14:textId="77777777" w:rsidR="001C7B0E" w:rsidRPr="006E1161" w:rsidRDefault="001C7B0E" w:rsidP="00954982">
            <w:pPr>
              <w:rPr>
                <w:rFonts w:ascii="Garamond" w:hAnsi="Garamond"/>
              </w:rPr>
            </w:pPr>
          </w:p>
        </w:tc>
        <w:tc>
          <w:tcPr>
            <w:tcW w:w="810" w:type="dxa"/>
          </w:tcPr>
          <w:p w14:paraId="0D664EC5" w14:textId="77777777" w:rsidR="001C7B0E" w:rsidRPr="006E1161" w:rsidRDefault="001C7B0E" w:rsidP="00954982">
            <w:pPr>
              <w:rPr>
                <w:rFonts w:ascii="Garamond" w:hAnsi="Garamond"/>
              </w:rPr>
            </w:pPr>
          </w:p>
        </w:tc>
        <w:tc>
          <w:tcPr>
            <w:tcW w:w="900" w:type="dxa"/>
          </w:tcPr>
          <w:p w14:paraId="28E88408" w14:textId="77777777" w:rsidR="001C7B0E" w:rsidRPr="006E1161" w:rsidRDefault="001C7B0E" w:rsidP="00954982">
            <w:pPr>
              <w:rPr>
                <w:rFonts w:ascii="Garamond" w:hAnsi="Garamond"/>
              </w:rPr>
            </w:pPr>
          </w:p>
        </w:tc>
        <w:tc>
          <w:tcPr>
            <w:tcW w:w="990" w:type="dxa"/>
          </w:tcPr>
          <w:p w14:paraId="7B1DDDAD" w14:textId="77777777" w:rsidR="001C7B0E" w:rsidRPr="006E1161" w:rsidRDefault="001C7B0E" w:rsidP="00954982">
            <w:pPr>
              <w:rPr>
                <w:rFonts w:ascii="Garamond" w:hAnsi="Garamond"/>
              </w:rPr>
            </w:pPr>
          </w:p>
        </w:tc>
        <w:tc>
          <w:tcPr>
            <w:tcW w:w="900" w:type="dxa"/>
          </w:tcPr>
          <w:p w14:paraId="43CE2D95" w14:textId="77777777" w:rsidR="001C7B0E" w:rsidRPr="006E1161" w:rsidRDefault="001C7B0E" w:rsidP="00954982">
            <w:pPr>
              <w:rPr>
                <w:rFonts w:ascii="Garamond" w:hAnsi="Garamond"/>
              </w:rPr>
            </w:pPr>
          </w:p>
        </w:tc>
      </w:tr>
      <w:tr w:rsidR="001C7B0E" w:rsidRPr="006E1161" w14:paraId="05699737" w14:textId="77777777" w:rsidTr="001C7B0E">
        <w:trPr>
          <w:trHeight w:val="289"/>
        </w:trPr>
        <w:tc>
          <w:tcPr>
            <w:tcW w:w="3168" w:type="dxa"/>
            <w:vAlign w:val="center"/>
          </w:tcPr>
          <w:p w14:paraId="3848982E" w14:textId="77777777" w:rsidR="001C7B0E" w:rsidRPr="006E1161" w:rsidRDefault="001C7B0E" w:rsidP="00954982">
            <w:pPr>
              <w:jc w:val="both"/>
              <w:rPr>
                <w:rFonts w:ascii="Garamond" w:hAnsi="Garamond"/>
                <w:b/>
                <w:bCs/>
                <w:color w:val="000000"/>
              </w:rPr>
            </w:pPr>
            <w:r>
              <w:rPr>
                <w:rFonts w:ascii="Garamond" w:hAnsi="Garamond"/>
                <w:b/>
                <w:bCs/>
                <w:color w:val="000000"/>
              </w:rPr>
              <w:t xml:space="preserve">Sub Total </w:t>
            </w:r>
          </w:p>
        </w:tc>
        <w:tc>
          <w:tcPr>
            <w:tcW w:w="810" w:type="dxa"/>
          </w:tcPr>
          <w:p w14:paraId="5402DEB9" w14:textId="77777777" w:rsidR="001C7B0E" w:rsidRPr="006E1161" w:rsidRDefault="001C7B0E" w:rsidP="00954982">
            <w:pPr>
              <w:rPr>
                <w:rFonts w:ascii="Garamond" w:hAnsi="Garamond"/>
              </w:rPr>
            </w:pPr>
          </w:p>
        </w:tc>
        <w:tc>
          <w:tcPr>
            <w:tcW w:w="1080" w:type="dxa"/>
          </w:tcPr>
          <w:p w14:paraId="0D273A06" w14:textId="77777777" w:rsidR="001C7B0E" w:rsidRPr="006E1161" w:rsidRDefault="001C7B0E" w:rsidP="00954982">
            <w:pPr>
              <w:rPr>
                <w:rFonts w:ascii="Garamond" w:hAnsi="Garamond"/>
              </w:rPr>
            </w:pPr>
          </w:p>
        </w:tc>
        <w:tc>
          <w:tcPr>
            <w:tcW w:w="900" w:type="dxa"/>
          </w:tcPr>
          <w:p w14:paraId="34E9B15A" w14:textId="77777777" w:rsidR="001C7B0E" w:rsidRPr="006E1161" w:rsidRDefault="001C7B0E" w:rsidP="00954982">
            <w:pPr>
              <w:rPr>
                <w:rFonts w:ascii="Garamond" w:hAnsi="Garamond"/>
              </w:rPr>
            </w:pPr>
          </w:p>
        </w:tc>
        <w:tc>
          <w:tcPr>
            <w:tcW w:w="810" w:type="dxa"/>
          </w:tcPr>
          <w:p w14:paraId="044593E1" w14:textId="77777777" w:rsidR="001C7B0E" w:rsidRPr="006E1161" w:rsidRDefault="001C7B0E" w:rsidP="00954982">
            <w:pPr>
              <w:rPr>
                <w:rFonts w:ascii="Garamond" w:hAnsi="Garamond"/>
              </w:rPr>
            </w:pPr>
          </w:p>
        </w:tc>
        <w:tc>
          <w:tcPr>
            <w:tcW w:w="1080" w:type="dxa"/>
          </w:tcPr>
          <w:p w14:paraId="7C46CB78" w14:textId="77777777" w:rsidR="001C7B0E" w:rsidRPr="006E1161" w:rsidRDefault="001C7B0E" w:rsidP="00954982">
            <w:pPr>
              <w:rPr>
                <w:rFonts w:ascii="Garamond" w:hAnsi="Garamond"/>
              </w:rPr>
            </w:pPr>
          </w:p>
        </w:tc>
        <w:tc>
          <w:tcPr>
            <w:tcW w:w="900" w:type="dxa"/>
          </w:tcPr>
          <w:p w14:paraId="42F8A54B" w14:textId="77777777" w:rsidR="001C7B0E" w:rsidRPr="006E1161" w:rsidRDefault="001C7B0E" w:rsidP="00954982">
            <w:pPr>
              <w:rPr>
                <w:rFonts w:ascii="Garamond" w:hAnsi="Garamond"/>
              </w:rPr>
            </w:pPr>
          </w:p>
        </w:tc>
        <w:tc>
          <w:tcPr>
            <w:tcW w:w="900" w:type="dxa"/>
          </w:tcPr>
          <w:p w14:paraId="57E9FAE6" w14:textId="77777777" w:rsidR="001C7B0E" w:rsidRPr="006E1161" w:rsidRDefault="001C7B0E" w:rsidP="00954982">
            <w:pPr>
              <w:rPr>
                <w:rFonts w:ascii="Garamond" w:hAnsi="Garamond"/>
              </w:rPr>
            </w:pPr>
          </w:p>
        </w:tc>
        <w:tc>
          <w:tcPr>
            <w:tcW w:w="990" w:type="dxa"/>
          </w:tcPr>
          <w:p w14:paraId="464B1C6D" w14:textId="77777777" w:rsidR="001C7B0E" w:rsidRPr="006E1161" w:rsidRDefault="001C7B0E" w:rsidP="00954982">
            <w:pPr>
              <w:rPr>
                <w:rFonts w:ascii="Garamond" w:hAnsi="Garamond"/>
              </w:rPr>
            </w:pPr>
          </w:p>
        </w:tc>
        <w:tc>
          <w:tcPr>
            <w:tcW w:w="810" w:type="dxa"/>
          </w:tcPr>
          <w:p w14:paraId="4A8E5764" w14:textId="77777777" w:rsidR="001C7B0E" w:rsidRPr="006E1161" w:rsidRDefault="001C7B0E" w:rsidP="00954982">
            <w:pPr>
              <w:rPr>
                <w:rFonts w:ascii="Garamond" w:hAnsi="Garamond"/>
              </w:rPr>
            </w:pPr>
          </w:p>
        </w:tc>
        <w:tc>
          <w:tcPr>
            <w:tcW w:w="900" w:type="dxa"/>
          </w:tcPr>
          <w:p w14:paraId="51BB7058" w14:textId="77777777" w:rsidR="001C7B0E" w:rsidRPr="006E1161" w:rsidRDefault="001C7B0E" w:rsidP="00954982">
            <w:pPr>
              <w:rPr>
                <w:rFonts w:ascii="Garamond" w:hAnsi="Garamond"/>
              </w:rPr>
            </w:pPr>
          </w:p>
        </w:tc>
        <w:tc>
          <w:tcPr>
            <w:tcW w:w="990" w:type="dxa"/>
          </w:tcPr>
          <w:p w14:paraId="1ED1B1B8" w14:textId="77777777" w:rsidR="001C7B0E" w:rsidRPr="006E1161" w:rsidRDefault="001C7B0E" w:rsidP="00954982">
            <w:pPr>
              <w:rPr>
                <w:rFonts w:ascii="Garamond" w:hAnsi="Garamond"/>
              </w:rPr>
            </w:pPr>
          </w:p>
        </w:tc>
        <w:tc>
          <w:tcPr>
            <w:tcW w:w="900" w:type="dxa"/>
          </w:tcPr>
          <w:p w14:paraId="6D9B99D6" w14:textId="77777777" w:rsidR="001C7B0E" w:rsidRPr="006E1161" w:rsidRDefault="001C7B0E" w:rsidP="00954982">
            <w:pPr>
              <w:rPr>
                <w:rFonts w:ascii="Garamond" w:hAnsi="Garamond"/>
              </w:rPr>
            </w:pPr>
          </w:p>
        </w:tc>
      </w:tr>
      <w:tr w:rsidR="001C7B0E" w:rsidRPr="006E1161" w14:paraId="180620B1" w14:textId="77777777" w:rsidTr="001C7B0E">
        <w:trPr>
          <w:trHeight w:val="289"/>
        </w:trPr>
        <w:tc>
          <w:tcPr>
            <w:tcW w:w="3168" w:type="dxa"/>
            <w:vAlign w:val="center"/>
          </w:tcPr>
          <w:p w14:paraId="3EDABED2"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 xml:space="preserve">Chief Executive Officer and Analogous </w:t>
            </w:r>
          </w:p>
        </w:tc>
        <w:tc>
          <w:tcPr>
            <w:tcW w:w="810" w:type="dxa"/>
          </w:tcPr>
          <w:p w14:paraId="68D74DB6" w14:textId="77777777" w:rsidR="001C7B0E" w:rsidRPr="006E1161" w:rsidRDefault="001C7B0E" w:rsidP="00954982">
            <w:pPr>
              <w:rPr>
                <w:rFonts w:ascii="Garamond" w:hAnsi="Garamond"/>
              </w:rPr>
            </w:pPr>
          </w:p>
        </w:tc>
        <w:tc>
          <w:tcPr>
            <w:tcW w:w="1080" w:type="dxa"/>
          </w:tcPr>
          <w:p w14:paraId="26CD2DA3" w14:textId="77777777" w:rsidR="001C7B0E" w:rsidRPr="006E1161" w:rsidRDefault="001C7B0E" w:rsidP="00954982">
            <w:pPr>
              <w:rPr>
                <w:rFonts w:ascii="Garamond" w:hAnsi="Garamond"/>
              </w:rPr>
            </w:pPr>
          </w:p>
        </w:tc>
        <w:tc>
          <w:tcPr>
            <w:tcW w:w="900" w:type="dxa"/>
          </w:tcPr>
          <w:p w14:paraId="285C9CFC" w14:textId="77777777" w:rsidR="001C7B0E" w:rsidRPr="006E1161" w:rsidRDefault="001C7B0E" w:rsidP="00954982">
            <w:pPr>
              <w:rPr>
                <w:rFonts w:ascii="Garamond" w:hAnsi="Garamond"/>
              </w:rPr>
            </w:pPr>
          </w:p>
        </w:tc>
        <w:tc>
          <w:tcPr>
            <w:tcW w:w="810" w:type="dxa"/>
          </w:tcPr>
          <w:p w14:paraId="03FF3010" w14:textId="77777777" w:rsidR="001C7B0E" w:rsidRPr="006E1161" w:rsidRDefault="001C7B0E" w:rsidP="00954982">
            <w:pPr>
              <w:rPr>
                <w:rFonts w:ascii="Garamond" w:hAnsi="Garamond"/>
              </w:rPr>
            </w:pPr>
          </w:p>
        </w:tc>
        <w:tc>
          <w:tcPr>
            <w:tcW w:w="1080" w:type="dxa"/>
          </w:tcPr>
          <w:p w14:paraId="6FE39859" w14:textId="77777777" w:rsidR="001C7B0E" w:rsidRPr="006E1161" w:rsidRDefault="001C7B0E" w:rsidP="00954982">
            <w:pPr>
              <w:rPr>
                <w:rFonts w:ascii="Garamond" w:hAnsi="Garamond"/>
              </w:rPr>
            </w:pPr>
          </w:p>
        </w:tc>
        <w:tc>
          <w:tcPr>
            <w:tcW w:w="900" w:type="dxa"/>
          </w:tcPr>
          <w:p w14:paraId="09587390" w14:textId="77777777" w:rsidR="001C7B0E" w:rsidRPr="006E1161" w:rsidRDefault="001C7B0E" w:rsidP="00954982">
            <w:pPr>
              <w:rPr>
                <w:rFonts w:ascii="Garamond" w:hAnsi="Garamond"/>
              </w:rPr>
            </w:pPr>
          </w:p>
        </w:tc>
        <w:tc>
          <w:tcPr>
            <w:tcW w:w="900" w:type="dxa"/>
          </w:tcPr>
          <w:p w14:paraId="21561E13" w14:textId="77777777" w:rsidR="001C7B0E" w:rsidRPr="006E1161" w:rsidRDefault="001C7B0E" w:rsidP="00954982">
            <w:pPr>
              <w:rPr>
                <w:rFonts w:ascii="Garamond" w:hAnsi="Garamond"/>
              </w:rPr>
            </w:pPr>
          </w:p>
        </w:tc>
        <w:tc>
          <w:tcPr>
            <w:tcW w:w="990" w:type="dxa"/>
          </w:tcPr>
          <w:p w14:paraId="7FCC92AB" w14:textId="77777777" w:rsidR="001C7B0E" w:rsidRPr="006E1161" w:rsidRDefault="001C7B0E" w:rsidP="00954982">
            <w:pPr>
              <w:rPr>
                <w:rFonts w:ascii="Garamond" w:hAnsi="Garamond"/>
              </w:rPr>
            </w:pPr>
          </w:p>
        </w:tc>
        <w:tc>
          <w:tcPr>
            <w:tcW w:w="810" w:type="dxa"/>
          </w:tcPr>
          <w:p w14:paraId="6623AD2B" w14:textId="77777777" w:rsidR="001C7B0E" w:rsidRPr="006E1161" w:rsidRDefault="001C7B0E" w:rsidP="00954982">
            <w:pPr>
              <w:rPr>
                <w:rFonts w:ascii="Garamond" w:hAnsi="Garamond"/>
              </w:rPr>
            </w:pPr>
          </w:p>
        </w:tc>
        <w:tc>
          <w:tcPr>
            <w:tcW w:w="900" w:type="dxa"/>
          </w:tcPr>
          <w:p w14:paraId="01B73EFD" w14:textId="77777777" w:rsidR="001C7B0E" w:rsidRPr="006E1161" w:rsidRDefault="001C7B0E" w:rsidP="00954982">
            <w:pPr>
              <w:rPr>
                <w:rFonts w:ascii="Garamond" w:hAnsi="Garamond"/>
              </w:rPr>
            </w:pPr>
          </w:p>
        </w:tc>
        <w:tc>
          <w:tcPr>
            <w:tcW w:w="990" w:type="dxa"/>
          </w:tcPr>
          <w:p w14:paraId="6DF826C1" w14:textId="77777777" w:rsidR="001C7B0E" w:rsidRPr="006E1161" w:rsidRDefault="001C7B0E" w:rsidP="00954982">
            <w:pPr>
              <w:rPr>
                <w:rFonts w:ascii="Garamond" w:hAnsi="Garamond"/>
              </w:rPr>
            </w:pPr>
          </w:p>
        </w:tc>
        <w:tc>
          <w:tcPr>
            <w:tcW w:w="900" w:type="dxa"/>
          </w:tcPr>
          <w:p w14:paraId="63F3B8D1" w14:textId="77777777" w:rsidR="001C7B0E" w:rsidRPr="006E1161" w:rsidRDefault="001C7B0E" w:rsidP="00954982">
            <w:pPr>
              <w:rPr>
                <w:rFonts w:ascii="Garamond" w:hAnsi="Garamond"/>
              </w:rPr>
            </w:pPr>
          </w:p>
        </w:tc>
      </w:tr>
      <w:tr w:rsidR="001C7B0E" w:rsidRPr="006E1161" w14:paraId="47F41ACB" w14:textId="77777777" w:rsidTr="001C7B0E">
        <w:trPr>
          <w:trHeight w:val="289"/>
        </w:trPr>
        <w:tc>
          <w:tcPr>
            <w:tcW w:w="3168" w:type="dxa"/>
            <w:vAlign w:val="center"/>
          </w:tcPr>
          <w:p w14:paraId="3E20D5F5"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Assistant Chief Executive Officer and Analogous</w:t>
            </w:r>
          </w:p>
        </w:tc>
        <w:tc>
          <w:tcPr>
            <w:tcW w:w="810" w:type="dxa"/>
          </w:tcPr>
          <w:p w14:paraId="0CBCDF90" w14:textId="77777777" w:rsidR="001C7B0E" w:rsidRPr="006E1161" w:rsidRDefault="001C7B0E" w:rsidP="00954982">
            <w:pPr>
              <w:rPr>
                <w:rFonts w:ascii="Garamond" w:hAnsi="Garamond"/>
              </w:rPr>
            </w:pPr>
          </w:p>
        </w:tc>
        <w:tc>
          <w:tcPr>
            <w:tcW w:w="1080" w:type="dxa"/>
          </w:tcPr>
          <w:p w14:paraId="44D95CB2" w14:textId="77777777" w:rsidR="001C7B0E" w:rsidRPr="006E1161" w:rsidRDefault="001C7B0E" w:rsidP="00954982">
            <w:pPr>
              <w:rPr>
                <w:rFonts w:ascii="Garamond" w:hAnsi="Garamond"/>
              </w:rPr>
            </w:pPr>
          </w:p>
        </w:tc>
        <w:tc>
          <w:tcPr>
            <w:tcW w:w="900" w:type="dxa"/>
          </w:tcPr>
          <w:p w14:paraId="61C5FA25" w14:textId="77777777" w:rsidR="001C7B0E" w:rsidRPr="006E1161" w:rsidRDefault="001C7B0E" w:rsidP="00954982">
            <w:pPr>
              <w:rPr>
                <w:rFonts w:ascii="Garamond" w:hAnsi="Garamond"/>
              </w:rPr>
            </w:pPr>
          </w:p>
        </w:tc>
        <w:tc>
          <w:tcPr>
            <w:tcW w:w="810" w:type="dxa"/>
          </w:tcPr>
          <w:p w14:paraId="031A4359" w14:textId="77777777" w:rsidR="001C7B0E" w:rsidRPr="006E1161" w:rsidRDefault="001C7B0E" w:rsidP="00954982">
            <w:pPr>
              <w:rPr>
                <w:rFonts w:ascii="Garamond" w:hAnsi="Garamond"/>
              </w:rPr>
            </w:pPr>
          </w:p>
        </w:tc>
        <w:tc>
          <w:tcPr>
            <w:tcW w:w="1080" w:type="dxa"/>
          </w:tcPr>
          <w:p w14:paraId="21966202" w14:textId="77777777" w:rsidR="001C7B0E" w:rsidRPr="006E1161" w:rsidRDefault="001C7B0E" w:rsidP="00954982">
            <w:pPr>
              <w:rPr>
                <w:rFonts w:ascii="Garamond" w:hAnsi="Garamond"/>
              </w:rPr>
            </w:pPr>
          </w:p>
        </w:tc>
        <w:tc>
          <w:tcPr>
            <w:tcW w:w="900" w:type="dxa"/>
          </w:tcPr>
          <w:p w14:paraId="213AB4CE" w14:textId="77777777" w:rsidR="001C7B0E" w:rsidRPr="006E1161" w:rsidRDefault="001C7B0E" w:rsidP="00954982">
            <w:pPr>
              <w:rPr>
                <w:rFonts w:ascii="Garamond" w:hAnsi="Garamond"/>
              </w:rPr>
            </w:pPr>
          </w:p>
        </w:tc>
        <w:tc>
          <w:tcPr>
            <w:tcW w:w="900" w:type="dxa"/>
          </w:tcPr>
          <w:p w14:paraId="643717A7" w14:textId="77777777" w:rsidR="001C7B0E" w:rsidRPr="006E1161" w:rsidRDefault="001C7B0E" w:rsidP="00954982">
            <w:pPr>
              <w:rPr>
                <w:rFonts w:ascii="Garamond" w:hAnsi="Garamond"/>
              </w:rPr>
            </w:pPr>
          </w:p>
        </w:tc>
        <w:tc>
          <w:tcPr>
            <w:tcW w:w="990" w:type="dxa"/>
          </w:tcPr>
          <w:p w14:paraId="30935330" w14:textId="77777777" w:rsidR="001C7B0E" w:rsidRPr="006E1161" w:rsidRDefault="001C7B0E" w:rsidP="00954982">
            <w:pPr>
              <w:rPr>
                <w:rFonts w:ascii="Garamond" w:hAnsi="Garamond"/>
              </w:rPr>
            </w:pPr>
          </w:p>
        </w:tc>
        <w:tc>
          <w:tcPr>
            <w:tcW w:w="810" w:type="dxa"/>
          </w:tcPr>
          <w:p w14:paraId="1EEB1309" w14:textId="77777777" w:rsidR="001C7B0E" w:rsidRPr="006E1161" w:rsidRDefault="001C7B0E" w:rsidP="00954982">
            <w:pPr>
              <w:rPr>
                <w:rFonts w:ascii="Garamond" w:hAnsi="Garamond"/>
              </w:rPr>
            </w:pPr>
          </w:p>
        </w:tc>
        <w:tc>
          <w:tcPr>
            <w:tcW w:w="900" w:type="dxa"/>
          </w:tcPr>
          <w:p w14:paraId="3B45F565" w14:textId="77777777" w:rsidR="001C7B0E" w:rsidRPr="006E1161" w:rsidRDefault="001C7B0E" w:rsidP="00954982">
            <w:pPr>
              <w:rPr>
                <w:rFonts w:ascii="Garamond" w:hAnsi="Garamond"/>
              </w:rPr>
            </w:pPr>
          </w:p>
        </w:tc>
        <w:tc>
          <w:tcPr>
            <w:tcW w:w="990" w:type="dxa"/>
          </w:tcPr>
          <w:p w14:paraId="05E3F538" w14:textId="77777777" w:rsidR="001C7B0E" w:rsidRPr="006E1161" w:rsidRDefault="001C7B0E" w:rsidP="00954982">
            <w:pPr>
              <w:rPr>
                <w:rFonts w:ascii="Garamond" w:hAnsi="Garamond"/>
              </w:rPr>
            </w:pPr>
          </w:p>
        </w:tc>
        <w:tc>
          <w:tcPr>
            <w:tcW w:w="900" w:type="dxa"/>
          </w:tcPr>
          <w:p w14:paraId="15430A70" w14:textId="77777777" w:rsidR="001C7B0E" w:rsidRPr="006E1161" w:rsidRDefault="001C7B0E" w:rsidP="00954982">
            <w:pPr>
              <w:rPr>
                <w:rFonts w:ascii="Garamond" w:hAnsi="Garamond"/>
              </w:rPr>
            </w:pPr>
          </w:p>
        </w:tc>
      </w:tr>
      <w:tr w:rsidR="001C7B0E" w:rsidRPr="006E1161" w14:paraId="41CE6770" w14:textId="77777777" w:rsidTr="001C7B0E">
        <w:trPr>
          <w:trHeight w:val="289"/>
        </w:trPr>
        <w:tc>
          <w:tcPr>
            <w:tcW w:w="3168" w:type="dxa"/>
            <w:vAlign w:val="center"/>
          </w:tcPr>
          <w:p w14:paraId="7AB4A8BF"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Principal Executive Officer and Analogous</w:t>
            </w:r>
          </w:p>
        </w:tc>
        <w:tc>
          <w:tcPr>
            <w:tcW w:w="810" w:type="dxa"/>
          </w:tcPr>
          <w:p w14:paraId="7FBAA0C4" w14:textId="77777777" w:rsidR="001C7B0E" w:rsidRPr="006E1161" w:rsidRDefault="001C7B0E" w:rsidP="00954982">
            <w:pPr>
              <w:rPr>
                <w:rFonts w:ascii="Garamond" w:hAnsi="Garamond"/>
              </w:rPr>
            </w:pPr>
          </w:p>
        </w:tc>
        <w:tc>
          <w:tcPr>
            <w:tcW w:w="1080" w:type="dxa"/>
          </w:tcPr>
          <w:p w14:paraId="35B6894C" w14:textId="77777777" w:rsidR="001C7B0E" w:rsidRPr="006E1161" w:rsidRDefault="001C7B0E" w:rsidP="00954982">
            <w:pPr>
              <w:rPr>
                <w:rFonts w:ascii="Garamond" w:hAnsi="Garamond"/>
              </w:rPr>
            </w:pPr>
          </w:p>
        </w:tc>
        <w:tc>
          <w:tcPr>
            <w:tcW w:w="900" w:type="dxa"/>
          </w:tcPr>
          <w:p w14:paraId="36BDF975" w14:textId="77777777" w:rsidR="001C7B0E" w:rsidRPr="006E1161" w:rsidRDefault="001C7B0E" w:rsidP="00954982">
            <w:pPr>
              <w:rPr>
                <w:rFonts w:ascii="Garamond" w:hAnsi="Garamond"/>
              </w:rPr>
            </w:pPr>
          </w:p>
        </w:tc>
        <w:tc>
          <w:tcPr>
            <w:tcW w:w="810" w:type="dxa"/>
          </w:tcPr>
          <w:p w14:paraId="3117D6F8" w14:textId="77777777" w:rsidR="001C7B0E" w:rsidRPr="006E1161" w:rsidRDefault="001C7B0E" w:rsidP="00954982">
            <w:pPr>
              <w:rPr>
                <w:rFonts w:ascii="Garamond" w:hAnsi="Garamond"/>
              </w:rPr>
            </w:pPr>
          </w:p>
        </w:tc>
        <w:tc>
          <w:tcPr>
            <w:tcW w:w="1080" w:type="dxa"/>
          </w:tcPr>
          <w:p w14:paraId="7A9EBD49" w14:textId="77777777" w:rsidR="001C7B0E" w:rsidRPr="006E1161" w:rsidRDefault="001C7B0E" w:rsidP="00954982">
            <w:pPr>
              <w:rPr>
                <w:rFonts w:ascii="Garamond" w:hAnsi="Garamond"/>
              </w:rPr>
            </w:pPr>
          </w:p>
        </w:tc>
        <w:tc>
          <w:tcPr>
            <w:tcW w:w="900" w:type="dxa"/>
          </w:tcPr>
          <w:p w14:paraId="36D08784" w14:textId="77777777" w:rsidR="001C7B0E" w:rsidRPr="006E1161" w:rsidRDefault="001C7B0E" w:rsidP="00954982">
            <w:pPr>
              <w:rPr>
                <w:rFonts w:ascii="Garamond" w:hAnsi="Garamond"/>
              </w:rPr>
            </w:pPr>
          </w:p>
        </w:tc>
        <w:tc>
          <w:tcPr>
            <w:tcW w:w="900" w:type="dxa"/>
          </w:tcPr>
          <w:p w14:paraId="78EB9F4D" w14:textId="77777777" w:rsidR="001C7B0E" w:rsidRPr="006E1161" w:rsidRDefault="001C7B0E" w:rsidP="00954982">
            <w:pPr>
              <w:rPr>
                <w:rFonts w:ascii="Garamond" w:hAnsi="Garamond"/>
              </w:rPr>
            </w:pPr>
          </w:p>
        </w:tc>
        <w:tc>
          <w:tcPr>
            <w:tcW w:w="990" w:type="dxa"/>
          </w:tcPr>
          <w:p w14:paraId="024B50B3" w14:textId="77777777" w:rsidR="001C7B0E" w:rsidRPr="006E1161" w:rsidRDefault="001C7B0E" w:rsidP="00954982">
            <w:pPr>
              <w:rPr>
                <w:rFonts w:ascii="Garamond" w:hAnsi="Garamond"/>
              </w:rPr>
            </w:pPr>
          </w:p>
        </w:tc>
        <w:tc>
          <w:tcPr>
            <w:tcW w:w="810" w:type="dxa"/>
          </w:tcPr>
          <w:p w14:paraId="1E63A318" w14:textId="77777777" w:rsidR="001C7B0E" w:rsidRPr="006E1161" w:rsidRDefault="001C7B0E" w:rsidP="00954982">
            <w:pPr>
              <w:rPr>
                <w:rFonts w:ascii="Garamond" w:hAnsi="Garamond"/>
              </w:rPr>
            </w:pPr>
          </w:p>
        </w:tc>
        <w:tc>
          <w:tcPr>
            <w:tcW w:w="900" w:type="dxa"/>
          </w:tcPr>
          <w:p w14:paraId="6F748ECF" w14:textId="77777777" w:rsidR="001C7B0E" w:rsidRPr="006E1161" w:rsidRDefault="001C7B0E" w:rsidP="00954982">
            <w:pPr>
              <w:rPr>
                <w:rFonts w:ascii="Garamond" w:hAnsi="Garamond"/>
              </w:rPr>
            </w:pPr>
          </w:p>
        </w:tc>
        <w:tc>
          <w:tcPr>
            <w:tcW w:w="990" w:type="dxa"/>
          </w:tcPr>
          <w:p w14:paraId="659789CB" w14:textId="77777777" w:rsidR="001C7B0E" w:rsidRPr="006E1161" w:rsidRDefault="001C7B0E" w:rsidP="00954982">
            <w:pPr>
              <w:rPr>
                <w:rFonts w:ascii="Garamond" w:hAnsi="Garamond"/>
              </w:rPr>
            </w:pPr>
          </w:p>
        </w:tc>
        <w:tc>
          <w:tcPr>
            <w:tcW w:w="900" w:type="dxa"/>
          </w:tcPr>
          <w:p w14:paraId="018E0E7C" w14:textId="77777777" w:rsidR="001C7B0E" w:rsidRPr="006E1161" w:rsidRDefault="001C7B0E" w:rsidP="00954982">
            <w:pPr>
              <w:rPr>
                <w:rFonts w:ascii="Garamond" w:hAnsi="Garamond"/>
              </w:rPr>
            </w:pPr>
          </w:p>
        </w:tc>
      </w:tr>
      <w:tr w:rsidR="001C7B0E" w:rsidRPr="006E1161" w14:paraId="23609650" w14:textId="77777777" w:rsidTr="001C7B0E">
        <w:trPr>
          <w:trHeight w:val="289"/>
        </w:trPr>
        <w:tc>
          <w:tcPr>
            <w:tcW w:w="3168" w:type="dxa"/>
            <w:vAlign w:val="center"/>
          </w:tcPr>
          <w:p w14:paraId="26631CF7"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lastRenderedPageBreak/>
              <w:t>Senior Executive Officer and Analogous</w:t>
            </w:r>
          </w:p>
        </w:tc>
        <w:tc>
          <w:tcPr>
            <w:tcW w:w="810" w:type="dxa"/>
          </w:tcPr>
          <w:p w14:paraId="435AF68A" w14:textId="77777777" w:rsidR="001C7B0E" w:rsidRPr="006E1161" w:rsidRDefault="001C7B0E" w:rsidP="00954982">
            <w:pPr>
              <w:rPr>
                <w:rFonts w:ascii="Garamond" w:hAnsi="Garamond"/>
              </w:rPr>
            </w:pPr>
          </w:p>
        </w:tc>
        <w:tc>
          <w:tcPr>
            <w:tcW w:w="1080" w:type="dxa"/>
          </w:tcPr>
          <w:p w14:paraId="13B0D890" w14:textId="77777777" w:rsidR="001C7B0E" w:rsidRPr="006E1161" w:rsidRDefault="001C7B0E" w:rsidP="00954982">
            <w:pPr>
              <w:rPr>
                <w:rFonts w:ascii="Garamond" w:hAnsi="Garamond"/>
              </w:rPr>
            </w:pPr>
          </w:p>
        </w:tc>
        <w:tc>
          <w:tcPr>
            <w:tcW w:w="900" w:type="dxa"/>
          </w:tcPr>
          <w:p w14:paraId="0270CA48" w14:textId="77777777" w:rsidR="001C7B0E" w:rsidRPr="006E1161" w:rsidRDefault="001C7B0E" w:rsidP="00954982">
            <w:pPr>
              <w:rPr>
                <w:rFonts w:ascii="Garamond" w:hAnsi="Garamond"/>
              </w:rPr>
            </w:pPr>
          </w:p>
        </w:tc>
        <w:tc>
          <w:tcPr>
            <w:tcW w:w="810" w:type="dxa"/>
          </w:tcPr>
          <w:p w14:paraId="3C0CE7F3" w14:textId="77777777" w:rsidR="001C7B0E" w:rsidRPr="006E1161" w:rsidRDefault="001C7B0E" w:rsidP="00954982">
            <w:pPr>
              <w:rPr>
                <w:rFonts w:ascii="Garamond" w:hAnsi="Garamond"/>
              </w:rPr>
            </w:pPr>
          </w:p>
        </w:tc>
        <w:tc>
          <w:tcPr>
            <w:tcW w:w="1080" w:type="dxa"/>
          </w:tcPr>
          <w:p w14:paraId="562B2D2B" w14:textId="77777777" w:rsidR="001C7B0E" w:rsidRPr="006E1161" w:rsidRDefault="001C7B0E" w:rsidP="00954982">
            <w:pPr>
              <w:rPr>
                <w:rFonts w:ascii="Garamond" w:hAnsi="Garamond"/>
              </w:rPr>
            </w:pPr>
          </w:p>
        </w:tc>
        <w:tc>
          <w:tcPr>
            <w:tcW w:w="900" w:type="dxa"/>
          </w:tcPr>
          <w:p w14:paraId="5170BDEF" w14:textId="77777777" w:rsidR="001C7B0E" w:rsidRPr="006E1161" w:rsidRDefault="001C7B0E" w:rsidP="00954982">
            <w:pPr>
              <w:rPr>
                <w:rFonts w:ascii="Garamond" w:hAnsi="Garamond"/>
              </w:rPr>
            </w:pPr>
          </w:p>
        </w:tc>
        <w:tc>
          <w:tcPr>
            <w:tcW w:w="900" w:type="dxa"/>
          </w:tcPr>
          <w:p w14:paraId="6D336891" w14:textId="77777777" w:rsidR="001C7B0E" w:rsidRPr="006E1161" w:rsidRDefault="001C7B0E" w:rsidP="00954982">
            <w:pPr>
              <w:rPr>
                <w:rFonts w:ascii="Garamond" w:hAnsi="Garamond"/>
              </w:rPr>
            </w:pPr>
          </w:p>
        </w:tc>
        <w:tc>
          <w:tcPr>
            <w:tcW w:w="990" w:type="dxa"/>
          </w:tcPr>
          <w:p w14:paraId="683F6E58" w14:textId="77777777" w:rsidR="001C7B0E" w:rsidRPr="006E1161" w:rsidRDefault="001C7B0E" w:rsidP="00954982">
            <w:pPr>
              <w:rPr>
                <w:rFonts w:ascii="Garamond" w:hAnsi="Garamond"/>
              </w:rPr>
            </w:pPr>
          </w:p>
        </w:tc>
        <w:tc>
          <w:tcPr>
            <w:tcW w:w="810" w:type="dxa"/>
          </w:tcPr>
          <w:p w14:paraId="647926EB" w14:textId="77777777" w:rsidR="001C7B0E" w:rsidRPr="006E1161" w:rsidRDefault="001C7B0E" w:rsidP="00954982">
            <w:pPr>
              <w:rPr>
                <w:rFonts w:ascii="Garamond" w:hAnsi="Garamond"/>
              </w:rPr>
            </w:pPr>
          </w:p>
        </w:tc>
        <w:tc>
          <w:tcPr>
            <w:tcW w:w="900" w:type="dxa"/>
          </w:tcPr>
          <w:p w14:paraId="16D6F65E" w14:textId="77777777" w:rsidR="001C7B0E" w:rsidRPr="006E1161" w:rsidRDefault="001C7B0E" w:rsidP="00954982">
            <w:pPr>
              <w:rPr>
                <w:rFonts w:ascii="Garamond" w:hAnsi="Garamond"/>
              </w:rPr>
            </w:pPr>
          </w:p>
        </w:tc>
        <w:tc>
          <w:tcPr>
            <w:tcW w:w="990" w:type="dxa"/>
          </w:tcPr>
          <w:p w14:paraId="4FB62454" w14:textId="77777777" w:rsidR="001C7B0E" w:rsidRPr="006E1161" w:rsidRDefault="001C7B0E" w:rsidP="00954982">
            <w:pPr>
              <w:rPr>
                <w:rFonts w:ascii="Garamond" w:hAnsi="Garamond"/>
              </w:rPr>
            </w:pPr>
          </w:p>
        </w:tc>
        <w:tc>
          <w:tcPr>
            <w:tcW w:w="900" w:type="dxa"/>
          </w:tcPr>
          <w:p w14:paraId="199C7C7D" w14:textId="77777777" w:rsidR="001C7B0E" w:rsidRPr="006E1161" w:rsidRDefault="001C7B0E" w:rsidP="00954982">
            <w:pPr>
              <w:rPr>
                <w:rFonts w:ascii="Garamond" w:hAnsi="Garamond"/>
              </w:rPr>
            </w:pPr>
          </w:p>
        </w:tc>
      </w:tr>
      <w:tr w:rsidR="001C7B0E" w:rsidRPr="006E1161" w14:paraId="31E6C571" w14:textId="77777777" w:rsidTr="001C7B0E">
        <w:trPr>
          <w:trHeight w:val="289"/>
        </w:trPr>
        <w:tc>
          <w:tcPr>
            <w:tcW w:w="3168" w:type="dxa"/>
            <w:vAlign w:val="center"/>
          </w:tcPr>
          <w:p w14:paraId="4B7338CE"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Higher Executive Officer and Analogous</w:t>
            </w:r>
          </w:p>
        </w:tc>
        <w:tc>
          <w:tcPr>
            <w:tcW w:w="810" w:type="dxa"/>
          </w:tcPr>
          <w:p w14:paraId="1E570417" w14:textId="77777777" w:rsidR="001C7B0E" w:rsidRPr="006E1161" w:rsidRDefault="001C7B0E" w:rsidP="00954982">
            <w:pPr>
              <w:rPr>
                <w:rFonts w:ascii="Garamond" w:hAnsi="Garamond"/>
              </w:rPr>
            </w:pPr>
          </w:p>
        </w:tc>
        <w:tc>
          <w:tcPr>
            <w:tcW w:w="1080" w:type="dxa"/>
          </w:tcPr>
          <w:p w14:paraId="0B44A440" w14:textId="77777777" w:rsidR="001C7B0E" w:rsidRPr="006E1161" w:rsidRDefault="001C7B0E" w:rsidP="00954982">
            <w:pPr>
              <w:rPr>
                <w:rFonts w:ascii="Garamond" w:hAnsi="Garamond"/>
              </w:rPr>
            </w:pPr>
          </w:p>
        </w:tc>
        <w:tc>
          <w:tcPr>
            <w:tcW w:w="900" w:type="dxa"/>
          </w:tcPr>
          <w:p w14:paraId="635DE013" w14:textId="77777777" w:rsidR="001C7B0E" w:rsidRPr="006E1161" w:rsidRDefault="001C7B0E" w:rsidP="00954982">
            <w:pPr>
              <w:rPr>
                <w:rFonts w:ascii="Garamond" w:hAnsi="Garamond"/>
              </w:rPr>
            </w:pPr>
          </w:p>
        </w:tc>
        <w:tc>
          <w:tcPr>
            <w:tcW w:w="810" w:type="dxa"/>
          </w:tcPr>
          <w:p w14:paraId="236A14EB" w14:textId="77777777" w:rsidR="001C7B0E" w:rsidRPr="006E1161" w:rsidRDefault="001C7B0E" w:rsidP="00954982">
            <w:pPr>
              <w:rPr>
                <w:rFonts w:ascii="Garamond" w:hAnsi="Garamond"/>
              </w:rPr>
            </w:pPr>
          </w:p>
        </w:tc>
        <w:tc>
          <w:tcPr>
            <w:tcW w:w="1080" w:type="dxa"/>
          </w:tcPr>
          <w:p w14:paraId="37B130F2" w14:textId="77777777" w:rsidR="001C7B0E" w:rsidRPr="006E1161" w:rsidRDefault="001C7B0E" w:rsidP="00954982">
            <w:pPr>
              <w:rPr>
                <w:rFonts w:ascii="Garamond" w:hAnsi="Garamond"/>
              </w:rPr>
            </w:pPr>
          </w:p>
        </w:tc>
        <w:tc>
          <w:tcPr>
            <w:tcW w:w="900" w:type="dxa"/>
          </w:tcPr>
          <w:p w14:paraId="23AF88E3" w14:textId="77777777" w:rsidR="001C7B0E" w:rsidRPr="006E1161" w:rsidRDefault="001C7B0E" w:rsidP="00954982">
            <w:pPr>
              <w:rPr>
                <w:rFonts w:ascii="Garamond" w:hAnsi="Garamond"/>
              </w:rPr>
            </w:pPr>
          </w:p>
        </w:tc>
        <w:tc>
          <w:tcPr>
            <w:tcW w:w="900" w:type="dxa"/>
          </w:tcPr>
          <w:p w14:paraId="20231F32" w14:textId="77777777" w:rsidR="001C7B0E" w:rsidRPr="006E1161" w:rsidRDefault="001C7B0E" w:rsidP="00954982">
            <w:pPr>
              <w:rPr>
                <w:rFonts w:ascii="Garamond" w:hAnsi="Garamond"/>
              </w:rPr>
            </w:pPr>
          </w:p>
        </w:tc>
        <w:tc>
          <w:tcPr>
            <w:tcW w:w="990" w:type="dxa"/>
          </w:tcPr>
          <w:p w14:paraId="7E707383" w14:textId="77777777" w:rsidR="001C7B0E" w:rsidRPr="006E1161" w:rsidRDefault="001C7B0E" w:rsidP="00954982">
            <w:pPr>
              <w:rPr>
                <w:rFonts w:ascii="Garamond" w:hAnsi="Garamond"/>
              </w:rPr>
            </w:pPr>
          </w:p>
        </w:tc>
        <w:tc>
          <w:tcPr>
            <w:tcW w:w="810" w:type="dxa"/>
          </w:tcPr>
          <w:p w14:paraId="3B0C6B31" w14:textId="77777777" w:rsidR="001C7B0E" w:rsidRPr="006E1161" w:rsidRDefault="001C7B0E" w:rsidP="00954982">
            <w:pPr>
              <w:rPr>
                <w:rFonts w:ascii="Garamond" w:hAnsi="Garamond"/>
              </w:rPr>
            </w:pPr>
          </w:p>
        </w:tc>
        <w:tc>
          <w:tcPr>
            <w:tcW w:w="900" w:type="dxa"/>
          </w:tcPr>
          <w:p w14:paraId="6679015A" w14:textId="77777777" w:rsidR="001C7B0E" w:rsidRPr="006E1161" w:rsidRDefault="001C7B0E" w:rsidP="00954982">
            <w:pPr>
              <w:rPr>
                <w:rFonts w:ascii="Garamond" w:hAnsi="Garamond"/>
              </w:rPr>
            </w:pPr>
          </w:p>
        </w:tc>
        <w:tc>
          <w:tcPr>
            <w:tcW w:w="990" w:type="dxa"/>
          </w:tcPr>
          <w:p w14:paraId="4B35CFA2" w14:textId="77777777" w:rsidR="001C7B0E" w:rsidRPr="006E1161" w:rsidRDefault="001C7B0E" w:rsidP="00954982">
            <w:pPr>
              <w:rPr>
                <w:rFonts w:ascii="Garamond" w:hAnsi="Garamond"/>
              </w:rPr>
            </w:pPr>
          </w:p>
        </w:tc>
        <w:tc>
          <w:tcPr>
            <w:tcW w:w="900" w:type="dxa"/>
          </w:tcPr>
          <w:p w14:paraId="6A6B4FF1" w14:textId="77777777" w:rsidR="001C7B0E" w:rsidRPr="006E1161" w:rsidRDefault="001C7B0E" w:rsidP="00954982">
            <w:pPr>
              <w:rPr>
                <w:rFonts w:ascii="Garamond" w:hAnsi="Garamond"/>
              </w:rPr>
            </w:pPr>
          </w:p>
        </w:tc>
      </w:tr>
      <w:tr w:rsidR="001C7B0E" w:rsidRPr="006E1161" w14:paraId="349215F6" w14:textId="77777777" w:rsidTr="001C7B0E">
        <w:trPr>
          <w:trHeight w:val="289"/>
        </w:trPr>
        <w:tc>
          <w:tcPr>
            <w:tcW w:w="3168" w:type="dxa"/>
            <w:vAlign w:val="center"/>
          </w:tcPr>
          <w:p w14:paraId="7D31414F"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Executive Officer and Analogous</w:t>
            </w:r>
          </w:p>
        </w:tc>
        <w:tc>
          <w:tcPr>
            <w:tcW w:w="810" w:type="dxa"/>
          </w:tcPr>
          <w:p w14:paraId="65A37BEB" w14:textId="77777777" w:rsidR="001C7B0E" w:rsidRPr="006E1161" w:rsidRDefault="001C7B0E" w:rsidP="00954982">
            <w:pPr>
              <w:rPr>
                <w:rFonts w:ascii="Garamond" w:hAnsi="Garamond"/>
              </w:rPr>
            </w:pPr>
          </w:p>
        </w:tc>
        <w:tc>
          <w:tcPr>
            <w:tcW w:w="1080" w:type="dxa"/>
          </w:tcPr>
          <w:p w14:paraId="4BD5C8E7" w14:textId="77777777" w:rsidR="001C7B0E" w:rsidRPr="006E1161" w:rsidRDefault="001C7B0E" w:rsidP="00954982">
            <w:pPr>
              <w:rPr>
                <w:rFonts w:ascii="Garamond" w:hAnsi="Garamond"/>
              </w:rPr>
            </w:pPr>
          </w:p>
        </w:tc>
        <w:tc>
          <w:tcPr>
            <w:tcW w:w="900" w:type="dxa"/>
          </w:tcPr>
          <w:p w14:paraId="63891A49" w14:textId="77777777" w:rsidR="001C7B0E" w:rsidRPr="006E1161" w:rsidRDefault="001C7B0E" w:rsidP="00954982">
            <w:pPr>
              <w:rPr>
                <w:rFonts w:ascii="Garamond" w:hAnsi="Garamond"/>
              </w:rPr>
            </w:pPr>
          </w:p>
        </w:tc>
        <w:tc>
          <w:tcPr>
            <w:tcW w:w="810" w:type="dxa"/>
          </w:tcPr>
          <w:p w14:paraId="1DC25097" w14:textId="77777777" w:rsidR="001C7B0E" w:rsidRPr="006E1161" w:rsidRDefault="001C7B0E" w:rsidP="00954982">
            <w:pPr>
              <w:rPr>
                <w:rFonts w:ascii="Garamond" w:hAnsi="Garamond"/>
              </w:rPr>
            </w:pPr>
          </w:p>
        </w:tc>
        <w:tc>
          <w:tcPr>
            <w:tcW w:w="1080" w:type="dxa"/>
          </w:tcPr>
          <w:p w14:paraId="429A842D" w14:textId="77777777" w:rsidR="001C7B0E" w:rsidRPr="006E1161" w:rsidRDefault="001C7B0E" w:rsidP="00954982">
            <w:pPr>
              <w:rPr>
                <w:rFonts w:ascii="Garamond" w:hAnsi="Garamond"/>
              </w:rPr>
            </w:pPr>
          </w:p>
        </w:tc>
        <w:tc>
          <w:tcPr>
            <w:tcW w:w="900" w:type="dxa"/>
          </w:tcPr>
          <w:p w14:paraId="3CCD8B96" w14:textId="77777777" w:rsidR="001C7B0E" w:rsidRPr="006E1161" w:rsidRDefault="001C7B0E" w:rsidP="00954982">
            <w:pPr>
              <w:rPr>
                <w:rFonts w:ascii="Garamond" w:hAnsi="Garamond"/>
              </w:rPr>
            </w:pPr>
          </w:p>
        </w:tc>
        <w:tc>
          <w:tcPr>
            <w:tcW w:w="900" w:type="dxa"/>
          </w:tcPr>
          <w:p w14:paraId="3470E025" w14:textId="77777777" w:rsidR="001C7B0E" w:rsidRPr="006E1161" w:rsidRDefault="001C7B0E" w:rsidP="00954982">
            <w:pPr>
              <w:rPr>
                <w:rFonts w:ascii="Garamond" w:hAnsi="Garamond"/>
              </w:rPr>
            </w:pPr>
          </w:p>
        </w:tc>
        <w:tc>
          <w:tcPr>
            <w:tcW w:w="990" w:type="dxa"/>
          </w:tcPr>
          <w:p w14:paraId="6953BF6F" w14:textId="77777777" w:rsidR="001C7B0E" w:rsidRPr="006E1161" w:rsidRDefault="001C7B0E" w:rsidP="00954982">
            <w:pPr>
              <w:rPr>
                <w:rFonts w:ascii="Garamond" w:hAnsi="Garamond"/>
              </w:rPr>
            </w:pPr>
          </w:p>
        </w:tc>
        <w:tc>
          <w:tcPr>
            <w:tcW w:w="810" w:type="dxa"/>
          </w:tcPr>
          <w:p w14:paraId="4CE3F6EA" w14:textId="77777777" w:rsidR="001C7B0E" w:rsidRPr="006E1161" w:rsidRDefault="001C7B0E" w:rsidP="00954982">
            <w:pPr>
              <w:rPr>
                <w:rFonts w:ascii="Garamond" w:hAnsi="Garamond"/>
              </w:rPr>
            </w:pPr>
          </w:p>
        </w:tc>
        <w:tc>
          <w:tcPr>
            <w:tcW w:w="900" w:type="dxa"/>
          </w:tcPr>
          <w:p w14:paraId="608456EF" w14:textId="77777777" w:rsidR="001C7B0E" w:rsidRPr="006E1161" w:rsidRDefault="001C7B0E" w:rsidP="00954982">
            <w:pPr>
              <w:rPr>
                <w:rFonts w:ascii="Garamond" w:hAnsi="Garamond"/>
              </w:rPr>
            </w:pPr>
          </w:p>
        </w:tc>
        <w:tc>
          <w:tcPr>
            <w:tcW w:w="990" w:type="dxa"/>
          </w:tcPr>
          <w:p w14:paraId="5007E631" w14:textId="77777777" w:rsidR="001C7B0E" w:rsidRPr="006E1161" w:rsidRDefault="001C7B0E" w:rsidP="00954982">
            <w:pPr>
              <w:rPr>
                <w:rFonts w:ascii="Garamond" w:hAnsi="Garamond"/>
              </w:rPr>
            </w:pPr>
          </w:p>
        </w:tc>
        <w:tc>
          <w:tcPr>
            <w:tcW w:w="900" w:type="dxa"/>
          </w:tcPr>
          <w:p w14:paraId="5A16B7B2" w14:textId="77777777" w:rsidR="001C7B0E" w:rsidRPr="006E1161" w:rsidRDefault="001C7B0E" w:rsidP="00954982">
            <w:pPr>
              <w:rPr>
                <w:rFonts w:ascii="Garamond" w:hAnsi="Garamond"/>
              </w:rPr>
            </w:pPr>
          </w:p>
        </w:tc>
      </w:tr>
      <w:tr w:rsidR="001C7B0E" w:rsidRPr="006E1161" w14:paraId="6CD99832" w14:textId="77777777" w:rsidTr="001C7B0E">
        <w:trPr>
          <w:trHeight w:val="289"/>
        </w:trPr>
        <w:tc>
          <w:tcPr>
            <w:tcW w:w="3168" w:type="dxa"/>
            <w:vAlign w:val="center"/>
          </w:tcPr>
          <w:p w14:paraId="6361403A"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Others (All those lower than Executive Officers)</w:t>
            </w:r>
          </w:p>
        </w:tc>
        <w:tc>
          <w:tcPr>
            <w:tcW w:w="810" w:type="dxa"/>
          </w:tcPr>
          <w:p w14:paraId="24E9E450" w14:textId="77777777" w:rsidR="001C7B0E" w:rsidRPr="006E1161" w:rsidRDefault="001C7B0E" w:rsidP="00954982">
            <w:pPr>
              <w:rPr>
                <w:rFonts w:ascii="Garamond" w:hAnsi="Garamond"/>
              </w:rPr>
            </w:pPr>
          </w:p>
        </w:tc>
        <w:tc>
          <w:tcPr>
            <w:tcW w:w="1080" w:type="dxa"/>
          </w:tcPr>
          <w:p w14:paraId="3BE8927A" w14:textId="77777777" w:rsidR="001C7B0E" w:rsidRPr="006E1161" w:rsidRDefault="001C7B0E" w:rsidP="00954982">
            <w:pPr>
              <w:rPr>
                <w:rFonts w:ascii="Garamond" w:hAnsi="Garamond"/>
              </w:rPr>
            </w:pPr>
          </w:p>
        </w:tc>
        <w:tc>
          <w:tcPr>
            <w:tcW w:w="900" w:type="dxa"/>
          </w:tcPr>
          <w:p w14:paraId="64481BC0" w14:textId="77777777" w:rsidR="001C7B0E" w:rsidRPr="006E1161" w:rsidRDefault="001C7B0E" w:rsidP="00954982">
            <w:pPr>
              <w:rPr>
                <w:rFonts w:ascii="Garamond" w:hAnsi="Garamond"/>
              </w:rPr>
            </w:pPr>
          </w:p>
        </w:tc>
        <w:tc>
          <w:tcPr>
            <w:tcW w:w="810" w:type="dxa"/>
          </w:tcPr>
          <w:p w14:paraId="3D5D6EE4" w14:textId="77777777" w:rsidR="001C7B0E" w:rsidRPr="006E1161" w:rsidRDefault="001C7B0E" w:rsidP="00954982">
            <w:pPr>
              <w:rPr>
                <w:rFonts w:ascii="Garamond" w:hAnsi="Garamond"/>
              </w:rPr>
            </w:pPr>
          </w:p>
        </w:tc>
        <w:tc>
          <w:tcPr>
            <w:tcW w:w="1080" w:type="dxa"/>
          </w:tcPr>
          <w:p w14:paraId="4473E803" w14:textId="77777777" w:rsidR="001C7B0E" w:rsidRPr="006E1161" w:rsidRDefault="001C7B0E" w:rsidP="00954982">
            <w:pPr>
              <w:rPr>
                <w:rFonts w:ascii="Garamond" w:hAnsi="Garamond"/>
              </w:rPr>
            </w:pPr>
          </w:p>
        </w:tc>
        <w:tc>
          <w:tcPr>
            <w:tcW w:w="900" w:type="dxa"/>
          </w:tcPr>
          <w:p w14:paraId="2D9883FF" w14:textId="77777777" w:rsidR="001C7B0E" w:rsidRPr="006E1161" w:rsidRDefault="001C7B0E" w:rsidP="00954982">
            <w:pPr>
              <w:rPr>
                <w:rFonts w:ascii="Garamond" w:hAnsi="Garamond"/>
              </w:rPr>
            </w:pPr>
          </w:p>
        </w:tc>
        <w:tc>
          <w:tcPr>
            <w:tcW w:w="900" w:type="dxa"/>
          </w:tcPr>
          <w:p w14:paraId="4F0C9D5C" w14:textId="77777777" w:rsidR="001C7B0E" w:rsidRPr="006E1161" w:rsidRDefault="001C7B0E" w:rsidP="00954982">
            <w:pPr>
              <w:rPr>
                <w:rFonts w:ascii="Garamond" w:hAnsi="Garamond"/>
              </w:rPr>
            </w:pPr>
          </w:p>
        </w:tc>
        <w:tc>
          <w:tcPr>
            <w:tcW w:w="990" w:type="dxa"/>
          </w:tcPr>
          <w:p w14:paraId="31FDB674" w14:textId="77777777" w:rsidR="001C7B0E" w:rsidRPr="006E1161" w:rsidRDefault="001C7B0E" w:rsidP="00954982">
            <w:pPr>
              <w:rPr>
                <w:rFonts w:ascii="Garamond" w:hAnsi="Garamond"/>
              </w:rPr>
            </w:pPr>
          </w:p>
        </w:tc>
        <w:tc>
          <w:tcPr>
            <w:tcW w:w="810" w:type="dxa"/>
          </w:tcPr>
          <w:p w14:paraId="6D4D466C" w14:textId="77777777" w:rsidR="001C7B0E" w:rsidRPr="006E1161" w:rsidRDefault="001C7B0E" w:rsidP="00954982">
            <w:pPr>
              <w:rPr>
                <w:rFonts w:ascii="Garamond" w:hAnsi="Garamond"/>
              </w:rPr>
            </w:pPr>
          </w:p>
        </w:tc>
        <w:tc>
          <w:tcPr>
            <w:tcW w:w="900" w:type="dxa"/>
          </w:tcPr>
          <w:p w14:paraId="4893859C" w14:textId="77777777" w:rsidR="001C7B0E" w:rsidRPr="006E1161" w:rsidRDefault="001C7B0E" w:rsidP="00954982">
            <w:pPr>
              <w:rPr>
                <w:rFonts w:ascii="Garamond" w:hAnsi="Garamond"/>
              </w:rPr>
            </w:pPr>
          </w:p>
        </w:tc>
        <w:tc>
          <w:tcPr>
            <w:tcW w:w="990" w:type="dxa"/>
          </w:tcPr>
          <w:p w14:paraId="5E798C8F" w14:textId="77777777" w:rsidR="001C7B0E" w:rsidRPr="006E1161" w:rsidRDefault="001C7B0E" w:rsidP="00954982">
            <w:pPr>
              <w:rPr>
                <w:rFonts w:ascii="Garamond" w:hAnsi="Garamond"/>
              </w:rPr>
            </w:pPr>
          </w:p>
        </w:tc>
        <w:tc>
          <w:tcPr>
            <w:tcW w:w="900" w:type="dxa"/>
          </w:tcPr>
          <w:p w14:paraId="78123073" w14:textId="77777777" w:rsidR="001C7B0E" w:rsidRPr="006E1161" w:rsidRDefault="001C7B0E" w:rsidP="00954982">
            <w:pPr>
              <w:rPr>
                <w:rFonts w:ascii="Garamond" w:hAnsi="Garamond"/>
              </w:rPr>
            </w:pPr>
          </w:p>
        </w:tc>
      </w:tr>
      <w:tr w:rsidR="001C7B0E" w:rsidRPr="006E1161" w14:paraId="1257E81F" w14:textId="77777777" w:rsidTr="001C7B0E">
        <w:trPr>
          <w:trHeight w:val="289"/>
        </w:trPr>
        <w:tc>
          <w:tcPr>
            <w:tcW w:w="3168" w:type="dxa"/>
            <w:vAlign w:val="center"/>
          </w:tcPr>
          <w:p w14:paraId="72B0B012" w14:textId="77777777" w:rsidR="001C7B0E" w:rsidRPr="006E1161" w:rsidRDefault="001C7B0E" w:rsidP="00954982">
            <w:pPr>
              <w:jc w:val="both"/>
              <w:rPr>
                <w:rFonts w:ascii="Garamond" w:hAnsi="Garamond"/>
                <w:b/>
                <w:bCs/>
                <w:color w:val="000000"/>
              </w:rPr>
            </w:pPr>
            <w:r>
              <w:rPr>
                <w:rFonts w:ascii="Garamond" w:hAnsi="Garamond"/>
                <w:b/>
                <w:bCs/>
                <w:color w:val="000000"/>
              </w:rPr>
              <w:t xml:space="preserve">Sub Total </w:t>
            </w:r>
          </w:p>
        </w:tc>
        <w:tc>
          <w:tcPr>
            <w:tcW w:w="810" w:type="dxa"/>
          </w:tcPr>
          <w:p w14:paraId="7F5F90C1" w14:textId="77777777" w:rsidR="001C7B0E" w:rsidRPr="006E1161" w:rsidRDefault="001C7B0E" w:rsidP="00954982">
            <w:pPr>
              <w:rPr>
                <w:rFonts w:ascii="Garamond" w:hAnsi="Garamond"/>
              </w:rPr>
            </w:pPr>
          </w:p>
        </w:tc>
        <w:tc>
          <w:tcPr>
            <w:tcW w:w="1080" w:type="dxa"/>
          </w:tcPr>
          <w:p w14:paraId="104143D0" w14:textId="77777777" w:rsidR="001C7B0E" w:rsidRPr="006E1161" w:rsidRDefault="001C7B0E" w:rsidP="00954982">
            <w:pPr>
              <w:rPr>
                <w:rFonts w:ascii="Garamond" w:hAnsi="Garamond"/>
              </w:rPr>
            </w:pPr>
          </w:p>
        </w:tc>
        <w:tc>
          <w:tcPr>
            <w:tcW w:w="900" w:type="dxa"/>
          </w:tcPr>
          <w:p w14:paraId="32D3343E" w14:textId="77777777" w:rsidR="001C7B0E" w:rsidRPr="006E1161" w:rsidRDefault="001C7B0E" w:rsidP="00954982">
            <w:pPr>
              <w:rPr>
                <w:rFonts w:ascii="Garamond" w:hAnsi="Garamond"/>
              </w:rPr>
            </w:pPr>
          </w:p>
        </w:tc>
        <w:tc>
          <w:tcPr>
            <w:tcW w:w="810" w:type="dxa"/>
          </w:tcPr>
          <w:p w14:paraId="6B87F268" w14:textId="77777777" w:rsidR="001C7B0E" w:rsidRPr="006E1161" w:rsidRDefault="001C7B0E" w:rsidP="00954982">
            <w:pPr>
              <w:rPr>
                <w:rFonts w:ascii="Garamond" w:hAnsi="Garamond"/>
              </w:rPr>
            </w:pPr>
          </w:p>
        </w:tc>
        <w:tc>
          <w:tcPr>
            <w:tcW w:w="1080" w:type="dxa"/>
          </w:tcPr>
          <w:p w14:paraId="596B6F59" w14:textId="77777777" w:rsidR="001C7B0E" w:rsidRPr="006E1161" w:rsidRDefault="001C7B0E" w:rsidP="00954982">
            <w:pPr>
              <w:rPr>
                <w:rFonts w:ascii="Garamond" w:hAnsi="Garamond"/>
              </w:rPr>
            </w:pPr>
          </w:p>
        </w:tc>
        <w:tc>
          <w:tcPr>
            <w:tcW w:w="900" w:type="dxa"/>
          </w:tcPr>
          <w:p w14:paraId="099B9502" w14:textId="77777777" w:rsidR="001C7B0E" w:rsidRPr="006E1161" w:rsidRDefault="001C7B0E" w:rsidP="00954982">
            <w:pPr>
              <w:rPr>
                <w:rFonts w:ascii="Garamond" w:hAnsi="Garamond"/>
              </w:rPr>
            </w:pPr>
          </w:p>
        </w:tc>
        <w:tc>
          <w:tcPr>
            <w:tcW w:w="900" w:type="dxa"/>
          </w:tcPr>
          <w:p w14:paraId="30B021E1" w14:textId="77777777" w:rsidR="001C7B0E" w:rsidRPr="006E1161" w:rsidRDefault="001C7B0E" w:rsidP="00954982">
            <w:pPr>
              <w:rPr>
                <w:rFonts w:ascii="Garamond" w:hAnsi="Garamond"/>
              </w:rPr>
            </w:pPr>
          </w:p>
        </w:tc>
        <w:tc>
          <w:tcPr>
            <w:tcW w:w="990" w:type="dxa"/>
          </w:tcPr>
          <w:p w14:paraId="70107865" w14:textId="77777777" w:rsidR="001C7B0E" w:rsidRPr="006E1161" w:rsidRDefault="001C7B0E" w:rsidP="00954982">
            <w:pPr>
              <w:rPr>
                <w:rFonts w:ascii="Garamond" w:hAnsi="Garamond"/>
              </w:rPr>
            </w:pPr>
          </w:p>
        </w:tc>
        <w:tc>
          <w:tcPr>
            <w:tcW w:w="810" w:type="dxa"/>
          </w:tcPr>
          <w:p w14:paraId="42E7BBB8" w14:textId="77777777" w:rsidR="001C7B0E" w:rsidRPr="006E1161" w:rsidRDefault="001C7B0E" w:rsidP="00954982">
            <w:pPr>
              <w:rPr>
                <w:rFonts w:ascii="Garamond" w:hAnsi="Garamond"/>
              </w:rPr>
            </w:pPr>
          </w:p>
        </w:tc>
        <w:tc>
          <w:tcPr>
            <w:tcW w:w="900" w:type="dxa"/>
          </w:tcPr>
          <w:p w14:paraId="4F195397" w14:textId="77777777" w:rsidR="001C7B0E" w:rsidRPr="006E1161" w:rsidRDefault="001C7B0E" w:rsidP="00954982">
            <w:pPr>
              <w:rPr>
                <w:rFonts w:ascii="Garamond" w:hAnsi="Garamond"/>
              </w:rPr>
            </w:pPr>
          </w:p>
        </w:tc>
        <w:tc>
          <w:tcPr>
            <w:tcW w:w="990" w:type="dxa"/>
          </w:tcPr>
          <w:p w14:paraId="19A8A837" w14:textId="77777777" w:rsidR="001C7B0E" w:rsidRPr="006E1161" w:rsidRDefault="001C7B0E" w:rsidP="00954982">
            <w:pPr>
              <w:rPr>
                <w:rFonts w:ascii="Garamond" w:hAnsi="Garamond"/>
              </w:rPr>
            </w:pPr>
          </w:p>
        </w:tc>
        <w:tc>
          <w:tcPr>
            <w:tcW w:w="900" w:type="dxa"/>
          </w:tcPr>
          <w:p w14:paraId="764A1015" w14:textId="77777777" w:rsidR="001C7B0E" w:rsidRPr="006E1161" w:rsidRDefault="001C7B0E" w:rsidP="00954982">
            <w:pPr>
              <w:rPr>
                <w:rFonts w:ascii="Garamond" w:hAnsi="Garamond"/>
              </w:rPr>
            </w:pPr>
          </w:p>
        </w:tc>
      </w:tr>
      <w:tr w:rsidR="001C7B0E" w:rsidRPr="006E1161" w14:paraId="3DBCDC85" w14:textId="77777777" w:rsidTr="001C7B0E">
        <w:trPr>
          <w:trHeight w:val="289"/>
        </w:trPr>
        <w:tc>
          <w:tcPr>
            <w:tcW w:w="3168" w:type="dxa"/>
            <w:vAlign w:val="center"/>
          </w:tcPr>
          <w:p w14:paraId="5170B5B7"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TOTAL </w:t>
            </w:r>
          </w:p>
        </w:tc>
        <w:tc>
          <w:tcPr>
            <w:tcW w:w="810" w:type="dxa"/>
          </w:tcPr>
          <w:p w14:paraId="6BF8201E" w14:textId="77777777" w:rsidR="001C7B0E" w:rsidRPr="006E1161" w:rsidRDefault="001C7B0E" w:rsidP="00954982">
            <w:pPr>
              <w:rPr>
                <w:rFonts w:ascii="Garamond" w:hAnsi="Garamond"/>
              </w:rPr>
            </w:pPr>
          </w:p>
        </w:tc>
        <w:tc>
          <w:tcPr>
            <w:tcW w:w="1080" w:type="dxa"/>
          </w:tcPr>
          <w:p w14:paraId="28F51BA8" w14:textId="77777777" w:rsidR="001C7B0E" w:rsidRPr="006E1161" w:rsidRDefault="001C7B0E" w:rsidP="00954982">
            <w:pPr>
              <w:rPr>
                <w:rFonts w:ascii="Garamond" w:hAnsi="Garamond"/>
              </w:rPr>
            </w:pPr>
          </w:p>
        </w:tc>
        <w:tc>
          <w:tcPr>
            <w:tcW w:w="900" w:type="dxa"/>
          </w:tcPr>
          <w:p w14:paraId="5E32C024" w14:textId="77777777" w:rsidR="001C7B0E" w:rsidRPr="006E1161" w:rsidRDefault="001C7B0E" w:rsidP="00954982">
            <w:pPr>
              <w:rPr>
                <w:rFonts w:ascii="Garamond" w:hAnsi="Garamond"/>
              </w:rPr>
            </w:pPr>
          </w:p>
        </w:tc>
        <w:tc>
          <w:tcPr>
            <w:tcW w:w="810" w:type="dxa"/>
          </w:tcPr>
          <w:p w14:paraId="5C020330" w14:textId="77777777" w:rsidR="001C7B0E" w:rsidRPr="006E1161" w:rsidRDefault="001C7B0E" w:rsidP="00954982">
            <w:pPr>
              <w:rPr>
                <w:rFonts w:ascii="Garamond" w:hAnsi="Garamond"/>
              </w:rPr>
            </w:pPr>
          </w:p>
        </w:tc>
        <w:tc>
          <w:tcPr>
            <w:tcW w:w="1080" w:type="dxa"/>
          </w:tcPr>
          <w:p w14:paraId="544127AC" w14:textId="77777777" w:rsidR="001C7B0E" w:rsidRPr="006E1161" w:rsidRDefault="001C7B0E" w:rsidP="00954982">
            <w:pPr>
              <w:rPr>
                <w:rFonts w:ascii="Garamond" w:hAnsi="Garamond"/>
              </w:rPr>
            </w:pPr>
          </w:p>
        </w:tc>
        <w:tc>
          <w:tcPr>
            <w:tcW w:w="900" w:type="dxa"/>
          </w:tcPr>
          <w:p w14:paraId="629BC627" w14:textId="77777777" w:rsidR="001C7B0E" w:rsidRPr="006E1161" w:rsidRDefault="001C7B0E" w:rsidP="00954982">
            <w:pPr>
              <w:rPr>
                <w:rFonts w:ascii="Garamond" w:hAnsi="Garamond"/>
              </w:rPr>
            </w:pPr>
          </w:p>
        </w:tc>
        <w:tc>
          <w:tcPr>
            <w:tcW w:w="900" w:type="dxa"/>
          </w:tcPr>
          <w:p w14:paraId="0D0DA9C0" w14:textId="77777777" w:rsidR="001C7B0E" w:rsidRPr="006E1161" w:rsidRDefault="001C7B0E" w:rsidP="00954982">
            <w:pPr>
              <w:rPr>
                <w:rFonts w:ascii="Garamond" w:hAnsi="Garamond"/>
              </w:rPr>
            </w:pPr>
          </w:p>
        </w:tc>
        <w:tc>
          <w:tcPr>
            <w:tcW w:w="990" w:type="dxa"/>
          </w:tcPr>
          <w:p w14:paraId="6035ED96" w14:textId="77777777" w:rsidR="001C7B0E" w:rsidRPr="006E1161" w:rsidRDefault="001C7B0E" w:rsidP="00954982">
            <w:pPr>
              <w:rPr>
                <w:rFonts w:ascii="Garamond" w:hAnsi="Garamond"/>
              </w:rPr>
            </w:pPr>
          </w:p>
        </w:tc>
        <w:tc>
          <w:tcPr>
            <w:tcW w:w="810" w:type="dxa"/>
          </w:tcPr>
          <w:p w14:paraId="0FE86E3C" w14:textId="77777777" w:rsidR="001C7B0E" w:rsidRPr="006E1161" w:rsidRDefault="001C7B0E" w:rsidP="00954982">
            <w:pPr>
              <w:rPr>
                <w:rFonts w:ascii="Garamond" w:hAnsi="Garamond"/>
              </w:rPr>
            </w:pPr>
          </w:p>
        </w:tc>
        <w:tc>
          <w:tcPr>
            <w:tcW w:w="900" w:type="dxa"/>
          </w:tcPr>
          <w:p w14:paraId="62D9A5FF" w14:textId="77777777" w:rsidR="001C7B0E" w:rsidRPr="006E1161" w:rsidRDefault="001C7B0E" w:rsidP="00954982">
            <w:pPr>
              <w:rPr>
                <w:rFonts w:ascii="Garamond" w:hAnsi="Garamond"/>
              </w:rPr>
            </w:pPr>
          </w:p>
        </w:tc>
        <w:tc>
          <w:tcPr>
            <w:tcW w:w="990" w:type="dxa"/>
          </w:tcPr>
          <w:p w14:paraId="52C21C4D" w14:textId="77777777" w:rsidR="001C7B0E" w:rsidRPr="006E1161" w:rsidRDefault="001C7B0E" w:rsidP="00954982">
            <w:pPr>
              <w:rPr>
                <w:rFonts w:ascii="Garamond" w:hAnsi="Garamond"/>
              </w:rPr>
            </w:pPr>
          </w:p>
        </w:tc>
        <w:tc>
          <w:tcPr>
            <w:tcW w:w="900" w:type="dxa"/>
          </w:tcPr>
          <w:p w14:paraId="7BC488B1" w14:textId="77777777" w:rsidR="001C7B0E" w:rsidRPr="006E1161" w:rsidRDefault="001C7B0E" w:rsidP="00954982">
            <w:pPr>
              <w:rPr>
                <w:rFonts w:ascii="Garamond" w:hAnsi="Garamond"/>
              </w:rPr>
            </w:pPr>
          </w:p>
        </w:tc>
      </w:tr>
    </w:tbl>
    <w:p w14:paraId="607FA745" w14:textId="77777777" w:rsidR="001C7B0E" w:rsidRPr="00873385" w:rsidRDefault="001C7B0E" w:rsidP="001C7B0E">
      <w:pPr>
        <w:rPr>
          <w:rFonts w:ascii="Garamond" w:hAnsi="Garamond"/>
        </w:rPr>
      </w:pPr>
    </w:p>
    <w:p w14:paraId="1C40E559" w14:textId="77777777" w:rsidR="001C7B0E" w:rsidRPr="00F27C86" w:rsidRDefault="001C7B0E" w:rsidP="001C7B0E">
      <w:pPr>
        <w:pStyle w:val="Heading1"/>
        <w:rPr>
          <w:color w:val="auto"/>
        </w:rPr>
      </w:pPr>
      <w:r w:rsidRPr="00F27C86">
        <w:rPr>
          <w:color w:val="auto"/>
        </w:rPr>
        <w:t>1.</w:t>
      </w:r>
      <w:r>
        <w:rPr>
          <w:color w:val="auto"/>
        </w:rPr>
        <w:t>2</w:t>
      </w:r>
      <w:r w:rsidRPr="00F27C86">
        <w:rPr>
          <w:color w:val="auto"/>
        </w:rPr>
        <w:t xml:space="preserve"> –</w:t>
      </w:r>
      <w:r>
        <w:rPr>
          <w:color w:val="auto"/>
        </w:rPr>
        <w:t xml:space="preserve">Notification </w:t>
      </w:r>
    </w:p>
    <w:tbl>
      <w:tblPr>
        <w:tblW w:w="142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1080"/>
        <w:gridCol w:w="900"/>
        <w:gridCol w:w="810"/>
        <w:gridCol w:w="1080"/>
        <w:gridCol w:w="900"/>
        <w:gridCol w:w="900"/>
        <w:gridCol w:w="990"/>
        <w:gridCol w:w="810"/>
        <w:gridCol w:w="900"/>
        <w:gridCol w:w="990"/>
        <w:gridCol w:w="900"/>
      </w:tblGrid>
      <w:tr w:rsidR="001C7B0E" w:rsidRPr="006E1161" w14:paraId="3CA8DEA3" w14:textId="77777777" w:rsidTr="001C7B0E">
        <w:trPr>
          <w:trHeight w:val="306"/>
        </w:trPr>
        <w:tc>
          <w:tcPr>
            <w:tcW w:w="3168" w:type="dxa"/>
            <w:vMerge w:val="restart"/>
          </w:tcPr>
          <w:p w14:paraId="00AB54AA" w14:textId="77777777" w:rsidR="001C7B0E" w:rsidRPr="006E1161" w:rsidRDefault="001C7B0E" w:rsidP="00954982">
            <w:pPr>
              <w:jc w:val="center"/>
              <w:rPr>
                <w:rFonts w:ascii="Garamond" w:hAnsi="Garamond"/>
                <w:b/>
              </w:rPr>
            </w:pPr>
            <w:r w:rsidRPr="006E1161">
              <w:rPr>
                <w:rFonts w:ascii="Garamond" w:hAnsi="Garamond"/>
                <w:b/>
              </w:rPr>
              <w:t>Grade levels</w:t>
            </w:r>
          </w:p>
        </w:tc>
        <w:tc>
          <w:tcPr>
            <w:tcW w:w="2790" w:type="dxa"/>
            <w:gridSpan w:val="3"/>
          </w:tcPr>
          <w:p w14:paraId="47DB9C41" w14:textId="77777777" w:rsidR="001C7B0E" w:rsidRPr="006E1161" w:rsidRDefault="001C7B0E" w:rsidP="00954982">
            <w:pPr>
              <w:ind w:firstLine="720"/>
              <w:jc w:val="center"/>
              <w:rPr>
                <w:rFonts w:ascii="Garamond" w:hAnsi="Garamond"/>
                <w:b/>
              </w:rPr>
            </w:pPr>
            <w:r w:rsidRPr="006E1161">
              <w:rPr>
                <w:rFonts w:ascii="Garamond" w:hAnsi="Garamond"/>
                <w:b/>
              </w:rPr>
              <w:t>Ministries</w:t>
            </w:r>
          </w:p>
        </w:tc>
        <w:tc>
          <w:tcPr>
            <w:tcW w:w="2790" w:type="dxa"/>
            <w:gridSpan w:val="3"/>
          </w:tcPr>
          <w:p w14:paraId="4F0640AE" w14:textId="77777777" w:rsidR="001C7B0E" w:rsidRPr="006E1161" w:rsidRDefault="001C7B0E" w:rsidP="00954982">
            <w:pPr>
              <w:jc w:val="center"/>
              <w:rPr>
                <w:rFonts w:ascii="Garamond" w:hAnsi="Garamond"/>
                <w:b/>
              </w:rPr>
            </w:pPr>
            <w:r w:rsidRPr="006E1161">
              <w:rPr>
                <w:rFonts w:ascii="Garamond" w:hAnsi="Garamond"/>
                <w:b/>
              </w:rPr>
              <w:t>Departments</w:t>
            </w:r>
          </w:p>
        </w:tc>
        <w:tc>
          <w:tcPr>
            <w:tcW w:w="2700" w:type="dxa"/>
            <w:gridSpan w:val="3"/>
          </w:tcPr>
          <w:p w14:paraId="3DEC3B10" w14:textId="77777777" w:rsidR="001C7B0E" w:rsidRPr="006E1161" w:rsidRDefault="001C7B0E" w:rsidP="00954982">
            <w:pPr>
              <w:jc w:val="center"/>
              <w:rPr>
                <w:rFonts w:ascii="Garamond" w:hAnsi="Garamond"/>
                <w:b/>
              </w:rPr>
            </w:pPr>
            <w:r w:rsidRPr="006E1161">
              <w:rPr>
                <w:rFonts w:ascii="Garamond" w:hAnsi="Garamond"/>
                <w:b/>
              </w:rPr>
              <w:t>Extra Ministerial Organisations</w:t>
            </w:r>
          </w:p>
        </w:tc>
        <w:tc>
          <w:tcPr>
            <w:tcW w:w="2790" w:type="dxa"/>
            <w:gridSpan w:val="3"/>
          </w:tcPr>
          <w:p w14:paraId="2AA2A536" w14:textId="77777777" w:rsidR="001C7B0E" w:rsidRPr="006E1161" w:rsidRDefault="001C7B0E" w:rsidP="00954982">
            <w:pPr>
              <w:jc w:val="center"/>
              <w:rPr>
                <w:rFonts w:ascii="Garamond" w:hAnsi="Garamond"/>
                <w:b/>
              </w:rPr>
            </w:pPr>
            <w:r w:rsidRPr="006E1161">
              <w:rPr>
                <w:rFonts w:ascii="Garamond" w:hAnsi="Garamond"/>
                <w:b/>
              </w:rPr>
              <w:t>Total</w:t>
            </w:r>
          </w:p>
        </w:tc>
      </w:tr>
      <w:tr w:rsidR="001C7B0E" w:rsidRPr="006E1161" w14:paraId="26BB9695" w14:textId="77777777" w:rsidTr="001C7B0E">
        <w:trPr>
          <w:trHeight w:val="50"/>
        </w:trPr>
        <w:tc>
          <w:tcPr>
            <w:tcW w:w="3168" w:type="dxa"/>
            <w:vMerge/>
          </w:tcPr>
          <w:p w14:paraId="3571DAC6" w14:textId="77777777" w:rsidR="001C7B0E" w:rsidRPr="006E1161" w:rsidRDefault="001C7B0E" w:rsidP="00954982">
            <w:pPr>
              <w:jc w:val="center"/>
              <w:rPr>
                <w:rFonts w:ascii="Garamond" w:hAnsi="Garamond"/>
                <w:b/>
              </w:rPr>
            </w:pPr>
          </w:p>
        </w:tc>
        <w:tc>
          <w:tcPr>
            <w:tcW w:w="810" w:type="dxa"/>
          </w:tcPr>
          <w:p w14:paraId="6BE2A350"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70A0158B"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48675B79" w14:textId="77777777" w:rsidR="001C7B0E" w:rsidRPr="006E1161" w:rsidRDefault="001C7B0E" w:rsidP="00954982">
            <w:pPr>
              <w:jc w:val="center"/>
              <w:rPr>
                <w:rFonts w:ascii="Garamond" w:hAnsi="Garamond"/>
                <w:b/>
              </w:rPr>
            </w:pPr>
            <w:r w:rsidRPr="006E1161">
              <w:rPr>
                <w:rFonts w:ascii="Garamond" w:hAnsi="Garamond"/>
                <w:b/>
              </w:rPr>
              <w:t>Total</w:t>
            </w:r>
          </w:p>
        </w:tc>
        <w:tc>
          <w:tcPr>
            <w:tcW w:w="810" w:type="dxa"/>
          </w:tcPr>
          <w:p w14:paraId="402D130A" w14:textId="77777777" w:rsidR="001C7B0E" w:rsidRPr="006E1161" w:rsidRDefault="001C7B0E" w:rsidP="00954982">
            <w:pPr>
              <w:jc w:val="center"/>
              <w:rPr>
                <w:rFonts w:ascii="Garamond" w:hAnsi="Garamond"/>
                <w:b/>
              </w:rPr>
            </w:pPr>
            <w:r w:rsidRPr="006E1161">
              <w:rPr>
                <w:rFonts w:ascii="Garamond" w:hAnsi="Garamond"/>
                <w:b/>
              </w:rPr>
              <w:t>Male</w:t>
            </w:r>
          </w:p>
        </w:tc>
        <w:tc>
          <w:tcPr>
            <w:tcW w:w="1080" w:type="dxa"/>
          </w:tcPr>
          <w:p w14:paraId="1C40378F" w14:textId="77777777" w:rsidR="001C7B0E" w:rsidRPr="006E1161" w:rsidRDefault="001C7B0E" w:rsidP="00954982">
            <w:pPr>
              <w:jc w:val="center"/>
              <w:rPr>
                <w:rFonts w:ascii="Garamond" w:hAnsi="Garamond"/>
                <w:b/>
              </w:rPr>
            </w:pPr>
            <w:r w:rsidRPr="006E1161">
              <w:rPr>
                <w:rFonts w:ascii="Garamond" w:hAnsi="Garamond"/>
                <w:b/>
              </w:rPr>
              <w:t>Female</w:t>
            </w:r>
          </w:p>
        </w:tc>
        <w:tc>
          <w:tcPr>
            <w:tcW w:w="900" w:type="dxa"/>
          </w:tcPr>
          <w:p w14:paraId="66A02304"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286C47E4"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5D0EBDD5" w14:textId="77777777" w:rsidR="001C7B0E" w:rsidRPr="006E1161" w:rsidRDefault="001C7B0E" w:rsidP="00954982">
            <w:pPr>
              <w:jc w:val="center"/>
              <w:rPr>
                <w:rFonts w:ascii="Garamond" w:hAnsi="Garamond"/>
                <w:b/>
              </w:rPr>
            </w:pPr>
            <w:r w:rsidRPr="006E1161">
              <w:rPr>
                <w:rFonts w:ascii="Garamond" w:hAnsi="Garamond"/>
                <w:b/>
              </w:rPr>
              <w:t>Female</w:t>
            </w:r>
          </w:p>
        </w:tc>
        <w:tc>
          <w:tcPr>
            <w:tcW w:w="810" w:type="dxa"/>
          </w:tcPr>
          <w:p w14:paraId="19958393" w14:textId="77777777" w:rsidR="001C7B0E" w:rsidRPr="006E1161" w:rsidRDefault="001C7B0E" w:rsidP="00954982">
            <w:pPr>
              <w:jc w:val="center"/>
              <w:rPr>
                <w:rFonts w:ascii="Garamond" w:hAnsi="Garamond"/>
                <w:b/>
              </w:rPr>
            </w:pPr>
            <w:r w:rsidRPr="006E1161">
              <w:rPr>
                <w:rFonts w:ascii="Garamond" w:hAnsi="Garamond"/>
                <w:b/>
              </w:rPr>
              <w:t>Total</w:t>
            </w:r>
          </w:p>
        </w:tc>
        <w:tc>
          <w:tcPr>
            <w:tcW w:w="900" w:type="dxa"/>
          </w:tcPr>
          <w:p w14:paraId="17E56729" w14:textId="77777777" w:rsidR="001C7B0E" w:rsidRPr="006E1161" w:rsidRDefault="001C7B0E" w:rsidP="00954982">
            <w:pPr>
              <w:jc w:val="center"/>
              <w:rPr>
                <w:rFonts w:ascii="Garamond" w:hAnsi="Garamond"/>
                <w:b/>
              </w:rPr>
            </w:pPr>
            <w:r w:rsidRPr="006E1161">
              <w:rPr>
                <w:rFonts w:ascii="Garamond" w:hAnsi="Garamond"/>
                <w:b/>
              </w:rPr>
              <w:t>Male</w:t>
            </w:r>
          </w:p>
        </w:tc>
        <w:tc>
          <w:tcPr>
            <w:tcW w:w="990" w:type="dxa"/>
          </w:tcPr>
          <w:p w14:paraId="56B351AE" w14:textId="77777777" w:rsidR="001C7B0E" w:rsidRPr="006E1161" w:rsidRDefault="001C7B0E" w:rsidP="00954982">
            <w:pPr>
              <w:jc w:val="center"/>
              <w:rPr>
                <w:rFonts w:ascii="Garamond" w:hAnsi="Garamond"/>
                <w:b/>
              </w:rPr>
            </w:pPr>
            <w:r>
              <w:rPr>
                <w:rFonts w:ascii="Garamond" w:hAnsi="Garamond"/>
                <w:b/>
              </w:rPr>
              <w:t>Female</w:t>
            </w:r>
          </w:p>
        </w:tc>
        <w:tc>
          <w:tcPr>
            <w:tcW w:w="900" w:type="dxa"/>
          </w:tcPr>
          <w:p w14:paraId="38516C7C" w14:textId="77777777" w:rsidR="001C7B0E" w:rsidRPr="006E1161" w:rsidRDefault="001C7B0E" w:rsidP="00954982">
            <w:pPr>
              <w:jc w:val="center"/>
              <w:rPr>
                <w:rFonts w:ascii="Garamond" w:hAnsi="Garamond"/>
                <w:b/>
              </w:rPr>
            </w:pPr>
            <w:r>
              <w:rPr>
                <w:rFonts w:ascii="Garamond" w:hAnsi="Garamond"/>
                <w:b/>
              </w:rPr>
              <w:t>Total</w:t>
            </w:r>
          </w:p>
        </w:tc>
      </w:tr>
      <w:tr w:rsidR="001C7B0E" w:rsidRPr="006E1161" w14:paraId="68F581AA" w14:textId="77777777" w:rsidTr="001C7B0E">
        <w:trPr>
          <w:trHeight w:val="306"/>
        </w:trPr>
        <w:tc>
          <w:tcPr>
            <w:tcW w:w="3168" w:type="dxa"/>
            <w:vAlign w:val="center"/>
          </w:tcPr>
          <w:p w14:paraId="058C9B30"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Director / Analogous </w:t>
            </w:r>
          </w:p>
        </w:tc>
        <w:tc>
          <w:tcPr>
            <w:tcW w:w="810" w:type="dxa"/>
          </w:tcPr>
          <w:p w14:paraId="7E2A37BB" w14:textId="77777777" w:rsidR="001C7B0E" w:rsidRPr="006E1161" w:rsidRDefault="001C7B0E" w:rsidP="00954982">
            <w:pPr>
              <w:rPr>
                <w:rFonts w:ascii="Garamond" w:hAnsi="Garamond"/>
              </w:rPr>
            </w:pPr>
          </w:p>
        </w:tc>
        <w:tc>
          <w:tcPr>
            <w:tcW w:w="1080" w:type="dxa"/>
          </w:tcPr>
          <w:p w14:paraId="34A90316" w14:textId="77777777" w:rsidR="001C7B0E" w:rsidRPr="006E1161" w:rsidRDefault="001C7B0E" w:rsidP="00954982">
            <w:pPr>
              <w:rPr>
                <w:rFonts w:ascii="Garamond" w:hAnsi="Garamond"/>
              </w:rPr>
            </w:pPr>
          </w:p>
        </w:tc>
        <w:tc>
          <w:tcPr>
            <w:tcW w:w="900" w:type="dxa"/>
          </w:tcPr>
          <w:p w14:paraId="52E82A19" w14:textId="77777777" w:rsidR="001C7B0E" w:rsidRPr="006E1161" w:rsidRDefault="001C7B0E" w:rsidP="00954982">
            <w:pPr>
              <w:rPr>
                <w:rFonts w:ascii="Garamond" w:hAnsi="Garamond"/>
              </w:rPr>
            </w:pPr>
          </w:p>
        </w:tc>
        <w:tc>
          <w:tcPr>
            <w:tcW w:w="810" w:type="dxa"/>
          </w:tcPr>
          <w:p w14:paraId="2FA3E962" w14:textId="77777777" w:rsidR="001C7B0E" w:rsidRPr="006E1161" w:rsidRDefault="001C7B0E" w:rsidP="00954982">
            <w:pPr>
              <w:rPr>
                <w:rFonts w:ascii="Garamond" w:hAnsi="Garamond"/>
              </w:rPr>
            </w:pPr>
          </w:p>
        </w:tc>
        <w:tc>
          <w:tcPr>
            <w:tcW w:w="1080" w:type="dxa"/>
          </w:tcPr>
          <w:p w14:paraId="3E3D2872" w14:textId="77777777" w:rsidR="001C7B0E" w:rsidRPr="006E1161" w:rsidRDefault="001C7B0E" w:rsidP="00954982">
            <w:pPr>
              <w:rPr>
                <w:rFonts w:ascii="Garamond" w:hAnsi="Garamond"/>
              </w:rPr>
            </w:pPr>
          </w:p>
        </w:tc>
        <w:tc>
          <w:tcPr>
            <w:tcW w:w="900" w:type="dxa"/>
          </w:tcPr>
          <w:p w14:paraId="4B458111" w14:textId="77777777" w:rsidR="001C7B0E" w:rsidRPr="006E1161" w:rsidRDefault="001C7B0E" w:rsidP="00954982">
            <w:pPr>
              <w:rPr>
                <w:rFonts w:ascii="Garamond" w:hAnsi="Garamond"/>
              </w:rPr>
            </w:pPr>
          </w:p>
        </w:tc>
        <w:tc>
          <w:tcPr>
            <w:tcW w:w="900" w:type="dxa"/>
          </w:tcPr>
          <w:p w14:paraId="44755958" w14:textId="77777777" w:rsidR="001C7B0E" w:rsidRPr="006E1161" w:rsidRDefault="001C7B0E" w:rsidP="00954982">
            <w:pPr>
              <w:rPr>
                <w:rFonts w:ascii="Garamond" w:hAnsi="Garamond"/>
              </w:rPr>
            </w:pPr>
          </w:p>
        </w:tc>
        <w:tc>
          <w:tcPr>
            <w:tcW w:w="990" w:type="dxa"/>
          </w:tcPr>
          <w:p w14:paraId="64F15B95" w14:textId="77777777" w:rsidR="001C7B0E" w:rsidRPr="006E1161" w:rsidRDefault="001C7B0E" w:rsidP="00954982">
            <w:pPr>
              <w:rPr>
                <w:rFonts w:ascii="Garamond" w:hAnsi="Garamond"/>
              </w:rPr>
            </w:pPr>
          </w:p>
        </w:tc>
        <w:tc>
          <w:tcPr>
            <w:tcW w:w="810" w:type="dxa"/>
          </w:tcPr>
          <w:p w14:paraId="1A53626F" w14:textId="77777777" w:rsidR="001C7B0E" w:rsidRPr="006E1161" w:rsidRDefault="001C7B0E" w:rsidP="00954982">
            <w:pPr>
              <w:rPr>
                <w:rFonts w:ascii="Garamond" w:hAnsi="Garamond"/>
              </w:rPr>
            </w:pPr>
          </w:p>
        </w:tc>
        <w:tc>
          <w:tcPr>
            <w:tcW w:w="900" w:type="dxa"/>
          </w:tcPr>
          <w:p w14:paraId="0BF4071B" w14:textId="77777777" w:rsidR="001C7B0E" w:rsidRPr="006E1161" w:rsidRDefault="001C7B0E" w:rsidP="00954982">
            <w:pPr>
              <w:rPr>
                <w:rFonts w:ascii="Garamond" w:hAnsi="Garamond"/>
              </w:rPr>
            </w:pPr>
          </w:p>
        </w:tc>
        <w:tc>
          <w:tcPr>
            <w:tcW w:w="990" w:type="dxa"/>
          </w:tcPr>
          <w:p w14:paraId="2BC154ED" w14:textId="77777777" w:rsidR="001C7B0E" w:rsidRPr="006E1161" w:rsidRDefault="001C7B0E" w:rsidP="00954982">
            <w:pPr>
              <w:rPr>
                <w:rFonts w:ascii="Garamond" w:hAnsi="Garamond"/>
              </w:rPr>
            </w:pPr>
          </w:p>
        </w:tc>
        <w:tc>
          <w:tcPr>
            <w:tcW w:w="900" w:type="dxa"/>
          </w:tcPr>
          <w:p w14:paraId="32E3D1D4" w14:textId="77777777" w:rsidR="001C7B0E" w:rsidRPr="006E1161" w:rsidRDefault="001C7B0E" w:rsidP="00954982">
            <w:pPr>
              <w:rPr>
                <w:rFonts w:ascii="Garamond" w:hAnsi="Garamond"/>
              </w:rPr>
            </w:pPr>
          </w:p>
        </w:tc>
      </w:tr>
      <w:tr w:rsidR="001C7B0E" w:rsidRPr="006E1161" w14:paraId="65CBE012" w14:textId="77777777" w:rsidTr="001C7B0E">
        <w:trPr>
          <w:trHeight w:val="289"/>
        </w:trPr>
        <w:tc>
          <w:tcPr>
            <w:tcW w:w="3168" w:type="dxa"/>
            <w:vAlign w:val="center"/>
          </w:tcPr>
          <w:p w14:paraId="2D7C33D2"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Deputy Director / Analogous </w:t>
            </w:r>
          </w:p>
        </w:tc>
        <w:tc>
          <w:tcPr>
            <w:tcW w:w="810" w:type="dxa"/>
          </w:tcPr>
          <w:p w14:paraId="10DCC9B2" w14:textId="77777777" w:rsidR="001C7B0E" w:rsidRPr="006E1161" w:rsidRDefault="001C7B0E" w:rsidP="00954982">
            <w:pPr>
              <w:rPr>
                <w:rFonts w:ascii="Garamond" w:hAnsi="Garamond"/>
              </w:rPr>
            </w:pPr>
          </w:p>
        </w:tc>
        <w:tc>
          <w:tcPr>
            <w:tcW w:w="1080" w:type="dxa"/>
          </w:tcPr>
          <w:p w14:paraId="0132734E" w14:textId="77777777" w:rsidR="001C7B0E" w:rsidRPr="006E1161" w:rsidRDefault="001C7B0E" w:rsidP="00954982">
            <w:pPr>
              <w:rPr>
                <w:rFonts w:ascii="Garamond" w:hAnsi="Garamond"/>
              </w:rPr>
            </w:pPr>
          </w:p>
        </w:tc>
        <w:tc>
          <w:tcPr>
            <w:tcW w:w="900" w:type="dxa"/>
          </w:tcPr>
          <w:p w14:paraId="077E2F50" w14:textId="77777777" w:rsidR="001C7B0E" w:rsidRPr="006E1161" w:rsidRDefault="001C7B0E" w:rsidP="00954982">
            <w:pPr>
              <w:rPr>
                <w:rFonts w:ascii="Garamond" w:hAnsi="Garamond"/>
              </w:rPr>
            </w:pPr>
          </w:p>
        </w:tc>
        <w:tc>
          <w:tcPr>
            <w:tcW w:w="810" w:type="dxa"/>
          </w:tcPr>
          <w:p w14:paraId="0EE9B77B" w14:textId="77777777" w:rsidR="001C7B0E" w:rsidRPr="006E1161" w:rsidRDefault="001C7B0E" w:rsidP="00954982">
            <w:pPr>
              <w:rPr>
                <w:rFonts w:ascii="Garamond" w:hAnsi="Garamond"/>
              </w:rPr>
            </w:pPr>
          </w:p>
        </w:tc>
        <w:tc>
          <w:tcPr>
            <w:tcW w:w="1080" w:type="dxa"/>
          </w:tcPr>
          <w:p w14:paraId="37309721" w14:textId="77777777" w:rsidR="001C7B0E" w:rsidRPr="006E1161" w:rsidRDefault="001C7B0E" w:rsidP="00954982">
            <w:pPr>
              <w:rPr>
                <w:rFonts w:ascii="Garamond" w:hAnsi="Garamond"/>
              </w:rPr>
            </w:pPr>
          </w:p>
        </w:tc>
        <w:tc>
          <w:tcPr>
            <w:tcW w:w="900" w:type="dxa"/>
          </w:tcPr>
          <w:p w14:paraId="5E2299FA" w14:textId="77777777" w:rsidR="001C7B0E" w:rsidRPr="006E1161" w:rsidRDefault="001C7B0E" w:rsidP="00954982">
            <w:pPr>
              <w:rPr>
                <w:rFonts w:ascii="Garamond" w:hAnsi="Garamond"/>
              </w:rPr>
            </w:pPr>
          </w:p>
        </w:tc>
        <w:tc>
          <w:tcPr>
            <w:tcW w:w="900" w:type="dxa"/>
          </w:tcPr>
          <w:p w14:paraId="7079EAD4" w14:textId="77777777" w:rsidR="001C7B0E" w:rsidRPr="006E1161" w:rsidRDefault="001C7B0E" w:rsidP="00954982">
            <w:pPr>
              <w:rPr>
                <w:rFonts w:ascii="Garamond" w:hAnsi="Garamond"/>
              </w:rPr>
            </w:pPr>
          </w:p>
        </w:tc>
        <w:tc>
          <w:tcPr>
            <w:tcW w:w="990" w:type="dxa"/>
          </w:tcPr>
          <w:p w14:paraId="1032AD25" w14:textId="77777777" w:rsidR="001C7B0E" w:rsidRPr="006E1161" w:rsidRDefault="001C7B0E" w:rsidP="00954982">
            <w:pPr>
              <w:rPr>
                <w:rFonts w:ascii="Garamond" w:hAnsi="Garamond"/>
              </w:rPr>
            </w:pPr>
          </w:p>
        </w:tc>
        <w:tc>
          <w:tcPr>
            <w:tcW w:w="810" w:type="dxa"/>
          </w:tcPr>
          <w:p w14:paraId="03292E1A" w14:textId="77777777" w:rsidR="001C7B0E" w:rsidRPr="006E1161" w:rsidRDefault="001C7B0E" w:rsidP="00954982">
            <w:pPr>
              <w:rPr>
                <w:rFonts w:ascii="Garamond" w:hAnsi="Garamond"/>
              </w:rPr>
            </w:pPr>
          </w:p>
        </w:tc>
        <w:tc>
          <w:tcPr>
            <w:tcW w:w="900" w:type="dxa"/>
          </w:tcPr>
          <w:p w14:paraId="5DDA3DC3" w14:textId="77777777" w:rsidR="001C7B0E" w:rsidRPr="006E1161" w:rsidRDefault="001C7B0E" w:rsidP="00954982">
            <w:pPr>
              <w:rPr>
                <w:rFonts w:ascii="Garamond" w:hAnsi="Garamond"/>
              </w:rPr>
            </w:pPr>
          </w:p>
        </w:tc>
        <w:tc>
          <w:tcPr>
            <w:tcW w:w="990" w:type="dxa"/>
          </w:tcPr>
          <w:p w14:paraId="18804307" w14:textId="77777777" w:rsidR="001C7B0E" w:rsidRPr="006E1161" w:rsidRDefault="001C7B0E" w:rsidP="00954982">
            <w:pPr>
              <w:rPr>
                <w:rFonts w:ascii="Garamond" w:hAnsi="Garamond"/>
              </w:rPr>
            </w:pPr>
          </w:p>
        </w:tc>
        <w:tc>
          <w:tcPr>
            <w:tcW w:w="900" w:type="dxa"/>
          </w:tcPr>
          <w:p w14:paraId="0B981E37" w14:textId="77777777" w:rsidR="001C7B0E" w:rsidRPr="006E1161" w:rsidRDefault="001C7B0E" w:rsidP="00954982">
            <w:pPr>
              <w:rPr>
                <w:rFonts w:ascii="Garamond" w:hAnsi="Garamond"/>
              </w:rPr>
            </w:pPr>
          </w:p>
        </w:tc>
      </w:tr>
      <w:tr w:rsidR="001C7B0E" w:rsidRPr="006E1161" w14:paraId="0F3A736D" w14:textId="77777777" w:rsidTr="001C7B0E">
        <w:trPr>
          <w:trHeight w:val="306"/>
        </w:trPr>
        <w:tc>
          <w:tcPr>
            <w:tcW w:w="3168" w:type="dxa"/>
            <w:vAlign w:val="center"/>
          </w:tcPr>
          <w:p w14:paraId="5960064D"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 Analogous </w:t>
            </w:r>
          </w:p>
        </w:tc>
        <w:tc>
          <w:tcPr>
            <w:tcW w:w="810" w:type="dxa"/>
          </w:tcPr>
          <w:p w14:paraId="53DEAA2A" w14:textId="77777777" w:rsidR="001C7B0E" w:rsidRPr="006E1161" w:rsidRDefault="001C7B0E" w:rsidP="00954982">
            <w:pPr>
              <w:rPr>
                <w:rFonts w:ascii="Garamond" w:hAnsi="Garamond"/>
              </w:rPr>
            </w:pPr>
          </w:p>
        </w:tc>
        <w:tc>
          <w:tcPr>
            <w:tcW w:w="1080" w:type="dxa"/>
          </w:tcPr>
          <w:p w14:paraId="2032E035" w14:textId="77777777" w:rsidR="001C7B0E" w:rsidRPr="006E1161" w:rsidRDefault="001C7B0E" w:rsidP="00954982">
            <w:pPr>
              <w:rPr>
                <w:rFonts w:ascii="Garamond" w:hAnsi="Garamond"/>
              </w:rPr>
            </w:pPr>
          </w:p>
        </w:tc>
        <w:tc>
          <w:tcPr>
            <w:tcW w:w="900" w:type="dxa"/>
          </w:tcPr>
          <w:p w14:paraId="5AD007A7" w14:textId="77777777" w:rsidR="001C7B0E" w:rsidRPr="006E1161" w:rsidRDefault="001C7B0E" w:rsidP="00954982">
            <w:pPr>
              <w:rPr>
                <w:rFonts w:ascii="Garamond" w:hAnsi="Garamond"/>
              </w:rPr>
            </w:pPr>
          </w:p>
        </w:tc>
        <w:tc>
          <w:tcPr>
            <w:tcW w:w="810" w:type="dxa"/>
          </w:tcPr>
          <w:p w14:paraId="79C2668F" w14:textId="77777777" w:rsidR="001C7B0E" w:rsidRPr="006E1161" w:rsidRDefault="001C7B0E" w:rsidP="00954982">
            <w:pPr>
              <w:rPr>
                <w:rFonts w:ascii="Garamond" w:hAnsi="Garamond"/>
              </w:rPr>
            </w:pPr>
          </w:p>
        </w:tc>
        <w:tc>
          <w:tcPr>
            <w:tcW w:w="1080" w:type="dxa"/>
          </w:tcPr>
          <w:p w14:paraId="31E5746F" w14:textId="77777777" w:rsidR="001C7B0E" w:rsidRPr="006E1161" w:rsidRDefault="001C7B0E" w:rsidP="00954982">
            <w:pPr>
              <w:rPr>
                <w:rFonts w:ascii="Garamond" w:hAnsi="Garamond"/>
              </w:rPr>
            </w:pPr>
          </w:p>
        </w:tc>
        <w:tc>
          <w:tcPr>
            <w:tcW w:w="900" w:type="dxa"/>
          </w:tcPr>
          <w:p w14:paraId="4AB0A329" w14:textId="77777777" w:rsidR="001C7B0E" w:rsidRPr="006E1161" w:rsidRDefault="001C7B0E" w:rsidP="00954982">
            <w:pPr>
              <w:rPr>
                <w:rFonts w:ascii="Garamond" w:hAnsi="Garamond"/>
              </w:rPr>
            </w:pPr>
          </w:p>
        </w:tc>
        <w:tc>
          <w:tcPr>
            <w:tcW w:w="900" w:type="dxa"/>
          </w:tcPr>
          <w:p w14:paraId="757037C1" w14:textId="77777777" w:rsidR="001C7B0E" w:rsidRPr="006E1161" w:rsidRDefault="001C7B0E" w:rsidP="00954982">
            <w:pPr>
              <w:rPr>
                <w:rFonts w:ascii="Garamond" w:hAnsi="Garamond"/>
              </w:rPr>
            </w:pPr>
          </w:p>
        </w:tc>
        <w:tc>
          <w:tcPr>
            <w:tcW w:w="990" w:type="dxa"/>
          </w:tcPr>
          <w:p w14:paraId="6D17DB79" w14:textId="77777777" w:rsidR="001C7B0E" w:rsidRPr="006E1161" w:rsidRDefault="001C7B0E" w:rsidP="00954982">
            <w:pPr>
              <w:rPr>
                <w:rFonts w:ascii="Garamond" w:hAnsi="Garamond"/>
              </w:rPr>
            </w:pPr>
          </w:p>
        </w:tc>
        <w:tc>
          <w:tcPr>
            <w:tcW w:w="810" w:type="dxa"/>
          </w:tcPr>
          <w:p w14:paraId="474BB49B" w14:textId="77777777" w:rsidR="001C7B0E" w:rsidRPr="006E1161" w:rsidRDefault="001C7B0E" w:rsidP="00954982">
            <w:pPr>
              <w:rPr>
                <w:rFonts w:ascii="Garamond" w:hAnsi="Garamond"/>
              </w:rPr>
            </w:pPr>
          </w:p>
        </w:tc>
        <w:tc>
          <w:tcPr>
            <w:tcW w:w="900" w:type="dxa"/>
          </w:tcPr>
          <w:p w14:paraId="3E5C7DB1" w14:textId="77777777" w:rsidR="001C7B0E" w:rsidRPr="006E1161" w:rsidRDefault="001C7B0E" w:rsidP="00954982">
            <w:pPr>
              <w:rPr>
                <w:rFonts w:ascii="Garamond" w:hAnsi="Garamond"/>
              </w:rPr>
            </w:pPr>
          </w:p>
        </w:tc>
        <w:tc>
          <w:tcPr>
            <w:tcW w:w="990" w:type="dxa"/>
          </w:tcPr>
          <w:p w14:paraId="7D4ED1E7" w14:textId="77777777" w:rsidR="001C7B0E" w:rsidRPr="006E1161" w:rsidRDefault="001C7B0E" w:rsidP="00954982">
            <w:pPr>
              <w:rPr>
                <w:rFonts w:ascii="Garamond" w:hAnsi="Garamond"/>
              </w:rPr>
            </w:pPr>
          </w:p>
        </w:tc>
        <w:tc>
          <w:tcPr>
            <w:tcW w:w="900" w:type="dxa"/>
          </w:tcPr>
          <w:p w14:paraId="53D78C9E" w14:textId="77777777" w:rsidR="001C7B0E" w:rsidRPr="006E1161" w:rsidRDefault="001C7B0E" w:rsidP="00954982">
            <w:pPr>
              <w:rPr>
                <w:rFonts w:ascii="Garamond" w:hAnsi="Garamond"/>
              </w:rPr>
            </w:pPr>
          </w:p>
        </w:tc>
      </w:tr>
      <w:tr w:rsidR="001C7B0E" w:rsidRPr="006E1161" w14:paraId="29C72A3B" w14:textId="77777777" w:rsidTr="001C7B0E">
        <w:trPr>
          <w:trHeight w:val="289"/>
        </w:trPr>
        <w:tc>
          <w:tcPr>
            <w:tcW w:w="3168" w:type="dxa"/>
            <w:vAlign w:val="center"/>
          </w:tcPr>
          <w:p w14:paraId="506AD0E6"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Assistant Director IIA / Analogous </w:t>
            </w:r>
          </w:p>
        </w:tc>
        <w:tc>
          <w:tcPr>
            <w:tcW w:w="810" w:type="dxa"/>
          </w:tcPr>
          <w:p w14:paraId="2CDCD927" w14:textId="77777777" w:rsidR="001C7B0E" w:rsidRPr="006E1161" w:rsidRDefault="001C7B0E" w:rsidP="00954982">
            <w:pPr>
              <w:rPr>
                <w:rFonts w:ascii="Garamond" w:hAnsi="Garamond"/>
              </w:rPr>
            </w:pPr>
          </w:p>
        </w:tc>
        <w:tc>
          <w:tcPr>
            <w:tcW w:w="1080" w:type="dxa"/>
          </w:tcPr>
          <w:p w14:paraId="2F837F97" w14:textId="77777777" w:rsidR="001C7B0E" w:rsidRPr="006E1161" w:rsidRDefault="001C7B0E" w:rsidP="00954982">
            <w:pPr>
              <w:rPr>
                <w:rFonts w:ascii="Garamond" w:hAnsi="Garamond"/>
              </w:rPr>
            </w:pPr>
          </w:p>
        </w:tc>
        <w:tc>
          <w:tcPr>
            <w:tcW w:w="900" w:type="dxa"/>
          </w:tcPr>
          <w:p w14:paraId="62C29633" w14:textId="77777777" w:rsidR="001C7B0E" w:rsidRPr="006E1161" w:rsidRDefault="001C7B0E" w:rsidP="00954982">
            <w:pPr>
              <w:rPr>
                <w:rFonts w:ascii="Garamond" w:hAnsi="Garamond"/>
              </w:rPr>
            </w:pPr>
          </w:p>
        </w:tc>
        <w:tc>
          <w:tcPr>
            <w:tcW w:w="810" w:type="dxa"/>
          </w:tcPr>
          <w:p w14:paraId="5E091444" w14:textId="77777777" w:rsidR="001C7B0E" w:rsidRPr="006E1161" w:rsidRDefault="001C7B0E" w:rsidP="00954982">
            <w:pPr>
              <w:rPr>
                <w:rFonts w:ascii="Garamond" w:hAnsi="Garamond"/>
              </w:rPr>
            </w:pPr>
          </w:p>
        </w:tc>
        <w:tc>
          <w:tcPr>
            <w:tcW w:w="1080" w:type="dxa"/>
          </w:tcPr>
          <w:p w14:paraId="1D5B6A91" w14:textId="77777777" w:rsidR="001C7B0E" w:rsidRPr="006E1161" w:rsidRDefault="001C7B0E" w:rsidP="00954982">
            <w:pPr>
              <w:rPr>
                <w:rFonts w:ascii="Garamond" w:hAnsi="Garamond"/>
              </w:rPr>
            </w:pPr>
          </w:p>
        </w:tc>
        <w:tc>
          <w:tcPr>
            <w:tcW w:w="900" w:type="dxa"/>
          </w:tcPr>
          <w:p w14:paraId="57140BCD" w14:textId="77777777" w:rsidR="001C7B0E" w:rsidRPr="006E1161" w:rsidRDefault="001C7B0E" w:rsidP="00954982">
            <w:pPr>
              <w:rPr>
                <w:rFonts w:ascii="Garamond" w:hAnsi="Garamond"/>
              </w:rPr>
            </w:pPr>
          </w:p>
        </w:tc>
        <w:tc>
          <w:tcPr>
            <w:tcW w:w="900" w:type="dxa"/>
          </w:tcPr>
          <w:p w14:paraId="37158A1F" w14:textId="77777777" w:rsidR="001C7B0E" w:rsidRPr="006E1161" w:rsidRDefault="001C7B0E" w:rsidP="00954982">
            <w:pPr>
              <w:rPr>
                <w:rFonts w:ascii="Garamond" w:hAnsi="Garamond"/>
              </w:rPr>
            </w:pPr>
          </w:p>
        </w:tc>
        <w:tc>
          <w:tcPr>
            <w:tcW w:w="990" w:type="dxa"/>
          </w:tcPr>
          <w:p w14:paraId="50608826" w14:textId="77777777" w:rsidR="001C7B0E" w:rsidRPr="006E1161" w:rsidRDefault="001C7B0E" w:rsidP="00954982">
            <w:pPr>
              <w:rPr>
                <w:rFonts w:ascii="Garamond" w:hAnsi="Garamond"/>
              </w:rPr>
            </w:pPr>
          </w:p>
        </w:tc>
        <w:tc>
          <w:tcPr>
            <w:tcW w:w="810" w:type="dxa"/>
          </w:tcPr>
          <w:p w14:paraId="2253FF2F" w14:textId="77777777" w:rsidR="001C7B0E" w:rsidRPr="006E1161" w:rsidRDefault="001C7B0E" w:rsidP="00954982">
            <w:pPr>
              <w:rPr>
                <w:rFonts w:ascii="Garamond" w:hAnsi="Garamond"/>
              </w:rPr>
            </w:pPr>
          </w:p>
        </w:tc>
        <w:tc>
          <w:tcPr>
            <w:tcW w:w="900" w:type="dxa"/>
          </w:tcPr>
          <w:p w14:paraId="0B717EB3" w14:textId="77777777" w:rsidR="001C7B0E" w:rsidRPr="006E1161" w:rsidRDefault="001C7B0E" w:rsidP="00954982">
            <w:pPr>
              <w:rPr>
                <w:rFonts w:ascii="Garamond" w:hAnsi="Garamond"/>
              </w:rPr>
            </w:pPr>
          </w:p>
        </w:tc>
        <w:tc>
          <w:tcPr>
            <w:tcW w:w="990" w:type="dxa"/>
          </w:tcPr>
          <w:p w14:paraId="1C165D97" w14:textId="77777777" w:rsidR="001C7B0E" w:rsidRPr="006E1161" w:rsidRDefault="001C7B0E" w:rsidP="00954982">
            <w:pPr>
              <w:rPr>
                <w:rFonts w:ascii="Garamond" w:hAnsi="Garamond"/>
              </w:rPr>
            </w:pPr>
          </w:p>
        </w:tc>
        <w:tc>
          <w:tcPr>
            <w:tcW w:w="900" w:type="dxa"/>
          </w:tcPr>
          <w:p w14:paraId="2111250D" w14:textId="77777777" w:rsidR="001C7B0E" w:rsidRPr="006E1161" w:rsidRDefault="001C7B0E" w:rsidP="00954982">
            <w:pPr>
              <w:rPr>
                <w:rFonts w:ascii="Garamond" w:hAnsi="Garamond"/>
              </w:rPr>
            </w:pPr>
          </w:p>
        </w:tc>
      </w:tr>
      <w:tr w:rsidR="001C7B0E" w:rsidRPr="006E1161" w14:paraId="6343CDD8" w14:textId="77777777" w:rsidTr="001C7B0E">
        <w:trPr>
          <w:trHeight w:val="289"/>
        </w:trPr>
        <w:tc>
          <w:tcPr>
            <w:tcW w:w="3168" w:type="dxa"/>
            <w:vAlign w:val="center"/>
          </w:tcPr>
          <w:p w14:paraId="58ABF059"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lastRenderedPageBreak/>
              <w:t xml:space="preserve">Assistant Director IIB / Analogous </w:t>
            </w:r>
          </w:p>
        </w:tc>
        <w:tc>
          <w:tcPr>
            <w:tcW w:w="810" w:type="dxa"/>
          </w:tcPr>
          <w:p w14:paraId="57307B25" w14:textId="77777777" w:rsidR="001C7B0E" w:rsidRPr="006E1161" w:rsidRDefault="001C7B0E" w:rsidP="00954982">
            <w:pPr>
              <w:rPr>
                <w:rFonts w:ascii="Garamond" w:hAnsi="Garamond"/>
              </w:rPr>
            </w:pPr>
          </w:p>
        </w:tc>
        <w:tc>
          <w:tcPr>
            <w:tcW w:w="1080" w:type="dxa"/>
          </w:tcPr>
          <w:p w14:paraId="79F11B18" w14:textId="77777777" w:rsidR="001C7B0E" w:rsidRPr="006E1161" w:rsidRDefault="001C7B0E" w:rsidP="00954982">
            <w:pPr>
              <w:rPr>
                <w:rFonts w:ascii="Garamond" w:hAnsi="Garamond"/>
              </w:rPr>
            </w:pPr>
          </w:p>
        </w:tc>
        <w:tc>
          <w:tcPr>
            <w:tcW w:w="900" w:type="dxa"/>
          </w:tcPr>
          <w:p w14:paraId="31A97410" w14:textId="77777777" w:rsidR="001C7B0E" w:rsidRPr="006E1161" w:rsidRDefault="001C7B0E" w:rsidP="00954982">
            <w:pPr>
              <w:rPr>
                <w:rFonts w:ascii="Garamond" w:hAnsi="Garamond"/>
              </w:rPr>
            </w:pPr>
          </w:p>
        </w:tc>
        <w:tc>
          <w:tcPr>
            <w:tcW w:w="810" w:type="dxa"/>
          </w:tcPr>
          <w:p w14:paraId="4CD64588" w14:textId="77777777" w:rsidR="001C7B0E" w:rsidRPr="006E1161" w:rsidRDefault="001C7B0E" w:rsidP="00954982">
            <w:pPr>
              <w:rPr>
                <w:rFonts w:ascii="Garamond" w:hAnsi="Garamond"/>
              </w:rPr>
            </w:pPr>
          </w:p>
        </w:tc>
        <w:tc>
          <w:tcPr>
            <w:tcW w:w="1080" w:type="dxa"/>
          </w:tcPr>
          <w:p w14:paraId="53364354" w14:textId="77777777" w:rsidR="001C7B0E" w:rsidRPr="006E1161" w:rsidRDefault="001C7B0E" w:rsidP="00954982">
            <w:pPr>
              <w:rPr>
                <w:rFonts w:ascii="Garamond" w:hAnsi="Garamond"/>
              </w:rPr>
            </w:pPr>
          </w:p>
        </w:tc>
        <w:tc>
          <w:tcPr>
            <w:tcW w:w="900" w:type="dxa"/>
          </w:tcPr>
          <w:p w14:paraId="63C1CDF2" w14:textId="77777777" w:rsidR="001C7B0E" w:rsidRPr="006E1161" w:rsidRDefault="001C7B0E" w:rsidP="00954982">
            <w:pPr>
              <w:rPr>
                <w:rFonts w:ascii="Garamond" w:hAnsi="Garamond"/>
              </w:rPr>
            </w:pPr>
          </w:p>
        </w:tc>
        <w:tc>
          <w:tcPr>
            <w:tcW w:w="900" w:type="dxa"/>
          </w:tcPr>
          <w:p w14:paraId="1D06B45A" w14:textId="77777777" w:rsidR="001C7B0E" w:rsidRPr="006E1161" w:rsidRDefault="001C7B0E" w:rsidP="00954982">
            <w:pPr>
              <w:rPr>
                <w:rFonts w:ascii="Garamond" w:hAnsi="Garamond"/>
              </w:rPr>
            </w:pPr>
          </w:p>
        </w:tc>
        <w:tc>
          <w:tcPr>
            <w:tcW w:w="990" w:type="dxa"/>
          </w:tcPr>
          <w:p w14:paraId="2541A8B4" w14:textId="77777777" w:rsidR="001C7B0E" w:rsidRPr="006E1161" w:rsidRDefault="001C7B0E" w:rsidP="00954982">
            <w:pPr>
              <w:rPr>
                <w:rFonts w:ascii="Garamond" w:hAnsi="Garamond"/>
              </w:rPr>
            </w:pPr>
          </w:p>
        </w:tc>
        <w:tc>
          <w:tcPr>
            <w:tcW w:w="810" w:type="dxa"/>
          </w:tcPr>
          <w:p w14:paraId="62F1CA38" w14:textId="77777777" w:rsidR="001C7B0E" w:rsidRPr="006E1161" w:rsidRDefault="001C7B0E" w:rsidP="00954982">
            <w:pPr>
              <w:rPr>
                <w:rFonts w:ascii="Garamond" w:hAnsi="Garamond"/>
              </w:rPr>
            </w:pPr>
          </w:p>
        </w:tc>
        <w:tc>
          <w:tcPr>
            <w:tcW w:w="900" w:type="dxa"/>
          </w:tcPr>
          <w:p w14:paraId="70E7B576" w14:textId="77777777" w:rsidR="001C7B0E" w:rsidRPr="006E1161" w:rsidRDefault="001C7B0E" w:rsidP="00954982">
            <w:pPr>
              <w:rPr>
                <w:rFonts w:ascii="Garamond" w:hAnsi="Garamond"/>
              </w:rPr>
            </w:pPr>
          </w:p>
        </w:tc>
        <w:tc>
          <w:tcPr>
            <w:tcW w:w="990" w:type="dxa"/>
          </w:tcPr>
          <w:p w14:paraId="04295806" w14:textId="77777777" w:rsidR="001C7B0E" w:rsidRPr="006E1161" w:rsidRDefault="001C7B0E" w:rsidP="00954982">
            <w:pPr>
              <w:rPr>
                <w:rFonts w:ascii="Garamond" w:hAnsi="Garamond"/>
              </w:rPr>
            </w:pPr>
          </w:p>
        </w:tc>
        <w:tc>
          <w:tcPr>
            <w:tcW w:w="900" w:type="dxa"/>
          </w:tcPr>
          <w:p w14:paraId="41227DE0" w14:textId="77777777" w:rsidR="001C7B0E" w:rsidRPr="006E1161" w:rsidRDefault="001C7B0E" w:rsidP="00954982">
            <w:pPr>
              <w:rPr>
                <w:rFonts w:ascii="Garamond" w:hAnsi="Garamond"/>
              </w:rPr>
            </w:pPr>
          </w:p>
        </w:tc>
      </w:tr>
      <w:tr w:rsidR="001C7B0E" w:rsidRPr="006E1161" w14:paraId="6E2D71C2" w14:textId="77777777" w:rsidTr="001C7B0E">
        <w:trPr>
          <w:trHeight w:val="289"/>
        </w:trPr>
        <w:tc>
          <w:tcPr>
            <w:tcW w:w="3168" w:type="dxa"/>
            <w:vAlign w:val="center"/>
          </w:tcPr>
          <w:p w14:paraId="3B3CBEA5" w14:textId="77777777" w:rsidR="001C7B0E" w:rsidRPr="006E1161" w:rsidRDefault="001C7B0E" w:rsidP="00954982">
            <w:pPr>
              <w:jc w:val="both"/>
              <w:rPr>
                <w:rFonts w:ascii="Garamond" w:hAnsi="Garamond"/>
                <w:b/>
                <w:bCs/>
                <w:color w:val="000000"/>
              </w:rPr>
            </w:pPr>
            <w:r>
              <w:rPr>
                <w:rFonts w:ascii="Garamond" w:hAnsi="Garamond"/>
                <w:b/>
                <w:bCs/>
                <w:color w:val="000000"/>
              </w:rPr>
              <w:t xml:space="preserve">Sub Total </w:t>
            </w:r>
          </w:p>
        </w:tc>
        <w:tc>
          <w:tcPr>
            <w:tcW w:w="810" w:type="dxa"/>
          </w:tcPr>
          <w:p w14:paraId="246A9E5A" w14:textId="77777777" w:rsidR="001C7B0E" w:rsidRPr="006E1161" w:rsidRDefault="001C7B0E" w:rsidP="00954982">
            <w:pPr>
              <w:rPr>
                <w:rFonts w:ascii="Garamond" w:hAnsi="Garamond"/>
              </w:rPr>
            </w:pPr>
          </w:p>
        </w:tc>
        <w:tc>
          <w:tcPr>
            <w:tcW w:w="1080" w:type="dxa"/>
          </w:tcPr>
          <w:p w14:paraId="2949B771" w14:textId="77777777" w:rsidR="001C7B0E" w:rsidRPr="006E1161" w:rsidRDefault="001C7B0E" w:rsidP="00954982">
            <w:pPr>
              <w:rPr>
                <w:rFonts w:ascii="Garamond" w:hAnsi="Garamond"/>
              </w:rPr>
            </w:pPr>
          </w:p>
        </w:tc>
        <w:tc>
          <w:tcPr>
            <w:tcW w:w="900" w:type="dxa"/>
          </w:tcPr>
          <w:p w14:paraId="0C0F2E3D" w14:textId="77777777" w:rsidR="001C7B0E" w:rsidRPr="006E1161" w:rsidRDefault="001C7B0E" w:rsidP="00954982">
            <w:pPr>
              <w:rPr>
                <w:rFonts w:ascii="Garamond" w:hAnsi="Garamond"/>
              </w:rPr>
            </w:pPr>
          </w:p>
        </w:tc>
        <w:tc>
          <w:tcPr>
            <w:tcW w:w="810" w:type="dxa"/>
          </w:tcPr>
          <w:p w14:paraId="3D6D98E0" w14:textId="77777777" w:rsidR="001C7B0E" w:rsidRPr="006E1161" w:rsidRDefault="001C7B0E" w:rsidP="00954982">
            <w:pPr>
              <w:rPr>
                <w:rFonts w:ascii="Garamond" w:hAnsi="Garamond"/>
              </w:rPr>
            </w:pPr>
          </w:p>
        </w:tc>
        <w:tc>
          <w:tcPr>
            <w:tcW w:w="1080" w:type="dxa"/>
          </w:tcPr>
          <w:p w14:paraId="308EA47D" w14:textId="77777777" w:rsidR="001C7B0E" w:rsidRPr="006E1161" w:rsidRDefault="001C7B0E" w:rsidP="00954982">
            <w:pPr>
              <w:rPr>
                <w:rFonts w:ascii="Garamond" w:hAnsi="Garamond"/>
              </w:rPr>
            </w:pPr>
          </w:p>
        </w:tc>
        <w:tc>
          <w:tcPr>
            <w:tcW w:w="900" w:type="dxa"/>
          </w:tcPr>
          <w:p w14:paraId="6B492474" w14:textId="77777777" w:rsidR="001C7B0E" w:rsidRPr="006E1161" w:rsidRDefault="001C7B0E" w:rsidP="00954982">
            <w:pPr>
              <w:rPr>
                <w:rFonts w:ascii="Garamond" w:hAnsi="Garamond"/>
              </w:rPr>
            </w:pPr>
          </w:p>
        </w:tc>
        <w:tc>
          <w:tcPr>
            <w:tcW w:w="900" w:type="dxa"/>
          </w:tcPr>
          <w:p w14:paraId="70085632" w14:textId="77777777" w:rsidR="001C7B0E" w:rsidRPr="006E1161" w:rsidRDefault="001C7B0E" w:rsidP="00954982">
            <w:pPr>
              <w:rPr>
                <w:rFonts w:ascii="Garamond" w:hAnsi="Garamond"/>
              </w:rPr>
            </w:pPr>
          </w:p>
        </w:tc>
        <w:tc>
          <w:tcPr>
            <w:tcW w:w="990" w:type="dxa"/>
          </w:tcPr>
          <w:p w14:paraId="0ADFB746" w14:textId="77777777" w:rsidR="001C7B0E" w:rsidRPr="006E1161" w:rsidRDefault="001C7B0E" w:rsidP="00954982">
            <w:pPr>
              <w:rPr>
                <w:rFonts w:ascii="Garamond" w:hAnsi="Garamond"/>
              </w:rPr>
            </w:pPr>
          </w:p>
        </w:tc>
        <w:tc>
          <w:tcPr>
            <w:tcW w:w="810" w:type="dxa"/>
          </w:tcPr>
          <w:p w14:paraId="4386BCB1" w14:textId="77777777" w:rsidR="001C7B0E" w:rsidRPr="006E1161" w:rsidRDefault="001C7B0E" w:rsidP="00954982">
            <w:pPr>
              <w:rPr>
                <w:rFonts w:ascii="Garamond" w:hAnsi="Garamond"/>
              </w:rPr>
            </w:pPr>
          </w:p>
        </w:tc>
        <w:tc>
          <w:tcPr>
            <w:tcW w:w="900" w:type="dxa"/>
          </w:tcPr>
          <w:p w14:paraId="230197FC" w14:textId="77777777" w:rsidR="001C7B0E" w:rsidRPr="006E1161" w:rsidRDefault="001C7B0E" w:rsidP="00954982">
            <w:pPr>
              <w:rPr>
                <w:rFonts w:ascii="Garamond" w:hAnsi="Garamond"/>
              </w:rPr>
            </w:pPr>
          </w:p>
        </w:tc>
        <w:tc>
          <w:tcPr>
            <w:tcW w:w="990" w:type="dxa"/>
          </w:tcPr>
          <w:p w14:paraId="0F30758B" w14:textId="77777777" w:rsidR="001C7B0E" w:rsidRPr="006E1161" w:rsidRDefault="001C7B0E" w:rsidP="00954982">
            <w:pPr>
              <w:rPr>
                <w:rFonts w:ascii="Garamond" w:hAnsi="Garamond"/>
              </w:rPr>
            </w:pPr>
          </w:p>
        </w:tc>
        <w:tc>
          <w:tcPr>
            <w:tcW w:w="900" w:type="dxa"/>
          </w:tcPr>
          <w:p w14:paraId="511A048D" w14:textId="77777777" w:rsidR="001C7B0E" w:rsidRPr="006E1161" w:rsidRDefault="001C7B0E" w:rsidP="00954982">
            <w:pPr>
              <w:rPr>
                <w:rFonts w:ascii="Garamond" w:hAnsi="Garamond"/>
              </w:rPr>
            </w:pPr>
          </w:p>
        </w:tc>
      </w:tr>
      <w:tr w:rsidR="001C7B0E" w:rsidRPr="006E1161" w14:paraId="29BA87E2" w14:textId="77777777" w:rsidTr="001C7B0E">
        <w:trPr>
          <w:trHeight w:val="289"/>
        </w:trPr>
        <w:tc>
          <w:tcPr>
            <w:tcW w:w="3168" w:type="dxa"/>
            <w:vAlign w:val="center"/>
          </w:tcPr>
          <w:p w14:paraId="607205D4"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 xml:space="preserve">Chief Executive Officer and Analogous </w:t>
            </w:r>
          </w:p>
        </w:tc>
        <w:tc>
          <w:tcPr>
            <w:tcW w:w="810" w:type="dxa"/>
          </w:tcPr>
          <w:p w14:paraId="115674A7" w14:textId="77777777" w:rsidR="001C7B0E" w:rsidRPr="006E1161" w:rsidRDefault="001C7B0E" w:rsidP="00954982">
            <w:pPr>
              <w:rPr>
                <w:rFonts w:ascii="Garamond" w:hAnsi="Garamond"/>
              </w:rPr>
            </w:pPr>
          </w:p>
        </w:tc>
        <w:tc>
          <w:tcPr>
            <w:tcW w:w="1080" w:type="dxa"/>
          </w:tcPr>
          <w:p w14:paraId="3CC5EDF4" w14:textId="77777777" w:rsidR="001C7B0E" w:rsidRPr="006E1161" w:rsidRDefault="001C7B0E" w:rsidP="00954982">
            <w:pPr>
              <w:rPr>
                <w:rFonts w:ascii="Garamond" w:hAnsi="Garamond"/>
              </w:rPr>
            </w:pPr>
          </w:p>
        </w:tc>
        <w:tc>
          <w:tcPr>
            <w:tcW w:w="900" w:type="dxa"/>
          </w:tcPr>
          <w:p w14:paraId="104687D4" w14:textId="77777777" w:rsidR="001C7B0E" w:rsidRPr="006E1161" w:rsidRDefault="001C7B0E" w:rsidP="00954982">
            <w:pPr>
              <w:rPr>
                <w:rFonts w:ascii="Garamond" w:hAnsi="Garamond"/>
              </w:rPr>
            </w:pPr>
          </w:p>
        </w:tc>
        <w:tc>
          <w:tcPr>
            <w:tcW w:w="810" w:type="dxa"/>
          </w:tcPr>
          <w:p w14:paraId="7CD58FDA" w14:textId="77777777" w:rsidR="001C7B0E" w:rsidRPr="006E1161" w:rsidRDefault="001C7B0E" w:rsidP="00954982">
            <w:pPr>
              <w:rPr>
                <w:rFonts w:ascii="Garamond" w:hAnsi="Garamond"/>
              </w:rPr>
            </w:pPr>
          </w:p>
        </w:tc>
        <w:tc>
          <w:tcPr>
            <w:tcW w:w="1080" w:type="dxa"/>
          </w:tcPr>
          <w:p w14:paraId="27FC951C" w14:textId="77777777" w:rsidR="001C7B0E" w:rsidRPr="006E1161" w:rsidRDefault="001C7B0E" w:rsidP="00954982">
            <w:pPr>
              <w:rPr>
                <w:rFonts w:ascii="Garamond" w:hAnsi="Garamond"/>
              </w:rPr>
            </w:pPr>
          </w:p>
        </w:tc>
        <w:tc>
          <w:tcPr>
            <w:tcW w:w="900" w:type="dxa"/>
          </w:tcPr>
          <w:p w14:paraId="1FF110D7" w14:textId="77777777" w:rsidR="001C7B0E" w:rsidRPr="006E1161" w:rsidRDefault="001C7B0E" w:rsidP="00954982">
            <w:pPr>
              <w:rPr>
                <w:rFonts w:ascii="Garamond" w:hAnsi="Garamond"/>
              </w:rPr>
            </w:pPr>
          </w:p>
        </w:tc>
        <w:tc>
          <w:tcPr>
            <w:tcW w:w="900" w:type="dxa"/>
          </w:tcPr>
          <w:p w14:paraId="7E1FCE62" w14:textId="77777777" w:rsidR="001C7B0E" w:rsidRPr="006E1161" w:rsidRDefault="001C7B0E" w:rsidP="00954982">
            <w:pPr>
              <w:rPr>
                <w:rFonts w:ascii="Garamond" w:hAnsi="Garamond"/>
              </w:rPr>
            </w:pPr>
          </w:p>
        </w:tc>
        <w:tc>
          <w:tcPr>
            <w:tcW w:w="990" w:type="dxa"/>
          </w:tcPr>
          <w:p w14:paraId="253D9458" w14:textId="77777777" w:rsidR="001C7B0E" w:rsidRPr="006E1161" w:rsidRDefault="001C7B0E" w:rsidP="00954982">
            <w:pPr>
              <w:rPr>
                <w:rFonts w:ascii="Garamond" w:hAnsi="Garamond"/>
              </w:rPr>
            </w:pPr>
          </w:p>
        </w:tc>
        <w:tc>
          <w:tcPr>
            <w:tcW w:w="810" w:type="dxa"/>
          </w:tcPr>
          <w:p w14:paraId="4670A87E" w14:textId="77777777" w:rsidR="001C7B0E" w:rsidRPr="006E1161" w:rsidRDefault="001C7B0E" w:rsidP="00954982">
            <w:pPr>
              <w:rPr>
                <w:rFonts w:ascii="Garamond" w:hAnsi="Garamond"/>
              </w:rPr>
            </w:pPr>
          </w:p>
        </w:tc>
        <w:tc>
          <w:tcPr>
            <w:tcW w:w="900" w:type="dxa"/>
          </w:tcPr>
          <w:p w14:paraId="6AFCD046" w14:textId="77777777" w:rsidR="001C7B0E" w:rsidRPr="006E1161" w:rsidRDefault="001C7B0E" w:rsidP="00954982">
            <w:pPr>
              <w:rPr>
                <w:rFonts w:ascii="Garamond" w:hAnsi="Garamond"/>
              </w:rPr>
            </w:pPr>
          </w:p>
        </w:tc>
        <w:tc>
          <w:tcPr>
            <w:tcW w:w="990" w:type="dxa"/>
          </w:tcPr>
          <w:p w14:paraId="7FCEF9D9" w14:textId="77777777" w:rsidR="001C7B0E" w:rsidRPr="006E1161" w:rsidRDefault="001C7B0E" w:rsidP="00954982">
            <w:pPr>
              <w:rPr>
                <w:rFonts w:ascii="Garamond" w:hAnsi="Garamond"/>
              </w:rPr>
            </w:pPr>
          </w:p>
        </w:tc>
        <w:tc>
          <w:tcPr>
            <w:tcW w:w="900" w:type="dxa"/>
          </w:tcPr>
          <w:p w14:paraId="4253F3BE" w14:textId="77777777" w:rsidR="001C7B0E" w:rsidRPr="006E1161" w:rsidRDefault="001C7B0E" w:rsidP="00954982">
            <w:pPr>
              <w:rPr>
                <w:rFonts w:ascii="Garamond" w:hAnsi="Garamond"/>
              </w:rPr>
            </w:pPr>
          </w:p>
        </w:tc>
      </w:tr>
      <w:tr w:rsidR="001C7B0E" w:rsidRPr="006E1161" w14:paraId="24A3FBFA" w14:textId="77777777" w:rsidTr="001C7B0E">
        <w:trPr>
          <w:trHeight w:val="289"/>
        </w:trPr>
        <w:tc>
          <w:tcPr>
            <w:tcW w:w="3168" w:type="dxa"/>
            <w:vAlign w:val="center"/>
          </w:tcPr>
          <w:p w14:paraId="73FBA3FE"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Assistant Chief Executive Officer and Analogous</w:t>
            </w:r>
          </w:p>
        </w:tc>
        <w:tc>
          <w:tcPr>
            <w:tcW w:w="810" w:type="dxa"/>
          </w:tcPr>
          <w:p w14:paraId="17CF3EA3" w14:textId="77777777" w:rsidR="001C7B0E" w:rsidRPr="006E1161" w:rsidRDefault="001C7B0E" w:rsidP="00954982">
            <w:pPr>
              <w:rPr>
                <w:rFonts w:ascii="Garamond" w:hAnsi="Garamond"/>
              </w:rPr>
            </w:pPr>
          </w:p>
        </w:tc>
        <w:tc>
          <w:tcPr>
            <w:tcW w:w="1080" w:type="dxa"/>
          </w:tcPr>
          <w:p w14:paraId="04A2B455" w14:textId="77777777" w:rsidR="001C7B0E" w:rsidRPr="006E1161" w:rsidRDefault="001C7B0E" w:rsidP="00954982">
            <w:pPr>
              <w:rPr>
                <w:rFonts w:ascii="Garamond" w:hAnsi="Garamond"/>
              </w:rPr>
            </w:pPr>
          </w:p>
        </w:tc>
        <w:tc>
          <w:tcPr>
            <w:tcW w:w="900" w:type="dxa"/>
          </w:tcPr>
          <w:p w14:paraId="70ECCE6F" w14:textId="77777777" w:rsidR="001C7B0E" w:rsidRPr="006E1161" w:rsidRDefault="001C7B0E" w:rsidP="00954982">
            <w:pPr>
              <w:rPr>
                <w:rFonts w:ascii="Garamond" w:hAnsi="Garamond"/>
              </w:rPr>
            </w:pPr>
          </w:p>
        </w:tc>
        <w:tc>
          <w:tcPr>
            <w:tcW w:w="810" w:type="dxa"/>
          </w:tcPr>
          <w:p w14:paraId="47B862F2" w14:textId="77777777" w:rsidR="001C7B0E" w:rsidRPr="006E1161" w:rsidRDefault="001C7B0E" w:rsidP="00954982">
            <w:pPr>
              <w:rPr>
                <w:rFonts w:ascii="Garamond" w:hAnsi="Garamond"/>
              </w:rPr>
            </w:pPr>
          </w:p>
        </w:tc>
        <w:tc>
          <w:tcPr>
            <w:tcW w:w="1080" w:type="dxa"/>
          </w:tcPr>
          <w:p w14:paraId="07B8CA0A" w14:textId="77777777" w:rsidR="001C7B0E" w:rsidRPr="006E1161" w:rsidRDefault="001C7B0E" w:rsidP="00954982">
            <w:pPr>
              <w:rPr>
                <w:rFonts w:ascii="Garamond" w:hAnsi="Garamond"/>
              </w:rPr>
            </w:pPr>
          </w:p>
        </w:tc>
        <w:tc>
          <w:tcPr>
            <w:tcW w:w="900" w:type="dxa"/>
          </w:tcPr>
          <w:p w14:paraId="572B993B" w14:textId="77777777" w:rsidR="001C7B0E" w:rsidRPr="006E1161" w:rsidRDefault="001C7B0E" w:rsidP="00954982">
            <w:pPr>
              <w:rPr>
                <w:rFonts w:ascii="Garamond" w:hAnsi="Garamond"/>
              </w:rPr>
            </w:pPr>
          </w:p>
        </w:tc>
        <w:tc>
          <w:tcPr>
            <w:tcW w:w="900" w:type="dxa"/>
          </w:tcPr>
          <w:p w14:paraId="3EA23DBB" w14:textId="77777777" w:rsidR="001C7B0E" w:rsidRPr="006E1161" w:rsidRDefault="001C7B0E" w:rsidP="00954982">
            <w:pPr>
              <w:rPr>
                <w:rFonts w:ascii="Garamond" w:hAnsi="Garamond"/>
              </w:rPr>
            </w:pPr>
          </w:p>
        </w:tc>
        <w:tc>
          <w:tcPr>
            <w:tcW w:w="990" w:type="dxa"/>
          </w:tcPr>
          <w:p w14:paraId="71270BD8" w14:textId="77777777" w:rsidR="001C7B0E" w:rsidRPr="006E1161" w:rsidRDefault="001C7B0E" w:rsidP="00954982">
            <w:pPr>
              <w:rPr>
                <w:rFonts w:ascii="Garamond" w:hAnsi="Garamond"/>
              </w:rPr>
            </w:pPr>
          </w:p>
        </w:tc>
        <w:tc>
          <w:tcPr>
            <w:tcW w:w="810" w:type="dxa"/>
          </w:tcPr>
          <w:p w14:paraId="01FE404E" w14:textId="77777777" w:rsidR="001C7B0E" w:rsidRPr="006E1161" w:rsidRDefault="001C7B0E" w:rsidP="00954982">
            <w:pPr>
              <w:rPr>
                <w:rFonts w:ascii="Garamond" w:hAnsi="Garamond"/>
              </w:rPr>
            </w:pPr>
          </w:p>
        </w:tc>
        <w:tc>
          <w:tcPr>
            <w:tcW w:w="900" w:type="dxa"/>
          </w:tcPr>
          <w:p w14:paraId="11F593EE" w14:textId="77777777" w:rsidR="001C7B0E" w:rsidRPr="006E1161" w:rsidRDefault="001C7B0E" w:rsidP="00954982">
            <w:pPr>
              <w:rPr>
                <w:rFonts w:ascii="Garamond" w:hAnsi="Garamond"/>
              </w:rPr>
            </w:pPr>
          </w:p>
        </w:tc>
        <w:tc>
          <w:tcPr>
            <w:tcW w:w="990" w:type="dxa"/>
          </w:tcPr>
          <w:p w14:paraId="1538CFA8" w14:textId="77777777" w:rsidR="001C7B0E" w:rsidRPr="006E1161" w:rsidRDefault="001C7B0E" w:rsidP="00954982">
            <w:pPr>
              <w:rPr>
                <w:rFonts w:ascii="Garamond" w:hAnsi="Garamond"/>
              </w:rPr>
            </w:pPr>
          </w:p>
        </w:tc>
        <w:tc>
          <w:tcPr>
            <w:tcW w:w="900" w:type="dxa"/>
          </w:tcPr>
          <w:p w14:paraId="3F83215E" w14:textId="77777777" w:rsidR="001C7B0E" w:rsidRPr="006E1161" w:rsidRDefault="001C7B0E" w:rsidP="00954982">
            <w:pPr>
              <w:rPr>
                <w:rFonts w:ascii="Garamond" w:hAnsi="Garamond"/>
              </w:rPr>
            </w:pPr>
          </w:p>
        </w:tc>
      </w:tr>
      <w:tr w:rsidR="001C7B0E" w:rsidRPr="006E1161" w14:paraId="6ECE93CF" w14:textId="77777777" w:rsidTr="001C7B0E">
        <w:trPr>
          <w:trHeight w:val="289"/>
        </w:trPr>
        <w:tc>
          <w:tcPr>
            <w:tcW w:w="3168" w:type="dxa"/>
            <w:vAlign w:val="center"/>
          </w:tcPr>
          <w:p w14:paraId="42065DB8"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Principal Executive Officer and Analogous</w:t>
            </w:r>
          </w:p>
        </w:tc>
        <w:tc>
          <w:tcPr>
            <w:tcW w:w="810" w:type="dxa"/>
          </w:tcPr>
          <w:p w14:paraId="094622A8" w14:textId="77777777" w:rsidR="001C7B0E" w:rsidRPr="006E1161" w:rsidRDefault="001C7B0E" w:rsidP="00954982">
            <w:pPr>
              <w:rPr>
                <w:rFonts w:ascii="Garamond" w:hAnsi="Garamond"/>
              </w:rPr>
            </w:pPr>
          </w:p>
        </w:tc>
        <w:tc>
          <w:tcPr>
            <w:tcW w:w="1080" w:type="dxa"/>
          </w:tcPr>
          <w:p w14:paraId="62AC2D18" w14:textId="77777777" w:rsidR="001C7B0E" w:rsidRPr="006E1161" w:rsidRDefault="001C7B0E" w:rsidP="00954982">
            <w:pPr>
              <w:rPr>
                <w:rFonts w:ascii="Garamond" w:hAnsi="Garamond"/>
              </w:rPr>
            </w:pPr>
          </w:p>
        </w:tc>
        <w:tc>
          <w:tcPr>
            <w:tcW w:w="900" w:type="dxa"/>
          </w:tcPr>
          <w:p w14:paraId="024AD60D" w14:textId="77777777" w:rsidR="001C7B0E" w:rsidRPr="006E1161" w:rsidRDefault="001C7B0E" w:rsidP="00954982">
            <w:pPr>
              <w:rPr>
                <w:rFonts w:ascii="Garamond" w:hAnsi="Garamond"/>
              </w:rPr>
            </w:pPr>
          </w:p>
        </w:tc>
        <w:tc>
          <w:tcPr>
            <w:tcW w:w="810" w:type="dxa"/>
          </w:tcPr>
          <w:p w14:paraId="0C026C85" w14:textId="77777777" w:rsidR="001C7B0E" w:rsidRPr="006E1161" w:rsidRDefault="001C7B0E" w:rsidP="00954982">
            <w:pPr>
              <w:rPr>
                <w:rFonts w:ascii="Garamond" w:hAnsi="Garamond"/>
              </w:rPr>
            </w:pPr>
          </w:p>
        </w:tc>
        <w:tc>
          <w:tcPr>
            <w:tcW w:w="1080" w:type="dxa"/>
          </w:tcPr>
          <w:p w14:paraId="5409DBD8" w14:textId="77777777" w:rsidR="001C7B0E" w:rsidRPr="006E1161" w:rsidRDefault="001C7B0E" w:rsidP="00954982">
            <w:pPr>
              <w:rPr>
                <w:rFonts w:ascii="Garamond" w:hAnsi="Garamond"/>
              </w:rPr>
            </w:pPr>
          </w:p>
        </w:tc>
        <w:tc>
          <w:tcPr>
            <w:tcW w:w="900" w:type="dxa"/>
          </w:tcPr>
          <w:p w14:paraId="1943E0C7" w14:textId="77777777" w:rsidR="001C7B0E" w:rsidRPr="006E1161" w:rsidRDefault="001C7B0E" w:rsidP="00954982">
            <w:pPr>
              <w:rPr>
                <w:rFonts w:ascii="Garamond" w:hAnsi="Garamond"/>
              </w:rPr>
            </w:pPr>
          </w:p>
        </w:tc>
        <w:tc>
          <w:tcPr>
            <w:tcW w:w="900" w:type="dxa"/>
          </w:tcPr>
          <w:p w14:paraId="5C12EB63" w14:textId="77777777" w:rsidR="001C7B0E" w:rsidRPr="006E1161" w:rsidRDefault="001C7B0E" w:rsidP="00954982">
            <w:pPr>
              <w:rPr>
                <w:rFonts w:ascii="Garamond" w:hAnsi="Garamond"/>
              </w:rPr>
            </w:pPr>
          </w:p>
        </w:tc>
        <w:tc>
          <w:tcPr>
            <w:tcW w:w="990" w:type="dxa"/>
          </w:tcPr>
          <w:p w14:paraId="5CDD1E8A" w14:textId="77777777" w:rsidR="001C7B0E" w:rsidRPr="006E1161" w:rsidRDefault="001C7B0E" w:rsidP="00954982">
            <w:pPr>
              <w:rPr>
                <w:rFonts w:ascii="Garamond" w:hAnsi="Garamond"/>
              </w:rPr>
            </w:pPr>
          </w:p>
        </w:tc>
        <w:tc>
          <w:tcPr>
            <w:tcW w:w="810" w:type="dxa"/>
          </w:tcPr>
          <w:p w14:paraId="29E96B5A" w14:textId="77777777" w:rsidR="001C7B0E" w:rsidRPr="006E1161" w:rsidRDefault="001C7B0E" w:rsidP="00954982">
            <w:pPr>
              <w:rPr>
                <w:rFonts w:ascii="Garamond" w:hAnsi="Garamond"/>
              </w:rPr>
            </w:pPr>
          </w:p>
        </w:tc>
        <w:tc>
          <w:tcPr>
            <w:tcW w:w="900" w:type="dxa"/>
          </w:tcPr>
          <w:p w14:paraId="7AC81FA7" w14:textId="77777777" w:rsidR="001C7B0E" w:rsidRPr="006E1161" w:rsidRDefault="001C7B0E" w:rsidP="00954982">
            <w:pPr>
              <w:rPr>
                <w:rFonts w:ascii="Garamond" w:hAnsi="Garamond"/>
              </w:rPr>
            </w:pPr>
          </w:p>
        </w:tc>
        <w:tc>
          <w:tcPr>
            <w:tcW w:w="990" w:type="dxa"/>
          </w:tcPr>
          <w:p w14:paraId="6A734034" w14:textId="77777777" w:rsidR="001C7B0E" w:rsidRPr="006E1161" w:rsidRDefault="001C7B0E" w:rsidP="00954982">
            <w:pPr>
              <w:rPr>
                <w:rFonts w:ascii="Garamond" w:hAnsi="Garamond"/>
              </w:rPr>
            </w:pPr>
          </w:p>
        </w:tc>
        <w:tc>
          <w:tcPr>
            <w:tcW w:w="900" w:type="dxa"/>
          </w:tcPr>
          <w:p w14:paraId="6272F284" w14:textId="77777777" w:rsidR="001C7B0E" w:rsidRPr="006E1161" w:rsidRDefault="001C7B0E" w:rsidP="00954982">
            <w:pPr>
              <w:rPr>
                <w:rFonts w:ascii="Garamond" w:hAnsi="Garamond"/>
              </w:rPr>
            </w:pPr>
          </w:p>
        </w:tc>
      </w:tr>
      <w:tr w:rsidR="001C7B0E" w:rsidRPr="006E1161" w14:paraId="1B52C0D4" w14:textId="77777777" w:rsidTr="001C7B0E">
        <w:trPr>
          <w:trHeight w:val="289"/>
        </w:trPr>
        <w:tc>
          <w:tcPr>
            <w:tcW w:w="3168" w:type="dxa"/>
            <w:vAlign w:val="center"/>
          </w:tcPr>
          <w:p w14:paraId="06094E95"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Senior Executive Officer and Analogous</w:t>
            </w:r>
          </w:p>
        </w:tc>
        <w:tc>
          <w:tcPr>
            <w:tcW w:w="810" w:type="dxa"/>
          </w:tcPr>
          <w:p w14:paraId="2E1870A3" w14:textId="77777777" w:rsidR="001C7B0E" w:rsidRPr="006E1161" w:rsidRDefault="001C7B0E" w:rsidP="00954982">
            <w:pPr>
              <w:rPr>
                <w:rFonts w:ascii="Garamond" w:hAnsi="Garamond"/>
              </w:rPr>
            </w:pPr>
          </w:p>
        </w:tc>
        <w:tc>
          <w:tcPr>
            <w:tcW w:w="1080" w:type="dxa"/>
          </w:tcPr>
          <w:p w14:paraId="7AA5F421" w14:textId="77777777" w:rsidR="001C7B0E" w:rsidRPr="006E1161" w:rsidRDefault="001C7B0E" w:rsidP="00954982">
            <w:pPr>
              <w:rPr>
                <w:rFonts w:ascii="Garamond" w:hAnsi="Garamond"/>
              </w:rPr>
            </w:pPr>
          </w:p>
        </w:tc>
        <w:tc>
          <w:tcPr>
            <w:tcW w:w="900" w:type="dxa"/>
          </w:tcPr>
          <w:p w14:paraId="4B938ACD" w14:textId="77777777" w:rsidR="001C7B0E" w:rsidRPr="006E1161" w:rsidRDefault="001C7B0E" w:rsidP="00954982">
            <w:pPr>
              <w:rPr>
                <w:rFonts w:ascii="Garamond" w:hAnsi="Garamond"/>
              </w:rPr>
            </w:pPr>
          </w:p>
        </w:tc>
        <w:tc>
          <w:tcPr>
            <w:tcW w:w="810" w:type="dxa"/>
          </w:tcPr>
          <w:p w14:paraId="7640BB34" w14:textId="77777777" w:rsidR="001C7B0E" w:rsidRPr="006E1161" w:rsidRDefault="001C7B0E" w:rsidP="00954982">
            <w:pPr>
              <w:rPr>
                <w:rFonts w:ascii="Garamond" w:hAnsi="Garamond"/>
              </w:rPr>
            </w:pPr>
          </w:p>
        </w:tc>
        <w:tc>
          <w:tcPr>
            <w:tcW w:w="1080" w:type="dxa"/>
          </w:tcPr>
          <w:p w14:paraId="2C5AA6D7" w14:textId="77777777" w:rsidR="001C7B0E" w:rsidRPr="006E1161" w:rsidRDefault="001C7B0E" w:rsidP="00954982">
            <w:pPr>
              <w:rPr>
                <w:rFonts w:ascii="Garamond" w:hAnsi="Garamond"/>
              </w:rPr>
            </w:pPr>
          </w:p>
        </w:tc>
        <w:tc>
          <w:tcPr>
            <w:tcW w:w="900" w:type="dxa"/>
          </w:tcPr>
          <w:p w14:paraId="2CBF3DC7" w14:textId="77777777" w:rsidR="001C7B0E" w:rsidRPr="006E1161" w:rsidRDefault="001C7B0E" w:rsidP="00954982">
            <w:pPr>
              <w:rPr>
                <w:rFonts w:ascii="Garamond" w:hAnsi="Garamond"/>
              </w:rPr>
            </w:pPr>
          </w:p>
        </w:tc>
        <w:tc>
          <w:tcPr>
            <w:tcW w:w="900" w:type="dxa"/>
          </w:tcPr>
          <w:p w14:paraId="3FB1D38F" w14:textId="77777777" w:rsidR="001C7B0E" w:rsidRPr="006E1161" w:rsidRDefault="001C7B0E" w:rsidP="00954982">
            <w:pPr>
              <w:rPr>
                <w:rFonts w:ascii="Garamond" w:hAnsi="Garamond"/>
              </w:rPr>
            </w:pPr>
          </w:p>
        </w:tc>
        <w:tc>
          <w:tcPr>
            <w:tcW w:w="990" w:type="dxa"/>
          </w:tcPr>
          <w:p w14:paraId="240DEDBE" w14:textId="77777777" w:rsidR="001C7B0E" w:rsidRPr="006E1161" w:rsidRDefault="001C7B0E" w:rsidP="00954982">
            <w:pPr>
              <w:rPr>
                <w:rFonts w:ascii="Garamond" w:hAnsi="Garamond"/>
              </w:rPr>
            </w:pPr>
          </w:p>
        </w:tc>
        <w:tc>
          <w:tcPr>
            <w:tcW w:w="810" w:type="dxa"/>
          </w:tcPr>
          <w:p w14:paraId="45664EDD" w14:textId="77777777" w:rsidR="001C7B0E" w:rsidRPr="006E1161" w:rsidRDefault="001C7B0E" w:rsidP="00954982">
            <w:pPr>
              <w:rPr>
                <w:rFonts w:ascii="Garamond" w:hAnsi="Garamond"/>
              </w:rPr>
            </w:pPr>
          </w:p>
        </w:tc>
        <w:tc>
          <w:tcPr>
            <w:tcW w:w="900" w:type="dxa"/>
          </w:tcPr>
          <w:p w14:paraId="00EC6103" w14:textId="77777777" w:rsidR="001C7B0E" w:rsidRPr="006E1161" w:rsidRDefault="001C7B0E" w:rsidP="00954982">
            <w:pPr>
              <w:rPr>
                <w:rFonts w:ascii="Garamond" w:hAnsi="Garamond"/>
              </w:rPr>
            </w:pPr>
          </w:p>
        </w:tc>
        <w:tc>
          <w:tcPr>
            <w:tcW w:w="990" w:type="dxa"/>
          </w:tcPr>
          <w:p w14:paraId="075252B6" w14:textId="77777777" w:rsidR="001C7B0E" w:rsidRPr="006E1161" w:rsidRDefault="001C7B0E" w:rsidP="00954982">
            <w:pPr>
              <w:rPr>
                <w:rFonts w:ascii="Garamond" w:hAnsi="Garamond"/>
              </w:rPr>
            </w:pPr>
          </w:p>
        </w:tc>
        <w:tc>
          <w:tcPr>
            <w:tcW w:w="900" w:type="dxa"/>
          </w:tcPr>
          <w:p w14:paraId="7C3BC072" w14:textId="77777777" w:rsidR="001C7B0E" w:rsidRPr="006E1161" w:rsidRDefault="001C7B0E" w:rsidP="00954982">
            <w:pPr>
              <w:rPr>
                <w:rFonts w:ascii="Garamond" w:hAnsi="Garamond"/>
              </w:rPr>
            </w:pPr>
          </w:p>
        </w:tc>
      </w:tr>
      <w:tr w:rsidR="001C7B0E" w:rsidRPr="006E1161" w14:paraId="4348BAD0" w14:textId="77777777" w:rsidTr="001C7B0E">
        <w:trPr>
          <w:trHeight w:val="289"/>
        </w:trPr>
        <w:tc>
          <w:tcPr>
            <w:tcW w:w="3168" w:type="dxa"/>
            <w:vAlign w:val="center"/>
          </w:tcPr>
          <w:p w14:paraId="50BC33FF"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Higher Executive Officer and Analogous</w:t>
            </w:r>
          </w:p>
        </w:tc>
        <w:tc>
          <w:tcPr>
            <w:tcW w:w="810" w:type="dxa"/>
          </w:tcPr>
          <w:p w14:paraId="5F239334" w14:textId="77777777" w:rsidR="001C7B0E" w:rsidRPr="006E1161" w:rsidRDefault="001C7B0E" w:rsidP="00954982">
            <w:pPr>
              <w:rPr>
                <w:rFonts w:ascii="Garamond" w:hAnsi="Garamond"/>
              </w:rPr>
            </w:pPr>
          </w:p>
        </w:tc>
        <w:tc>
          <w:tcPr>
            <w:tcW w:w="1080" w:type="dxa"/>
          </w:tcPr>
          <w:p w14:paraId="72D31C5C" w14:textId="77777777" w:rsidR="001C7B0E" w:rsidRPr="006E1161" w:rsidRDefault="001C7B0E" w:rsidP="00954982">
            <w:pPr>
              <w:rPr>
                <w:rFonts w:ascii="Garamond" w:hAnsi="Garamond"/>
              </w:rPr>
            </w:pPr>
          </w:p>
        </w:tc>
        <w:tc>
          <w:tcPr>
            <w:tcW w:w="900" w:type="dxa"/>
          </w:tcPr>
          <w:p w14:paraId="27F3F9E6" w14:textId="77777777" w:rsidR="001C7B0E" w:rsidRPr="006E1161" w:rsidRDefault="001C7B0E" w:rsidP="00954982">
            <w:pPr>
              <w:rPr>
                <w:rFonts w:ascii="Garamond" w:hAnsi="Garamond"/>
              </w:rPr>
            </w:pPr>
          </w:p>
        </w:tc>
        <w:tc>
          <w:tcPr>
            <w:tcW w:w="810" w:type="dxa"/>
          </w:tcPr>
          <w:p w14:paraId="55C6A56D" w14:textId="77777777" w:rsidR="001C7B0E" w:rsidRPr="006E1161" w:rsidRDefault="001C7B0E" w:rsidP="00954982">
            <w:pPr>
              <w:rPr>
                <w:rFonts w:ascii="Garamond" w:hAnsi="Garamond"/>
              </w:rPr>
            </w:pPr>
          </w:p>
        </w:tc>
        <w:tc>
          <w:tcPr>
            <w:tcW w:w="1080" w:type="dxa"/>
          </w:tcPr>
          <w:p w14:paraId="40C51B44" w14:textId="77777777" w:rsidR="001C7B0E" w:rsidRPr="006E1161" w:rsidRDefault="001C7B0E" w:rsidP="00954982">
            <w:pPr>
              <w:rPr>
                <w:rFonts w:ascii="Garamond" w:hAnsi="Garamond"/>
              </w:rPr>
            </w:pPr>
          </w:p>
        </w:tc>
        <w:tc>
          <w:tcPr>
            <w:tcW w:w="900" w:type="dxa"/>
          </w:tcPr>
          <w:p w14:paraId="64B3E348" w14:textId="77777777" w:rsidR="001C7B0E" w:rsidRPr="006E1161" w:rsidRDefault="001C7B0E" w:rsidP="00954982">
            <w:pPr>
              <w:rPr>
                <w:rFonts w:ascii="Garamond" w:hAnsi="Garamond"/>
              </w:rPr>
            </w:pPr>
          </w:p>
        </w:tc>
        <w:tc>
          <w:tcPr>
            <w:tcW w:w="900" w:type="dxa"/>
          </w:tcPr>
          <w:p w14:paraId="64232A5B" w14:textId="77777777" w:rsidR="001C7B0E" w:rsidRPr="006E1161" w:rsidRDefault="001C7B0E" w:rsidP="00954982">
            <w:pPr>
              <w:rPr>
                <w:rFonts w:ascii="Garamond" w:hAnsi="Garamond"/>
              </w:rPr>
            </w:pPr>
          </w:p>
        </w:tc>
        <w:tc>
          <w:tcPr>
            <w:tcW w:w="990" w:type="dxa"/>
          </w:tcPr>
          <w:p w14:paraId="341CBFCC" w14:textId="77777777" w:rsidR="001C7B0E" w:rsidRPr="006E1161" w:rsidRDefault="001C7B0E" w:rsidP="00954982">
            <w:pPr>
              <w:rPr>
                <w:rFonts w:ascii="Garamond" w:hAnsi="Garamond"/>
              </w:rPr>
            </w:pPr>
          </w:p>
        </w:tc>
        <w:tc>
          <w:tcPr>
            <w:tcW w:w="810" w:type="dxa"/>
          </w:tcPr>
          <w:p w14:paraId="4DF6CDAD" w14:textId="77777777" w:rsidR="001C7B0E" w:rsidRPr="006E1161" w:rsidRDefault="001C7B0E" w:rsidP="00954982">
            <w:pPr>
              <w:rPr>
                <w:rFonts w:ascii="Garamond" w:hAnsi="Garamond"/>
              </w:rPr>
            </w:pPr>
          </w:p>
        </w:tc>
        <w:tc>
          <w:tcPr>
            <w:tcW w:w="900" w:type="dxa"/>
          </w:tcPr>
          <w:p w14:paraId="103D3427" w14:textId="77777777" w:rsidR="001C7B0E" w:rsidRPr="006E1161" w:rsidRDefault="001C7B0E" w:rsidP="00954982">
            <w:pPr>
              <w:rPr>
                <w:rFonts w:ascii="Garamond" w:hAnsi="Garamond"/>
              </w:rPr>
            </w:pPr>
          </w:p>
        </w:tc>
        <w:tc>
          <w:tcPr>
            <w:tcW w:w="990" w:type="dxa"/>
          </w:tcPr>
          <w:p w14:paraId="17066887" w14:textId="77777777" w:rsidR="001C7B0E" w:rsidRPr="006E1161" w:rsidRDefault="001C7B0E" w:rsidP="00954982">
            <w:pPr>
              <w:rPr>
                <w:rFonts w:ascii="Garamond" w:hAnsi="Garamond"/>
              </w:rPr>
            </w:pPr>
          </w:p>
        </w:tc>
        <w:tc>
          <w:tcPr>
            <w:tcW w:w="900" w:type="dxa"/>
          </w:tcPr>
          <w:p w14:paraId="6BE4CAE6" w14:textId="77777777" w:rsidR="001C7B0E" w:rsidRPr="006E1161" w:rsidRDefault="001C7B0E" w:rsidP="00954982">
            <w:pPr>
              <w:rPr>
                <w:rFonts w:ascii="Garamond" w:hAnsi="Garamond"/>
              </w:rPr>
            </w:pPr>
          </w:p>
        </w:tc>
      </w:tr>
      <w:tr w:rsidR="001C7B0E" w:rsidRPr="006E1161" w14:paraId="0D7458C9" w14:textId="77777777" w:rsidTr="001C7B0E">
        <w:trPr>
          <w:trHeight w:val="289"/>
        </w:trPr>
        <w:tc>
          <w:tcPr>
            <w:tcW w:w="3168" w:type="dxa"/>
            <w:vAlign w:val="center"/>
          </w:tcPr>
          <w:p w14:paraId="58338EB5"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Executive Officer and Analogous</w:t>
            </w:r>
          </w:p>
        </w:tc>
        <w:tc>
          <w:tcPr>
            <w:tcW w:w="810" w:type="dxa"/>
          </w:tcPr>
          <w:p w14:paraId="4CF6AB17" w14:textId="77777777" w:rsidR="001C7B0E" w:rsidRPr="006E1161" w:rsidRDefault="001C7B0E" w:rsidP="00954982">
            <w:pPr>
              <w:rPr>
                <w:rFonts w:ascii="Garamond" w:hAnsi="Garamond"/>
              </w:rPr>
            </w:pPr>
          </w:p>
        </w:tc>
        <w:tc>
          <w:tcPr>
            <w:tcW w:w="1080" w:type="dxa"/>
          </w:tcPr>
          <w:p w14:paraId="2E0E7C6E" w14:textId="77777777" w:rsidR="001C7B0E" w:rsidRPr="006E1161" w:rsidRDefault="001C7B0E" w:rsidP="00954982">
            <w:pPr>
              <w:rPr>
                <w:rFonts w:ascii="Garamond" w:hAnsi="Garamond"/>
              </w:rPr>
            </w:pPr>
          </w:p>
        </w:tc>
        <w:tc>
          <w:tcPr>
            <w:tcW w:w="900" w:type="dxa"/>
          </w:tcPr>
          <w:p w14:paraId="7CC85116" w14:textId="77777777" w:rsidR="001C7B0E" w:rsidRPr="006E1161" w:rsidRDefault="001C7B0E" w:rsidP="00954982">
            <w:pPr>
              <w:rPr>
                <w:rFonts w:ascii="Garamond" w:hAnsi="Garamond"/>
              </w:rPr>
            </w:pPr>
          </w:p>
        </w:tc>
        <w:tc>
          <w:tcPr>
            <w:tcW w:w="810" w:type="dxa"/>
          </w:tcPr>
          <w:p w14:paraId="2BDBC3FC" w14:textId="77777777" w:rsidR="001C7B0E" w:rsidRPr="006E1161" w:rsidRDefault="001C7B0E" w:rsidP="00954982">
            <w:pPr>
              <w:rPr>
                <w:rFonts w:ascii="Garamond" w:hAnsi="Garamond"/>
              </w:rPr>
            </w:pPr>
          </w:p>
        </w:tc>
        <w:tc>
          <w:tcPr>
            <w:tcW w:w="1080" w:type="dxa"/>
          </w:tcPr>
          <w:p w14:paraId="28FA724A" w14:textId="77777777" w:rsidR="001C7B0E" w:rsidRPr="006E1161" w:rsidRDefault="001C7B0E" w:rsidP="00954982">
            <w:pPr>
              <w:rPr>
                <w:rFonts w:ascii="Garamond" w:hAnsi="Garamond"/>
              </w:rPr>
            </w:pPr>
          </w:p>
        </w:tc>
        <w:tc>
          <w:tcPr>
            <w:tcW w:w="900" w:type="dxa"/>
          </w:tcPr>
          <w:p w14:paraId="2AFF4F42" w14:textId="77777777" w:rsidR="001C7B0E" w:rsidRPr="006E1161" w:rsidRDefault="001C7B0E" w:rsidP="00954982">
            <w:pPr>
              <w:rPr>
                <w:rFonts w:ascii="Garamond" w:hAnsi="Garamond"/>
              </w:rPr>
            </w:pPr>
          </w:p>
        </w:tc>
        <w:tc>
          <w:tcPr>
            <w:tcW w:w="900" w:type="dxa"/>
          </w:tcPr>
          <w:p w14:paraId="1F9070AB" w14:textId="77777777" w:rsidR="001C7B0E" w:rsidRPr="006E1161" w:rsidRDefault="001C7B0E" w:rsidP="00954982">
            <w:pPr>
              <w:rPr>
                <w:rFonts w:ascii="Garamond" w:hAnsi="Garamond"/>
              </w:rPr>
            </w:pPr>
          </w:p>
        </w:tc>
        <w:tc>
          <w:tcPr>
            <w:tcW w:w="990" w:type="dxa"/>
          </w:tcPr>
          <w:p w14:paraId="033F13DC" w14:textId="77777777" w:rsidR="001C7B0E" w:rsidRPr="006E1161" w:rsidRDefault="001C7B0E" w:rsidP="00954982">
            <w:pPr>
              <w:rPr>
                <w:rFonts w:ascii="Garamond" w:hAnsi="Garamond"/>
              </w:rPr>
            </w:pPr>
          </w:p>
        </w:tc>
        <w:tc>
          <w:tcPr>
            <w:tcW w:w="810" w:type="dxa"/>
          </w:tcPr>
          <w:p w14:paraId="25E99A31" w14:textId="77777777" w:rsidR="001C7B0E" w:rsidRPr="006E1161" w:rsidRDefault="001C7B0E" w:rsidP="00954982">
            <w:pPr>
              <w:rPr>
                <w:rFonts w:ascii="Garamond" w:hAnsi="Garamond"/>
              </w:rPr>
            </w:pPr>
          </w:p>
        </w:tc>
        <w:tc>
          <w:tcPr>
            <w:tcW w:w="900" w:type="dxa"/>
          </w:tcPr>
          <w:p w14:paraId="0DCD1748" w14:textId="77777777" w:rsidR="001C7B0E" w:rsidRPr="006E1161" w:rsidRDefault="001C7B0E" w:rsidP="00954982">
            <w:pPr>
              <w:rPr>
                <w:rFonts w:ascii="Garamond" w:hAnsi="Garamond"/>
              </w:rPr>
            </w:pPr>
          </w:p>
        </w:tc>
        <w:tc>
          <w:tcPr>
            <w:tcW w:w="990" w:type="dxa"/>
          </w:tcPr>
          <w:p w14:paraId="1002E898" w14:textId="77777777" w:rsidR="001C7B0E" w:rsidRPr="006E1161" w:rsidRDefault="001C7B0E" w:rsidP="00954982">
            <w:pPr>
              <w:rPr>
                <w:rFonts w:ascii="Garamond" w:hAnsi="Garamond"/>
              </w:rPr>
            </w:pPr>
          </w:p>
        </w:tc>
        <w:tc>
          <w:tcPr>
            <w:tcW w:w="900" w:type="dxa"/>
          </w:tcPr>
          <w:p w14:paraId="5AA1D4FA" w14:textId="77777777" w:rsidR="001C7B0E" w:rsidRPr="006E1161" w:rsidRDefault="001C7B0E" w:rsidP="00954982">
            <w:pPr>
              <w:rPr>
                <w:rFonts w:ascii="Garamond" w:hAnsi="Garamond"/>
              </w:rPr>
            </w:pPr>
          </w:p>
        </w:tc>
      </w:tr>
      <w:tr w:rsidR="001C7B0E" w:rsidRPr="006E1161" w14:paraId="1748ADBF" w14:textId="77777777" w:rsidTr="001C7B0E">
        <w:trPr>
          <w:trHeight w:val="289"/>
        </w:trPr>
        <w:tc>
          <w:tcPr>
            <w:tcW w:w="3168" w:type="dxa"/>
            <w:vAlign w:val="center"/>
          </w:tcPr>
          <w:p w14:paraId="437EC1F4" w14:textId="77777777" w:rsidR="001C7B0E" w:rsidRPr="006E1161" w:rsidRDefault="001C7B0E" w:rsidP="00954982">
            <w:pPr>
              <w:jc w:val="both"/>
              <w:rPr>
                <w:rFonts w:ascii="Garamond" w:hAnsi="Garamond"/>
                <w:b/>
                <w:bCs/>
                <w:color w:val="000000"/>
              </w:rPr>
            </w:pPr>
            <w:r w:rsidRPr="000365EE">
              <w:rPr>
                <w:rFonts w:ascii="Garamond" w:hAnsi="Garamond"/>
                <w:b/>
                <w:bCs/>
                <w:color w:val="000000"/>
              </w:rPr>
              <w:t>Others (All those lower than Executive Officers)</w:t>
            </w:r>
          </w:p>
        </w:tc>
        <w:tc>
          <w:tcPr>
            <w:tcW w:w="810" w:type="dxa"/>
          </w:tcPr>
          <w:p w14:paraId="70E38A8D" w14:textId="77777777" w:rsidR="001C7B0E" w:rsidRPr="006E1161" w:rsidRDefault="001C7B0E" w:rsidP="00954982">
            <w:pPr>
              <w:rPr>
                <w:rFonts w:ascii="Garamond" w:hAnsi="Garamond"/>
              </w:rPr>
            </w:pPr>
          </w:p>
        </w:tc>
        <w:tc>
          <w:tcPr>
            <w:tcW w:w="1080" w:type="dxa"/>
          </w:tcPr>
          <w:p w14:paraId="6447260D" w14:textId="77777777" w:rsidR="001C7B0E" w:rsidRPr="006E1161" w:rsidRDefault="001C7B0E" w:rsidP="00954982">
            <w:pPr>
              <w:rPr>
                <w:rFonts w:ascii="Garamond" w:hAnsi="Garamond"/>
              </w:rPr>
            </w:pPr>
          </w:p>
        </w:tc>
        <w:tc>
          <w:tcPr>
            <w:tcW w:w="900" w:type="dxa"/>
          </w:tcPr>
          <w:p w14:paraId="188BB10B" w14:textId="77777777" w:rsidR="001C7B0E" w:rsidRPr="006E1161" w:rsidRDefault="001C7B0E" w:rsidP="00954982">
            <w:pPr>
              <w:rPr>
                <w:rFonts w:ascii="Garamond" w:hAnsi="Garamond"/>
              </w:rPr>
            </w:pPr>
          </w:p>
        </w:tc>
        <w:tc>
          <w:tcPr>
            <w:tcW w:w="810" w:type="dxa"/>
          </w:tcPr>
          <w:p w14:paraId="4213B130" w14:textId="77777777" w:rsidR="001C7B0E" w:rsidRPr="006E1161" w:rsidRDefault="001C7B0E" w:rsidP="00954982">
            <w:pPr>
              <w:rPr>
                <w:rFonts w:ascii="Garamond" w:hAnsi="Garamond"/>
              </w:rPr>
            </w:pPr>
          </w:p>
        </w:tc>
        <w:tc>
          <w:tcPr>
            <w:tcW w:w="1080" w:type="dxa"/>
          </w:tcPr>
          <w:p w14:paraId="08814F24" w14:textId="77777777" w:rsidR="001C7B0E" w:rsidRPr="006E1161" w:rsidRDefault="001C7B0E" w:rsidP="00954982">
            <w:pPr>
              <w:rPr>
                <w:rFonts w:ascii="Garamond" w:hAnsi="Garamond"/>
              </w:rPr>
            </w:pPr>
          </w:p>
        </w:tc>
        <w:tc>
          <w:tcPr>
            <w:tcW w:w="900" w:type="dxa"/>
          </w:tcPr>
          <w:p w14:paraId="63C5BD3E" w14:textId="77777777" w:rsidR="001C7B0E" w:rsidRPr="006E1161" w:rsidRDefault="001C7B0E" w:rsidP="00954982">
            <w:pPr>
              <w:rPr>
                <w:rFonts w:ascii="Garamond" w:hAnsi="Garamond"/>
              </w:rPr>
            </w:pPr>
          </w:p>
        </w:tc>
        <w:tc>
          <w:tcPr>
            <w:tcW w:w="900" w:type="dxa"/>
          </w:tcPr>
          <w:p w14:paraId="33F9D0F6" w14:textId="77777777" w:rsidR="001C7B0E" w:rsidRPr="006E1161" w:rsidRDefault="001C7B0E" w:rsidP="00954982">
            <w:pPr>
              <w:rPr>
                <w:rFonts w:ascii="Garamond" w:hAnsi="Garamond"/>
              </w:rPr>
            </w:pPr>
          </w:p>
        </w:tc>
        <w:tc>
          <w:tcPr>
            <w:tcW w:w="990" w:type="dxa"/>
          </w:tcPr>
          <w:p w14:paraId="11D23441" w14:textId="77777777" w:rsidR="001C7B0E" w:rsidRPr="006E1161" w:rsidRDefault="001C7B0E" w:rsidP="00954982">
            <w:pPr>
              <w:rPr>
                <w:rFonts w:ascii="Garamond" w:hAnsi="Garamond"/>
              </w:rPr>
            </w:pPr>
          </w:p>
        </w:tc>
        <w:tc>
          <w:tcPr>
            <w:tcW w:w="810" w:type="dxa"/>
          </w:tcPr>
          <w:p w14:paraId="482B4EA5" w14:textId="77777777" w:rsidR="001C7B0E" w:rsidRPr="006E1161" w:rsidRDefault="001C7B0E" w:rsidP="00954982">
            <w:pPr>
              <w:rPr>
                <w:rFonts w:ascii="Garamond" w:hAnsi="Garamond"/>
              </w:rPr>
            </w:pPr>
          </w:p>
        </w:tc>
        <w:tc>
          <w:tcPr>
            <w:tcW w:w="900" w:type="dxa"/>
          </w:tcPr>
          <w:p w14:paraId="4074F026" w14:textId="77777777" w:rsidR="001C7B0E" w:rsidRPr="006E1161" w:rsidRDefault="001C7B0E" w:rsidP="00954982">
            <w:pPr>
              <w:rPr>
                <w:rFonts w:ascii="Garamond" w:hAnsi="Garamond"/>
              </w:rPr>
            </w:pPr>
          </w:p>
        </w:tc>
        <w:tc>
          <w:tcPr>
            <w:tcW w:w="990" w:type="dxa"/>
          </w:tcPr>
          <w:p w14:paraId="612DC455" w14:textId="77777777" w:rsidR="001C7B0E" w:rsidRPr="006E1161" w:rsidRDefault="001C7B0E" w:rsidP="00954982">
            <w:pPr>
              <w:rPr>
                <w:rFonts w:ascii="Garamond" w:hAnsi="Garamond"/>
              </w:rPr>
            </w:pPr>
          </w:p>
        </w:tc>
        <w:tc>
          <w:tcPr>
            <w:tcW w:w="900" w:type="dxa"/>
          </w:tcPr>
          <w:p w14:paraId="33D1EB9D" w14:textId="77777777" w:rsidR="001C7B0E" w:rsidRPr="006E1161" w:rsidRDefault="001C7B0E" w:rsidP="00954982">
            <w:pPr>
              <w:rPr>
                <w:rFonts w:ascii="Garamond" w:hAnsi="Garamond"/>
              </w:rPr>
            </w:pPr>
          </w:p>
        </w:tc>
      </w:tr>
      <w:tr w:rsidR="001C7B0E" w:rsidRPr="006E1161" w14:paraId="6A7F34DA" w14:textId="77777777" w:rsidTr="001C7B0E">
        <w:trPr>
          <w:trHeight w:val="289"/>
        </w:trPr>
        <w:tc>
          <w:tcPr>
            <w:tcW w:w="3168" w:type="dxa"/>
            <w:vAlign w:val="center"/>
          </w:tcPr>
          <w:p w14:paraId="5A3E2558" w14:textId="77777777" w:rsidR="001C7B0E" w:rsidRPr="006E1161" w:rsidRDefault="001C7B0E" w:rsidP="00954982">
            <w:pPr>
              <w:jc w:val="both"/>
              <w:rPr>
                <w:rFonts w:ascii="Garamond" w:hAnsi="Garamond"/>
                <w:b/>
                <w:bCs/>
                <w:color w:val="000000"/>
              </w:rPr>
            </w:pPr>
            <w:r>
              <w:rPr>
                <w:rFonts w:ascii="Garamond" w:hAnsi="Garamond"/>
                <w:b/>
                <w:bCs/>
                <w:color w:val="000000"/>
              </w:rPr>
              <w:t xml:space="preserve">Sub Total </w:t>
            </w:r>
          </w:p>
        </w:tc>
        <w:tc>
          <w:tcPr>
            <w:tcW w:w="810" w:type="dxa"/>
          </w:tcPr>
          <w:p w14:paraId="1D2B7A36" w14:textId="77777777" w:rsidR="001C7B0E" w:rsidRPr="006E1161" w:rsidRDefault="001C7B0E" w:rsidP="00954982">
            <w:pPr>
              <w:rPr>
                <w:rFonts w:ascii="Garamond" w:hAnsi="Garamond"/>
              </w:rPr>
            </w:pPr>
          </w:p>
        </w:tc>
        <w:tc>
          <w:tcPr>
            <w:tcW w:w="1080" w:type="dxa"/>
          </w:tcPr>
          <w:p w14:paraId="27FC29E8" w14:textId="77777777" w:rsidR="001C7B0E" w:rsidRPr="006E1161" w:rsidRDefault="001C7B0E" w:rsidP="00954982">
            <w:pPr>
              <w:rPr>
                <w:rFonts w:ascii="Garamond" w:hAnsi="Garamond"/>
              </w:rPr>
            </w:pPr>
          </w:p>
        </w:tc>
        <w:tc>
          <w:tcPr>
            <w:tcW w:w="900" w:type="dxa"/>
          </w:tcPr>
          <w:p w14:paraId="0FE07D47" w14:textId="77777777" w:rsidR="001C7B0E" w:rsidRPr="006E1161" w:rsidRDefault="001C7B0E" w:rsidP="00954982">
            <w:pPr>
              <w:rPr>
                <w:rFonts w:ascii="Garamond" w:hAnsi="Garamond"/>
              </w:rPr>
            </w:pPr>
          </w:p>
        </w:tc>
        <w:tc>
          <w:tcPr>
            <w:tcW w:w="810" w:type="dxa"/>
          </w:tcPr>
          <w:p w14:paraId="3232D806" w14:textId="77777777" w:rsidR="001C7B0E" w:rsidRPr="006E1161" w:rsidRDefault="001C7B0E" w:rsidP="00954982">
            <w:pPr>
              <w:rPr>
                <w:rFonts w:ascii="Garamond" w:hAnsi="Garamond"/>
              </w:rPr>
            </w:pPr>
          </w:p>
        </w:tc>
        <w:tc>
          <w:tcPr>
            <w:tcW w:w="1080" w:type="dxa"/>
          </w:tcPr>
          <w:p w14:paraId="63961FBD" w14:textId="77777777" w:rsidR="001C7B0E" w:rsidRPr="006E1161" w:rsidRDefault="001C7B0E" w:rsidP="00954982">
            <w:pPr>
              <w:rPr>
                <w:rFonts w:ascii="Garamond" w:hAnsi="Garamond"/>
              </w:rPr>
            </w:pPr>
          </w:p>
        </w:tc>
        <w:tc>
          <w:tcPr>
            <w:tcW w:w="900" w:type="dxa"/>
          </w:tcPr>
          <w:p w14:paraId="114C9365" w14:textId="77777777" w:rsidR="001C7B0E" w:rsidRPr="006E1161" w:rsidRDefault="001C7B0E" w:rsidP="00954982">
            <w:pPr>
              <w:rPr>
                <w:rFonts w:ascii="Garamond" w:hAnsi="Garamond"/>
              </w:rPr>
            </w:pPr>
          </w:p>
        </w:tc>
        <w:tc>
          <w:tcPr>
            <w:tcW w:w="900" w:type="dxa"/>
          </w:tcPr>
          <w:p w14:paraId="41BF353A" w14:textId="77777777" w:rsidR="001C7B0E" w:rsidRPr="006E1161" w:rsidRDefault="001C7B0E" w:rsidP="00954982">
            <w:pPr>
              <w:rPr>
                <w:rFonts w:ascii="Garamond" w:hAnsi="Garamond"/>
              </w:rPr>
            </w:pPr>
          </w:p>
        </w:tc>
        <w:tc>
          <w:tcPr>
            <w:tcW w:w="990" w:type="dxa"/>
          </w:tcPr>
          <w:p w14:paraId="5F69BA00" w14:textId="77777777" w:rsidR="001C7B0E" w:rsidRPr="006E1161" w:rsidRDefault="001C7B0E" w:rsidP="00954982">
            <w:pPr>
              <w:rPr>
                <w:rFonts w:ascii="Garamond" w:hAnsi="Garamond"/>
              </w:rPr>
            </w:pPr>
          </w:p>
        </w:tc>
        <w:tc>
          <w:tcPr>
            <w:tcW w:w="810" w:type="dxa"/>
          </w:tcPr>
          <w:p w14:paraId="76117A39" w14:textId="77777777" w:rsidR="001C7B0E" w:rsidRPr="006E1161" w:rsidRDefault="001C7B0E" w:rsidP="00954982">
            <w:pPr>
              <w:rPr>
                <w:rFonts w:ascii="Garamond" w:hAnsi="Garamond"/>
              </w:rPr>
            </w:pPr>
          </w:p>
        </w:tc>
        <w:tc>
          <w:tcPr>
            <w:tcW w:w="900" w:type="dxa"/>
          </w:tcPr>
          <w:p w14:paraId="178ACFF3" w14:textId="77777777" w:rsidR="001C7B0E" w:rsidRPr="006E1161" w:rsidRDefault="001C7B0E" w:rsidP="00954982">
            <w:pPr>
              <w:rPr>
                <w:rFonts w:ascii="Garamond" w:hAnsi="Garamond"/>
              </w:rPr>
            </w:pPr>
          </w:p>
        </w:tc>
        <w:tc>
          <w:tcPr>
            <w:tcW w:w="990" w:type="dxa"/>
          </w:tcPr>
          <w:p w14:paraId="43585ED7" w14:textId="77777777" w:rsidR="001C7B0E" w:rsidRPr="006E1161" w:rsidRDefault="001C7B0E" w:rsidP="00954982">
            <w:pPr>
              <w:rPr>
                <w:rFonts w:ascii="Garamond" w:hAnsi="Garamond"/>
              </w:rPr>
            </w:pPr>
          </w:p>
        </w:tc>
        <w:tc>
          <w:tcPr>
            <w:tcW w:w="900" w:type="dxa"/>
          </w:tcPr>
          <w:p w14:paraId="303B3579" w14:textId="77777777" w:rsidR="001C7B0E" w:rsidRPr="006E1161" w:rsidRDefault="001C7B0E" w:rsidP="00954982">
            <w:pPr>
              <w:rPr>
                <w:rFonts w:ascii="Garamond" w:hAnsi="Garamond"/>
              </w:rPr>
            </w:pPr>
          </w:p>
        </w:tc>
      </w:tr>
      <w:tr w:rsidR="001C7B0E" w:rsidRPr="006E1161" w14:paraId="3708358D" w14:textId="77777777" w:rsidTr="001C7B0E">
        <w:trPr>
          <w:trHeight w:val="289"/>
        </w:trPr>
        <w:tc>
          <w:tcPr>
            <w:tcW w:w="3168" w:type="dxa"/>
            <w:vAlign w:val="center"/>
          </w:tcPr>
          <w:p w14:paraId="2D1B7D7E" w14:textId="77777777" w:rsidR="001C7B0E" w:rsidRPr="006E1161" w:rsidRDefault="001C7B0E" w:rsidP="00954982">
            <w:pPr>
              <w:jc w:val="both"/>
              <w:rPr>
                <w:rFonts w:ascii="Garamond" w:hAnsi="Garamond"/>
                <w:b/>
                <w:bCs/>
                <w:color w:val="000000"/>
              </w:rPr>
            </w:pPr>
            <w:r w:rsidRPr="006E1161">
              <w:rPr>
                <w:rFonts w:ascii="Garamond" w:hAnsi="Garamond"/>
                <w:b/>
                <w:bCs/>
                <w:color w:val="000000"/>
              </w:rPr>
              <w:t xml:space="preserve">TOTAL </w:t>
            </w:r>
          </w:p>
        </w:tc>
        <w:tc>
          <w:tcPr>
            <w:tcW w:w="810" w:type="dxa"/>
          </w:tcPr>
          <w:p w14:paraId="12AA0CA3" w14:textId="77777777" w:rsidR="001C7B0E" w:rsidRPr="006E1161" w:rsidRDefault="001C7B0E" w:rsidP="00954982">
            <w:pPr>
              <w:rPr>
                <w:rFonts w:ascii="Garamond" w:hAnsi="Garamond"/>
              </w:rPr>
            </w:pPr>
          </w:p>
        </w:tc>
        <w:tc>
          <w:tcPr>
            <w:tcW w:w="1080" w:type="dxa"/>
          </w:tcPr>
          <w:p w14:paraId="20B39618" w14:textId="77777777" w:rsidR="001C7B0E" w:rsidRPr="006E1161" w:rsidRDefault="001C7B0E" w:rsidP="00954982">
            <w:pPr>
              <w:rPr>
                <w:rFonts w:ascii="Garamond" w:hAnsi="Garamond"/>
              </w:rPr>
            </w:pPr>
          </w:p>
        </w:tc>
        <w:tc>
          <w:tcPr>
            <w:tcW w:w="900" w:type="dxa"/>
          </w:tcPr>
          <w:p w14:paraId="2491D822" w14:textId="77777777" w:rsidR="001C7B0E" w:rsidRPr="006E1161" w:rsidRDefault="001C7B0E" w:rsidP="00954982">
            <w:pPr>
              <w:rPr>
                <w:rFonts w:ascii="Garamond" w:hAnsi="Garamond"/>
              </w:rPr>
            </w:pPr>
          </w:p>
        </w:tc>
        <w:tc>
          <w:tcPr>
            <w:tcW w:w="810" w:type="dxa"/>
          </w:tcPr>
          <w:p w14:paraId="0A1D59C9" w14:textId="77777777" w:rsidR="001C7B0E" w:rsidRPr="006E1161" w:rsidRDefault="001C7B0E" w:rsidP="00954982">
            <w:pPr>
              <w:rPr>
                <w:rFonts w:ascii="Garamond" w:hAnsi="Garamond"/>
              </w:rPr>
            </w:pPr>
          </w:p>
        </w:tc>
        <w:tc>
          <w:tcPr>
            <w:tcW w:w="1080" w:type="dxa"/>
          </w:tcPr>
          <w:p w14:paraId="230A27CC" w14:textId="77777777" w:rsidR="001C7B0E" w:rsidRPr="006E1161" w:rsidRDefault="001C7B0E" w:rsidP="00954982">
            <w:pPr>
              <w:rPr>
                <w:rFonts w:ascii="Garamond" w:hAnsi="Garamond"/>
              </w:rPr>
            </w:pPr>
          </w:p>
        </w:tc>
        <w:tc>
          <w:tcPr>
            <w:tcW w:w="900" w:type="dxa"/>
          </w:tcPr>
          <w:p w14:paraId="57A5844A" w14:textId="77777777" w:rsidR="001C7B0E" w:rsidRPr="006E1161" w:rsidRDefault="001C7B0E" w:rsidP="00954982">
            <w:pPr>
              <w:rPr>
                <w:rFonts w:ascii="Garamond" w:hAnsi="Garamond"/>
              </w:rPr>
            </w:pPr>
          </w:p>
        </w:tc>
        <w:tc>
          <w:tcPr>
            <w:tcW w:w="900" w:type="dxa"/>
          </w:tcPr>
          <w:p w14:paraId="03D0FA28" w14:textId="77777777" w:rsidR="001C7B0E" w:rsidRPr="006E1161" w:rsidRDefault="001C7B0E" w:rsidP="00954982">
            <w:pPr>
              <w:rPr>
                <w:rFonts w:ascii="Garamond" w:hAnsi="Garamond"/>
              </w:rPr>
            </w:pPr>
          </w:p>
        </w:tc>
        <w:tc>
          <w:tcPr>
            <w:tcW w:w="990" w:type="dxa"/>
          </w:tcPr>
          <w:p w14:paraId="031979E5" w14:textId="77777777" w:rsidR="001C7B0E" w:rsidRPr="006E1161" w:rsidRDefault="001C7B0E" w:rsidP="00954982">
            <w:pPr>
              <w:rPr>
                <w:rFonts w:ascii="Garamond" w:hAnsi="Garamond"/>
              </w:rPr>
            </w:pPr>
          </w:p>
        </w:tc>
        <w:tc>
          <w:tcPr>
            <w:tcW w:w="810" w:type="dxa"/>
          </w:tcPr>
          <w:p w14:paraId="036603DD" w14:textId="77777777" w:rsidR="001C7B0E" w:rsidRPr="006E1161" w:rsidRDefault="001C7B0E" w:rsidP="00954982">
            <w:pPr>
              <w:rPr>
                <w:rFonts w:ascii="Garamond" w:hAnsi="Garamond"/>
              </w:rPr>
            </w:pPr>
          </w:p>
        </w:tc>
        <w:tc>
          <w:tcPr>
            <w:tcW w:w="900" w:type="dxa"/>
          </w:tcPr>
          <w:p w14:paraId="7BAED534" w14:textId="77777777" w:rsidR="001C7B0E" w:rsidRPr="006E1161" w:rsidRDefault="001C7B0E" w:rsidP="00954982">
            <w:pPr>
              <w:rPr>
                <w:rFonts w:ascii="Garamond" w:hAnsi="Garamond"/>
              </w:rPr>
            </w:pPr>
          </w:p>
        </w:tc>
        <w:tc>
          <w:tcPr>
            <w:tcW w:w="990" w:type="dxa"/>
          </w:tcPr>
          <w:p w14:paraId="7D362B42" w14:textId="77777777" w:rsidR="001C7B0E" w:rsidRPr="006E1161" w:rsidRDefault="001C7B0E" w:rsidP="00954982">
            <w:pPr>
              <w:rPr>
                <w:rFonts w:ascii="Garamond" w:hAnsi="Garamond"/>
              </w:rPr>
            </w:pPr>
          </w:p>
        </w:tc>
        <w:tc>
          <w:tcPr>
            <w:tcW w:w="900" w:type="dxa"/>
          </w:tcPr>
          <w:p w14:paraId="22266BF4" w14:textId="77777777" w:rsidR="001C7B0E" w:rsidRPr="006E1161" w:rsidRDefault="001C7B0E" w:rsidP="00954982">
            <w:pPr>
              <w:rPr>
                <w:rFonts w:ascii="Garamond" w:hAnsi="Garamond"/>
              </w:rPr>
            </w:pPr>
          </w:p>
        </w:tc>
      </w:tr>
    </w:tbl>
    <w:p w14:paraId="50FB27C1" w14:textId="77777777" w:rsidR="001C7B0E" w:rsidRDefault="001C7B0E" w:rsidP="001C7B0E">
      <w:pPr>
        <w:rPr>
          <w:rFonts w:ascii="Garamond" w:hAnsi="Garamond"/>
        </w:rPr>
      </w:pPr>
    </w:p>
    <w:p w14:paraId="09DB4866" w14:textId="77E725F8" w:rsidR="00976926" w:rsidRDefault="00976926" w:rsidP="00B70D15">
      <w:pPr>
        <w:spacing w:line="360" w:lineRule="auto"/>
        <w:jc w:val="both"/>
        <w:rPr>
          <w:rFonts w:ascii="Bookman Old Style" w:hAnsi="Bookman Old Style"/>
        </w:rPr>
      </w:pPr>
    </w:p>
    <w:p w14:paraId="50AD19A8" w14:textId="77777777" w:rsidR="00C37BEB" w:rsidRPr="00C37BEB" w:rsidRDefault="00C37BEB" w:rsidP="00C37BEB"/>
    <w:sectPr w:rsidR="00C37BEB" w:rsidRPr="00C37BEB" w:rsidSect="00171E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9604" w14:textId="77777777" w:rsidR="004C4C91" w:rsidRDefault="004C4C91" w:rsidP="00171E6F">
      <w:pPr>
        <w:spacing w:after="0" w:line="240" w:lineRule="auto"/>
      </w:pPr>
      <w:r>
        <w:separator/>
      </w:r>
    </w:p>
  </w:endnote>
  <w:endnote w:type="continuationSeparator" w:id="0">
    <w:p w14:paraId="240EECBB" w14:textId="77777777" w:rsidR="004C4C91" w:rsidRDefault="004C4C91" w:rsidP="0017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22BA" w14:textId="77777777" w:rsidR="004C4C91" w:rsidRDefault="004C4C91" w:rsidP="00171E6F">
      <w:pPr>
        <w:spacing w:after="0" w:line="240" w:lineRule="auto"/>
      </w:pPr>
      <w:r>
        <w:separator/>
      </w:r>
    </w:p>
  </w:footnote>
  <w:footnote w:type="continuationSeparator" w:id="0">
    <w:p w14:paraId="61A2528F" w14:textId="77777777" w:rsidR="004C4C91" w:rsidRDefault="004C4C91" w:rsidP="00171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002"/>
    <w:multiLevelType w:val="hybridMultilevel"/>
    <w:tmpl w:val="8F063A68"/>
    <w:lvl w:ilvl="0" w:tplc="1F4AD69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3D4584"/>
    <w:multiLevelType w:val="hybridMultilevel"/>
    <w:tmpl w:val="51D26028"/>
    <w:lvl w:ilvl="0" w:tplc="1F4AD69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0700842"/>
    <w:multiLevelType w:val="hybridMultilevel"/>
    <w:tmpl w:val="05BEB7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B3C3AF3"/>
    <w:multiLevelType w:val="hybridMultilevel"/>
    <w:tmpl w:val="C62E8A62"/>
    <w:lvl w:ilvl="0" w:tplc="1F4AD69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E707458"/>
    <w:multiLevelType w:val="hybridMultilevel"/>
    <w:tmpl w:val="6FD6EB4C"/>
    <w:lvl w:ilvl="0" w:tplc="1F4AD69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1675994">
    <w:abstractNumId w:val="2"/>
  </w:num>
  <w:num w:numId="2" w16cid:durableId="1464081696">
    <w:abstractNumId w:val="3"/>
  </w:num>
  <w:num w:numId="3" w16cid:durableId="945698656">
    <w:abstractNumId w:val="1"/>
  </w:num>
  <w:num w:numId="4" w16cid:durableId="71050585">
    <w:abstractNumId w:val="0"/>
  </w:num>
  <w:num w:numId="5" w16cid:durableId="118123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4F"/>
    <w:rsid w:val="00024624"/>
    <w:rsid w:val="00062E01"/>
    <w:rsid w:val="0006759B"/>
    <w:rsid w:val="00096417"/>
    <w:rsid w:val="0009761E"/>
    <w:rsid w:val="000E7D06"/>
    <w:rsid w:val="00102CD0"/>
    <w:rsid w:val="00171E6F"/>
    <w:rsid w:val="001C26A0"/>
    <w:rsid w:val="001C7B0E"/>
    <w:rsid w:val="00203882"/>
    <w:rsid w:val="00226A88"/>
    <w:rsid w:val="002A129C"/>
    <w:rsid w:val="002A6C92"/>
    <w:rsid w:val="00353C60"/>
    <w:rsid w:val="003C5651"/>
    <w:rsid w:val="00453816"/>
    <w:rsid w:val="00454C5C"/>
    <w:rsid w:val="004A5E77"/>
    <w:rsid w:val="004C367F"/>
    <w:rsid w:val="004C4C91"/>
    <w:rsid w:val="00505AF9"/>
    <w:rsid w:val="0053124F"/>
    <w:rsid w:val="00571D24"/>
    <w:rsid w:val="005B7174"/>
    <w:rsid w:val="005E4A10"/>
    <w:rsid w:val="005E75DA"/>
    <w:rsid w:val="006158D6"/>
    <w:rsid w:val="00647645"/>
    <w:rsid w:val="0068165E"/>
    <w:rsid w:val="00752698"/>
    <w:rsid w:val="00785AE7"/>
    <w:rsid w:val="007A48F4"/>
    <w:rsid w:val="007D457C"/>
    <w:rsid w:val="00815146"/>
    <w:rsid w:val="00867A7D"/>
    <w:rsid w:val="00875E26"/>
    <w:rsid w:val="00884CA8"/>
    <w:rsid w:val="008B2AA9"/>
    <w:rsid w:val="008E2171"/>
    <w:rsid w:val="00933AF7"/>
    <w:rsid w:val="00976926"/>
    <w:rsid w:val="009C6FBA"/>
    <w:rsid w:val="009D14CE"/>
    <w:rsid w:val="00A26E37"/>
    <w:rsid w:val="00A407B6"/>
    <w:rsid w:val="00A7006F"/>
    <w:rsid w:val="00AB0F63"/>
    <w:rsid w:val="00AD18CF"/>
    <w:rsid w:val="00B4753A"/>
    <w:rsid w:val="00B70D15"/>
    <w:rsid w:val="00BE7CA5"/>
    <w:rsid w:val="00C37BEB"/>
    <w:rsid w:val="00CF4E99"/>
    <w:rsid w:val="00D45E33"/>
    <w:rsid w:val="00D77995"/>
    <w:rsid w:val="00D82621"/>
    <w:rsid w:val="00D8715C"/>
    <w:rsid w:val="00D87665"/>
    <w:rsid w:val="00E0431A"/>
    <w:rsid w:val="00E5213B"/>
    <w:rsid w:val="00F2765F"/>
    <w:rsid w:val="00F30DB6"/>
    <w:rsid w:val="00F71F8B"/>
    <w:rsid w:val="00FB5D2A"/>
    <w:rsid w:val="00FD68A5"/>
    <w:rsid w:val="00FF7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73C60"/>
  <w15:chartTrackingRefBased/>
  <w15:docId w15:val="{BA1D6F19-DC6F-431B-A511-6E2CCAB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4F"/>
    <w:rPr>
      <w:rFonts w:eastAsiaTheme="majorEastAsia" w:cstheme="majorBidi"/>
      <w:color w:val="272727" w:themeColor="text1" w:themeTint="D8"/>
    </w:rPr>
  </w:style>
  <w:style w:type="paragraph" w:styleId="Title">
    <w:name w:val="Title"/>
    <w:basedOn w:val="Normal"/>
    <w:next w:val="Normal"/>
    <w:link w:val="TitleChar"/>
    <w:uiPriority w:val="10"/>
    <w:qFormat/>
    <w:rsid w:val="00531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4F"/>
    <w:pPr>
      <w:spacing w:before="160"/>
      <w:jc w:val="center"/>
    </w:pPr>
    <w:rPr>
      <w:i/>
      <w:iCs/>
      <w:color w:val="404040" w:themeColor="text1" w:themeTint="BF"/>
    </w:rPr>
  </w:style>
  <w:style w:type="character" w:customStyle="1" w:styleId="QuoteChar">
    <w:name w:val="Quote Char"/>
    <w:basedOn w:val="DefaultParagraphFont"/>
    <w:link w:val="Quote"/>
    <w:uiPriority w:val="29"/>
    <w:rsid w:val="0053124F"/>
    <w:rPr>
      <w:i/>
      <w:iCs/>
      <w:color w:val="404040" w:themeColor="text1" w:themeTint="BF"/>
    </w:rPr>
  </w:style>
  <w:style w:type="paragraph" w:styleId="ListParagraph">
    <w:name w:val="List Paragraph"/>
    <w:basedOn w:val="Normal"/>
    <w:uiPriority w:val="34"/>
    <w:qFormat/>
    <w:rsid w:val="0053124F"/>
    <w:pPr>
      <w:ind w:left="720"/>
      <w:contextualSpacing/>
    </w:pPr>
  </w:style>
  <w:style w:type="character" w:styleId="IntenseEmphasis">
    <w:name w:val="Intense Emphasis"/>
    <w:basedOn w:val="DefaultParagraphFont"/>
    <w:uiPriority w:val="21"/>
    <w:qFormat/>
    <w:rsid w:val="0053124F"/>
    <w:rPr>
      <w:i/>
      <w:iCs/>
      <w:color w:val="2F5496" w:themeColor="accent1" w:themeShade="BF"/>
    </w:rPr>
  </w:style>
  <w:style w:type="paragraph" w:styleId="IntenseQuote">
    <w:name w:val="Intense Quote"/>
    <w:basedOn w:val="Normal"/>
    <w:next w:val="Normal"/>
    <w:link w:val="IntenseQuoteChar"/>
    <w:uiPriority w:val="30"/>
    <w:qFormat/>
    <w:rsid w:val="00531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4F"/>
    <w:rPr>
      <w:i/>
      <w:iCs/>
      <w:color w:val="2F5496" w:themeColor="accent1" w:themeShade="BF"/>
    </w:rPr>
  </w:style>
  <w:style w:type="character" w:styleId="IntenseReference">
    <w:name w:val="Intense Reference"/>
    <w:basedOn w:val="DefaultParagraphFont"/>
    <w:uiPriority w:val="32"/>
    <w:qFormat/>
    <w:rsid w:val="0053124F"/>
    <w:rPr>
      <w:b/>
      <w:bCs/>
      <w:smallCaps/>
      <w:color w:val="2F5496" w:themeColor="accent1" w:themeShade="BF"/>
      <w:spacing w:val="5"/>
    </w:rPr>
  </w:style>
  <w:style w:type="table" w:styleId="TableGrid">
    <w:name w:val="Table Grid"/>
    <w:basedOn w:val="TableNormal"/>
    <w:uiPriority w:val="39"/>
    <w:rsid w:val="0053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1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E6F"/>
  </w:style>
  <w:style w:type="paragraph" w:styleId="Footer">
    <w:name w:val="footer"/>
    <w:basedOn w:val="Normal"/>
    <w:link w:val="FooterChar"/>
    <w:uiPriority w:val="99"/>
    <w:unhideWhenUsed/>
    <w:rsid w:val="00171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E6F"/>
  </w:style>
  <w:style w:type="character" w:styleId="Hyperlink">
    <w:name w:val="Hyperlink"/>
    <w:basedOn w:val="DefaultParagraphFont"/>
    <w:uiPriority w:val="99"/>
    <w:unhideWhenUsed/>
    <w:rsid w:val="0009761E"/>
    <w:rPr>
      <w:color w:val="0563C1" w:themeColor="hyperlink"/>
      <w:u w:val="single"/>
    </w:rPr>
  </w:style>
  <w:style w:type="character" w:styleId="UnresolvedMention">
    <w:name w:val="Unresolved Mention"/>
    <w:basedOn w:val="DefaultParagraphFont"/>
    <w:uiPriority w:val="99"/>
    <w:semiHidden/>
    <w:unhideWhenUsed/>
    <w:rsid w:val="00B4753A"/>
    <w:rPr>
      <w:color w:val="605E5C"/>
      <w:shd w:val="clear" w:color="auto" w:fill="E1DFDD"/>
    </w:rPr>
  </w:style>
  <w:style w:type="paragraph" w:customStyle="1" w:styleId="p1">
    <w:name w:val="p1"/>
    <w:basedOn w:val="Normal"/>
    <w:rsid w:val="005E75DA"/>
    <w:pPr>
      <w:spacing w:after="45" w:line="240" w:lineRule="auto"/>
    </w:pPr>
    <w:rPr>
      <w:rFonts w:ascii=".AppleSystemUIFont" w:eastAsiaTheme="minorEastAsia" w:hAnsi=".AppleSystemUIFont" w:cs="Times New Roman"/>
      <w:kern w:val="0"/>
      <w:sz w:val="39"/>
      <w:szCs w:val="39"/>
      <w:lang w:val="en-CA"/>
      <w14:ligatures w14:val="none"/>
    </w:rPr>
  </w:style>
  <w:style w:type="paragraph" w:customStyle="1" w:styleId="p2">
    <w:name w:val="p2"/>
    <w:basedOn w:val="Normal"/>
    <w:rsid w:val="005E75DA"/>
    <w:pPr>
      <w:spacing w:after="0" w:line="240" w:lineRule="auto"/>
    </w:pPr>
    <w:rPr>
      <w:rFonts w:ascii=".AppleSystemUIFont" w:eastAsiaTheme="minorEastAsia" w:hAnsi=".AppleSystemUIFont" w:cs="Times New Roman"/>
      <w:kern w:val="0"/>
      <w:lang w:val="en-CA"/>
      <w14:ligatures w14:val="none"/>
    </w:rPr>
  </w:style>
  <w:style w:type="character" w:customStyle="1" w:styleId="s2">
    <w:name w:val="s2"/>
    <w:basedOn w:val="DefaultParagraphFont"/>
    <w:rsid w:val="005E75DA"/>
    <w:rPr>
      <w:rFonts w:ascii="UICTFontTextStyleEmphasizedBody" w:hAnsi="UICTFontTextStyleEmphasizedBody" w:hint="default"/>
      <w:b/>
      <w:bCs/>
      <w:i w:val="0"/>
      <w:iCs w:val="0"/>
      <w:sz w:val="24"/>
      <w:szCs w:val="24"/>
    </w:rPr>
  </w:style>
  <w:style w:type="character" w:customStyle="1" w:styleId="apple-converted-space">
    <w:name w:val="apple-converted-space"/>
    <w:basedOn w:val="DefaultParagraphFont"/>
    <w:rsid w:val="005E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F85D-B984-40C5-AE79-5EF06560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Naa Kwailey Quartey</dc:creator>
  <cp:keywords/>
  <dc:description/>
  <cp:lastModifiedBy>Abigail Naa Kwailey Quartey</cp:lastModifiedBy>
  <cp:revision>3</cp:revision>
  <dcterms:created xsi:type="dcterms:W3CDTF">2025-11-30T11:27:00Z</dcterms:created>
  <dcterms:modified xsi:type="dcterms:W3CDTF">2026-01-05T12:39:00Z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172a9e0b-1757-462e-82ed-bddf123f0518</vt:lpwstr>
  </property>
</Properties>
</file>